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2F9505" w14:textId="77777777" w:rsidR="00E03C39" w:rsidRDefault="00E03C39" w:rsidP="008B5B34">
      <w:pPr>
        <w:spacing w:after="0" w:line="240" w:lineRule="auto"/>
        <w:rPr>
          <w:rFonts w:ascii="Times New Roman" w:hAnsi="Times New Roman"/>
          <w:b/>
          <w:sz w:val="24"/>
        </w:rPr>
      </w:pPr>
    </w:p>
    <w:p w14:paraId="76749E41" w14:textId="77777777" w:rsidR="00E03C39" w:rsidRDefault="00E03C39" w:rsidP="008B5B34">
      <w:pPr>
        <w:spacing w:after="0" w:line="240" w:lineRule="auto"/>
        <w:rPr>
          <w:rFonts w:ascii="Times New Roman" w:hAnsi="Times New Roman"/>
          <w:b/>
          <w:sz w:val="24"/>
        </w:rPr>
      </w:pPr>
    </w:p>
    <w:p w14:paraId="72E821B8" w14:textId="77777777" w:rsidR="00E03C39" w:rsidRDefault="00E03C39" w:rsidP="008B5B34">
      <w:pPr>
        <w:spacing w:after="0" w:line="240" w:lineRule="auto"/>
        <w:rPr>
          <w:rFonts w:ascii="Times New Roman" w:hAnsi="Times New Roman"/>
          <w:b/>
          <w:sz w:val="24"/>
        </w:rPr>
      </w:pPr>
    </w:p>
    <w:p w14:paraId="4E627539" w14:textId="5F9E415B" w:rsidR="008B5B34" w:rsidRPr="00D40FD3" w:rsidRDefault="008B5B34" w:rsidP="008B5B34">
      <w:pPr>
        <w:spacing w:after="0" w:line="240" w:lineRule="auto"/>
        <w:rPr>
          <w:rFonts w:ascii="Arial" w:hAnsi="Arial" w:cs="Arial"/>
          <w:b/>
          <w:sz w:val="24"/>
          <w:szCs w:val="24"/>
        </w:rPr>
      </w:pPr>
      <w:r w:rsidRPr="00D40FD3">
        <w:rPr>
          <w:rFonts w:ascii="Arial" w:hAnsi="Arial" w:cs="Arial"/>
          <w:b/>
          <w:sz w:val="24"/>
          <w:szCs w:val="24"/>
        </w:rPr>
        <w:t xml:space="preserve">Sayı: </w:t>
      </w:r>
      <w:r w:rsidR="00B760C2" w:rsidRPr="00D40FD3">
        <w:rPr>
          <w:rFonts w:ascii="Arial" w:hAnsi="Arial" w:cs="Arial"/>
          <w:b/>
          <w:sz w:val="24"/>
          <w:szCs w:val="24"/>
        </w:rPr>
        <w:t>94284278</w:t>
      </w:r>
      <w:r w:rsidR="00420734" w:rsidRPr="00D40FD3">
        <w:rPr>
          <w:rFonts w:ascii="Arial" w:hAnsi="Arial" w:cs="Arial"/>
          <w:b/>
          <w:sz w:val="24"/>
          <w:szCs w:val="24"/>
        </w:rPr>
        <w:t>/</w:t>
      </w:r>
      <w:r w:rsidR="007A5F6B">
        <w:rPr>
          <w:rFonts w:ascii="Arial" w:hAnsi="Arial" w:cs="Arial"/>
          <w:b/>
          <w:sz w:val="24"/>
          <w:szCs w:val="24"/>
        </w:rPr>
        <w:t>040/05</w:t>
      </w:r>
    </w:p>
    <w:p w14:paraId="3237DC68" w14:textId="0E15B217" w:rsidR="008B5B34" w:rsidRPr="00D40FD3" w:rsidRDefault="00145D8F" w:rsidP="008B5B34">
      <w:pPr>
        <w:spacing w:after="0" w:line="240" w:lineRule="auto"/>
        <w:rPr>
          <w:rFonts w:ascii="Arial" w:hAnsi="Arial" w:cs="Arial"/>
          <w:sz w:val="24"/>
          <w:szCs w:val="24"/>
        </w:rPr>
      </w:pPr>
      <w:r w:rsidRPr="00D40FD3">
        <w:rPr>
          <w:rFonts w:ascii="Arial" w:hAnsi="Arial" w:cs="Arial"/>
          <w:b/>
          <w:sz w:val="24"/>
          <w:szCs w:val="24"/>
        </w:rPr>
        <w:t>Konu: 2017</w:t>
      </w:r>
      <w:r w:rsidR="00B760C2" w:rsidRPr="00D40FD3">
        <w:rPr>
          <w:rFonts w:ascii="Arial" w:hAnsi="Arial" w:cs="Arial"/>
          <w:b/>
          <w:sz w:val="24"/>
          <w:szCs w:val="24"/>
        </w:rPr>
        <w:t xml:space="preserve"> </w:t>
      </w:r>
      <w:r w:rsidR="008B5B34" w:rsidRPr="00D40FD3">
        <w:rPr>
          <w:rFonts w:ascii="Arial" w:hAnsi="Arial" w:cs="Arial"/>
          <w:b/>
          <w:sz w:val="24"/>
          <w:szCs w:val="24"/>
        </w:rPr>
        <w:t>Yılı Faaliyet Raporu</w:t>
      </w:r>
      <w:r w:rsidR="008B5B34" w:rsidRPr="00D40FD3">
        <w:rPr>
          <w:rFonts w:ascii="Arial" w:hAnsi="Arial" w:cs="Arial"/>
          <w:sz w:val="24"/>
          <w:szCs w:val="24"/>
        </w:rPr>
        <w:tab/>
      </w:r>
    </w:p>
    <w:p w14:paraId="240F4D50" w14:textId="77777777" w:rsidR="008B5B34" w:rsidRPr="00D40FD3" w:rsidRDefault="008B5B34" w:rsidP="008B5B34">
      <w:pPr>
        <w:spacing w:after="0" w:line="240" w:lineRule="auto"/>
        <w:rPr>
          <w:rFonts w:ascii="Arial" w:hAnsi="Arial" w:cs="Arial"/>
          <w:sz w:val="24"/>
          <w:szCs w:val="24"/>
        </w:rPr>
      </w:pPr>
    </w:p>
    <w:p w14:paraId="7A15AD22" w14:textId="137EB6AF" w:rsidR="008B5B34" w:rsidRPr="00D40FD3" w:rsidRDefault="008B5B34" w:rsidP="008B5B34">
      <w:pPr>
        <w:spacing w:after="0" w:line="240" w:lineRule="auto"/>
        <w:rPr>
          <w:rFonts w:ascii="Arial" w:hAnsi="Arial" w:cs="Arial"/>
          <w:sz w:val="24"/>
          <w:szCs w:val="24"/>
        </w:rPr>
      </w:pPr>
    </w:p>
    <w:p w14:paraId="2C9FDE99" w14:textId="2DE4FA73" w:rsidR="008B5B34" w:rsidRPr="00D40FD3" w:rsidRDefault="008B5B34" w:rsidP="008B5B34">
      <w:pPr>
        <w:spacing w:after="0" w:line="240" w:lineRule="auto"/>
        <w:jc w:val="both"/>
        <w:rPr>
          <w:rFonts w:ascii="Arial" w:hAnsi="Arial" w:cs="Arial"/>
          <w:sz w:val="24"/>
          <w:szCs w:val="24"/>
        </w:rPr>
      </w:pPr>
      <w:r w:rsidRPr="00D40FD3">
        <w:rPr>
          <w:rFonts w:ascii="Arial" w:hAnsi="Arial" w:cs="Arial"/>
          <w:sz w:val="24"/>
          <w:szCs w:val="24"/>
        </w:rPr>
        <w:tab/>
      </w:r>
      <w:r w:rsidRPr="00D40FD3">
        <w:rPr>
          <w:rFonts w:ascii="Arial" w:hAnsi="Arial" w:cs="Arial"/>
          <w:sz w:val="24"/>
          <w:szCs w:val="24"/>
        </w:rPr>
        <w:tab/>
      </w:r>
      <w:r w:rsidRPr="00D40FD3">
        <w:rPr>
          <w:rFonts w:ascii="Arial" w:hAnsi="Arial" w:cs="Arial"/>
          <w:sz w:val="24"/>
          <w:szCs w:val="24"/>
        </w:rPr>
        <w:tab/>
      </w:r>
      <w:r w:rsidRPr="00D40FD3">
        <w:rPr>
          <w:rFonts w:ascii="Arial" w:hAnsi="Arial" w:cs="Arial"/>
          <w:sz w:val="24"/>
          <w:szCs w:val="24"/>
        </w:rPr>
        <w:tab/>
      </w:r>
      <w:r w:rsidRPr="00D40FD3">
        <w:rPr>
          <w:rFonts w:ascii="Arial" w:hAnsi="Arial" w:cs="Arial"/>
          <w:sz w:val="24"/>
          <w:szCs w:val="24"/>
        </w:rPr>
        <w:tab/>
      </w:r>
      <w:r w:rsidRPr="00D40FD3">
        <w:rPr>
          <w:rFonts w:ascii="Arial" w:hAnsi="Arial" w:cs="Arial"/>
          <w:sz w:val="24"/>
          <w:szCs w:val="24"/>
        </w:rPr>
        <w:tab/>
      </w:r>
      <w:r w:rsidRPr="00D40FD3">
        <w:rPr>
          <w:rFonts w:ascii="Arial" w:hAnsi="Arial" w:cs="Arial"/>
          <w:sz w:val="24"/>
          <w:szCs w:val="24"/>
        </w:rPr>
        <w:tab/>
      </w:r>
      <w:r w:rsidRPr="00D40FD3">
        <w:rPr>
          <w:rFonts w:ascii="Arial" w:hAnsi="Arial" w:cs="Arial"/>
          <w:sz w:val="24"/>
          <w:szCs w:val="24"/>
        </w:rPr>
        <w:tab/>
      </w:r>
      <w:r w:rsidRPr="00D40FD3">
        <w:rPr>
          <w:rFonts w:ascii="Arial" w:hAnsi="Arial" w:cs="Arial"/>
          <w:sz w:val="24"/>
          <w:szCs w:val="24"/>
        </w:rPr>
        <w:tab/>
      </w:r>
      <w:r w:rsidRPr="00D40FD3">
        <w:rPr>
          <w:rFonts w:ascii="Arial" w:hAnsi="Arial" w:cs="Arial"/>
          <w:sz w:val="24"/>
          <w:szCs w:val="24"/>
        </w:rPr>
        <w:tab/>
      </w:r>
      <w:r w:rsidR="00145D8F" w:rsidRPr="00D40FD3">
        <w:rPr>
          <w:rFonts w:ascii="Arial" w:hAnsi="Arial" w:cs="Arial"/>
          <w:sz w:val="24"/>
          <w:szCs w:val="24"/>
        </w:rPr>
        <w:t>10</w:t>
      </w:r>
      <w:r w:rsidRPr="00D40FD3">
        <w:rPr>
          <w:rFonts w:ascii="Arial" w:hAnsi="Arial" w:cs="Arial"/>
          <w:sz w:val="24"/>
          <w:szCs w:val="24"/>
        </w:rPr>
        <w:t xml:space="preserve"> </w:t>
      </w:r>
      <w:r w:rsidR="00145D8F" w:rsidRPr="00D40FD3">
        <w:rPr>
          <w:rFonts w:ascii="Arial" w:hAnsi="Arial" w:cs="Arial"/>
          <w:sz w:val="24"/>
          <w:szCs w:val="24"/>
        </w:rPr>
        <w:t>Ağustos 2018</w:t>
      </w:r>
    </w:p>
    <w:p w14:paraId="7FEC2E30" w14:textId="77777777" w:rsidR="00111F54" w:rsidRPr="00D40FD3" w:rsidRDefault="00111F54" w:rsidP="008B5B34">
      <w:pPr>
        <w:spacing w:after="0" w:line="240" w:lineRule="auto"/>
        <w:jc w:val="both"/>
        <w:rPr>
          <w:rFonts w:ascii="Arial" w:hAnsi="Arial" w:cs="Arial"/>
          <w:b/>
          <w:sz w:val="24"/>
          <w:szCs w:val="24"/>
        </w:rPr>
      </w:pPr>
    </w:p>
    <w:p w14:paraId="782024C4" w14:textId="77777777" w:rsidR="008B5B34" w:rsidRPr="00D40FD3" w:rsidRDefault="008B5B34" w:rsidP="008B5B34">
      <w:pPr>
        <w:spacing w:after="0" w:line="240" w:lineRule="auto"/>
        <w:jc w:val="both"/>
        <w:rPr>
          <w:rFonts w:ascii="Arial" w:hAnsi="Arial" w:cs="Arial"/>
          <w:b/>
          <w:sz w:val="24"/>
          <w:szCs w:val="24"/>
        </w:rPr>
      </w:pPr>
      <w:r w:rsidRPr="00D40FD3">
        <w:rPr>
          <w:rFonts w:ascii="Arial" w:hAnsi="Arial" w:cs="Arial"/>
          <w:b/>
          <w:sz w:val="24"/>
          <w:szCs w:val="24"/>
        </w:rPr>
        <w:t>Boğaziçi Üniversitesi Rektörlüğü’ne,</w:t>
      </w:r>
    </w:p>
    <w:p w14:paraId="2B7C6DC1" w14:textId="77777777" w:rsidR="008B5B34" w:rsidRPr="00D40FD3" w:rsidRDefault="008B5B34" w:rsidP="008B5B34">
      <w:pPr>
        <w:spacing w:after="0" w:line="240" w:lineRule="auto"/>
        <w:jc w:val="both"/>
        <w:rPr>
          <w:rFonts w:ascii="Arial" w:hAnsi="Arial" w:cs="Arial"/>
          <w:sz w:val="24"/>
          <w:szCs w:val="24"/>
        </w:rPr>
      </w:pPr>
    </w:p>
    <w:p w14:paraId="0576C89F" w14:textId="77777777" w:rsidR="00E233B6" w:rsidRPr="00D40FD3" w:rsidRDefault="00E233B6" w:rsidP="008B5B34">
      <w:pPr>
        <w:spacing w:after="0" w:line="240" w:lineRule="auto"/>
        <w:jc w:val="both"/>
        <w:rPr>
          <w:rFonts w:ascii="Arial" w:hAnsi="Arial" w:cs="Arial"/>
          <w:sz w:val="24"/>
          <w:szCs w:val="24"/>
        </w:rPr>
      </w:pPr>
    </w:p>
    <w:p w14:paraId="5F8B4CBE" w14:textId="38A45CE9" w:rsidR="008B5B34" w:rsidRPr="00D40FD3" w:rsidRDefault="008B5B34" w:rsidP="008B5B34">
      <w:pPr>
        <w:spacing w:after="0" w:line="240" w:lineRule="auto"/>
        <w:jc w:val="both"/>
        <w:rPr>
          <w:rFonts w:ascii="Arial" w:hAnsi="Arial" w:cs="Arial"/>
          <w:sz w:val="24"/>
          <w:szCs w:val="24"/>
        </w:rPr>
      </w:pPr>
      <w:r w:rsidRPr="00D40FD3">
        <w:rPr>
          <w:rFonts w:ascii="Arial" w:hAnsi="Arial" w:cs="Arial"/>
          <w:sz w:val="24"/>
          <w:szCs w:val="24"/>
        </w:rPr>
        <w:t>Boğaziçi Ü</w:t>
      </w:r>
      <w:r w:rsidR="00DF11EC" w:rsidRPr="00D40FD3">
        <w:rPr>
          <w:rFonts w:ascii="Arial" w:hAnsi="Arial" w:cs="Arial"/>
          <w:sz w:val="24"/>
          <w:szCs w:val="24"/>
        </w:rPr>
        <w:t xml:space="preserve">niversitesi (B.Ü.) Rektörlüğü’ne bağlı </w:t>
      </w:r>
      <w:r w:rsidR="00BA0133" w:rsidRPr="00D40FD3">
        <w:rPr>
          <w:rFonts w:ascii="Arial" w:hAnsi="Arial" w:cs="Arial"/>
          <w:sz w:val="24"/>
          <w:szCs w:val="24"/>
        </w:rPr>
        <w:t xml:space="preserve">olarak </w:t>
      </w:r>
      <w:r w:rsidR="00DF11EC" w:rsidRPr="00D40FD3">
        <w:rPr>
          <w:rFonts w:ascii="Arial" w:hAnsi="Arial" w:cs="Arial"/>
          <w:sz w:val="24"/>
          <w:szCs w:val="24"/>
        </w:rPr>
        <w:t>faaliyet gösteren; gerek B.Ü., gerekse akademi, araştırma merkezleri v</w:t>
      </w:r>
      <w:r w:rsidR="002F6A92" w:rsidRPr="00D40FD3">
        <w:rPr>
          <w:rFonts w:ascii="Arial" w:hAnsi="Arial" w:cs="Arial"/>
          <w:sz w:val="24"/>
          <w:szCs w:val="24"/>
        </w:rPr>
        <w:t>e endüstriyel Ar-Ge merkezleri araştırmacılarına</w:t>
      </w:r>
      <w:r w:rsidR="00DF11EC" w:rsidRPr="00D40FD3">
        <w:rPr>
          <w:rFonts w:ascii="Arial" w:hAnsi="Arial" w:cs="Arial"/>
          <w:sz w:val="24"/>
          <w:szCs w:val="24"/>
        </w:rPr>
        <w:t xml:space="preserve"> örnek bazında analiz hizmeti sunan </w:t>
      </w:r>
      <w:r w:rsidRPr="00D40FD3">
        <w:rPr>
          <w:rFonts w:ascii="Arial" w:hAnsi="Arial" w:cs="Arial"/>
          <w:sz w:val="24"/>
          <w:szCs w:val="24"/>
        </w:rPr>
        <w:t>B.Ü. İleri Teknolojiler Ar-Ge Merkez Laboratuarları’nda (Merkez) 20</w:t>
      </w:r>
      <w:r w:rsidR="00145D8F" w:rsidRPr="00D40FD3">
        <w:rPr>
          <w:rFonts w:ascii="Arial" w:hAnsi="Arial" w:cs="Arial"/>
          <w:sz w:val="24"/>
          <w:szCs w:val="24"/>
        </w:rPr>
        <w:t>17</w:t>
      </w:r>
      <w:r w:rsidRPr="00D40FD3">
        <w:rPr>
          <w:rFonts w:ascii="Arial" w:hAnsi="Arial" w:cs="Arial"/>
          <w:sz w:val="24"/>
          <w:szCs w:val="24"/>
        </w:rPr>
        <w:t xml:space="preserve"> yılı boyunca gerçekleştirilen çalışmaları içeren faaliyet raporu ekte sunulmuştur. Bu vesileyle, önceki yıl faaliyet raporunda vurgulanan sorunlar hususundaki durumu, Merkez bünyesinde hizmet </w:t>
      </w:r>
      <w:r w:rsidR="000065B8" w:rsidRPr="00D40FD3">
        <w:rPr>
          <w:rFonts w:ascii="Arial" w:hAnsi="Arial" w:cs="Arial"/>
          <w:sz w:val="24"/>
          <w:szCs w:val="24"/>
        </w:rPr>
        <w:t>veren</w:t>
      </w:r>
      <w:r w:rsidRPr="00D40FD3">
        <w:rPr>
          <w:rFonts w:ascii="Arial" w:hAnsi="Arial" w:cs="Arial"/>
          <w:sz w:val="24"/>
          <w:szCs w:val="24"/>
        </w:rPr>
        <w:t xml:space="preserve"> cihazlarla ilgili gelişmeleri ve Merkez’in geleceğe yönelik yapılanması hususundaki görüşlerimi belirtmek isterim;</w:t>
      </w:r>
    </w:p>
    <w:p w14:paraId="27C0953F" w14:textId="77777777" w:rsidR="008B5B34" w:rsidRPr="00D40FD3" w:rsidRDefault="008B5B34" w:rsidP="008B5B34">
      <w:pPr>
        <w:spacing w:after="0" w:line="240" w:lineRule="auto"/>
        <w:jc w:val="both"/>
        <w:rPr>
          <w:rFonts w:ascii="Arial" w:hAnsi="Arial" w:cs="Arial"/>
          <w:sz w:val="24"/>
          <w:szCs w:val="24"/>
        </w:rPr>
      </w:pPr>
    </w:p>
    <w:p w14:paraId="54465362" w14:textId="330552E9" w:rsidR="00145D8F" w:rsidRPr="00D40FD3" w:rsidRDefault="00EC6209" w:rsidP="00145D8F">
      <w:pPr>
        <w:spacing w:after="0" w:line="240" w:lineRule="auto"/>
        <w:jc w:val="both"/>
        <w:rPr>
          <w:rFonts w:ascii="Arial" w:hAnsi="Arial" w:cs="Arial"/>
          <w:sz w:val="24"/>
          <w:szCs w:val="24"/>
        </w:rPr>
      </w:pPr>
      <w:r w:rsidRPr="00D40FD3">
        <w:rPr>
          <w:rFonts w:ascii="Arial" w:hAnsi="Arial" w:cs="Arial"/>
          <w:b/>
          <w:sz w:val="24"/>
          <w:szCs w:val="24"/>
        </w:rPr>
        <w:t>I.</w:t>
      </w:r>
      <w:r w:rsidR="008B5B34" w:rsidRPr="00D40FD3">
        <w:rPr>
          <w:rFonts w:ascii="Arial" w:hAnsi="Arial" w:cs="Arial"/>
          <w:sz w:val="24"/>
          <w:szCs w:val="24"/>
        </w:rPr>
        <w:t xml:space="preserve"> </w:t>
      </w:r>
      <w:r w:rsidR="00B760C2" w:rsidRPr="00D40FD3">
        <w:rPr>
          <w:rFonts w:ascii="Arial" w:hAnsi="Arial" w:cs="Arial"/>
          <w:sz w:val="24"/>
          <w:szCs w:val="24"/>
        </w:rPr>
        <w:t>H</w:t>
      </w:r>
      <w:r w:rsidR="008B5B34" w:rsidRPr="00D40FD3">
        <w:rPr>
          <w:rFonts w:ascii="Arial" w:hAnsi="Arial" w:cs="Arial"/>
          <w:sz w:val="24"/>
          <w:szCs w:val="24"/>
        </w:rPr>
        <w:t>alen sahip ol</w:t>
      </w:r>
      <w:r w:rsidR="00A54488" w:rsidRPr="00D40FD3">
        <w:rPr>
          <w:rFonts w:ascii="Arial" w:hAnsi="Arial" w:cs="Arial"/>
          <w:sz w:val="24"/>
          <w:szCs w:val="24"/>
        </w:rPr>
        <w:t>duğu</w:t>
      </w:r>
      <w:r w:rsidR="00B760C2" w:rsidRPr="00D40FD3">
        <w:rPr>
          <w:rFonts w:ascii="Arial" w:hAnsi="Arial" w:cs="Arial"/>
          <w:sz w:val="24"/>
          <w:szCs w:val="24"/>
        </w:rPr>
        <w:t xml:space="preserve"> analiz sistemi sayısı 7 olan Merkez’de bunlara ek olarak numune hazırlama/ultramikrotom laboratuarı ile </w:t>
      </w:r>
      <w:r w:rsidR="002F6A92" w:rsidRPr="00D40FD3">
        <w:rPr>
          <w:rFonts w:ascii="Arial" w:hAnsi="Arial" w:cs="Arial"/>
          <w:sz w:val="24"/>
          <w:szCs w:val="24"/>
        </w:rPr>
        <w:t xml:space="preserve">sadece B.Ü. araştırmacılarına hizmet veren bir </w:t>
      </w:r>
      <w:r w:rsidR="00B760C2" w:rsidRPr="00D40FD3">
        <w:rPr>
          <w:rFonts w:ascii="Arial" w:hAnsi="Arial" w:cs="Arial"/>
          <w:sz w:val="24"/>
          <w:szCs w:val="24"/>
        </w:rPr>
        <w:t xml:space="preserve">sıvı azot üretim </w:t>
      </w:r>
      <w:r w:rsidR="00981677" w:rsidRPr="00D40FD3">
        <w:rPr>
          <w:rFonts w:ascii="Arial" w:hAnsi="Arial" w:cs="Arial"/>
          <w:sz w:val="24"/>
          <w:szCs w:val="24"/>
        </w:rPr>
        <w:t>ünitesi de</w:t>
      </w:r>
      <w:r w:rsidR="00B760C2" w:rsidRPr="00D40FD3">
        <w:rPr>
          <w:rFonts w:ascii="Arial" w:hAnsi="Arial" w:cs="Arial"/>
          <w:sz w:val="24"/>
          <w:szCs w:val="24"/>
        </w:rPr>
        <w:t xml:space="preserve"> işletilmektedir</w:t>
      </w:r>
      <w:r w:rsidR="008B5B34" w:rsidRPr="00D40FD3">
        <w:rPr>
          <w:rFonts w:ascii="Arial" w:hAnsi="Arial" w:cs="Arial"/>
          <w:sz w:val="24"/>
          <w:szCs w:val="24"/>
        </w:rPr>
        <w:t>.</w:t>
      </w:r>
      <w:r w:rsidR="00BA5681" w:rsidRPr="00D40FD3">
        <w:rPr>
          <w:rFonts w:ascii="Arial" w:hAnsi="Arial" w:cs="Arial"/>
          <w:sz w:val="24"/>
          <w:szCs w:val="24"/>
        </w:rPr>
        <w:t xml:space="preserve"> </w:t>
      </w:r>
      <w:r w:rsidR="00145D8F" w:rsidRPr="00D40FD3">
        <w:rPr>
          <w:rFonts w:ascii="Arial" w:hAnsi="Arial" w:cs="Arial"/>
          <w:sz w:val="24"/>
          <w:szCs w:val="24"/>
        </w:rPr>
        <w:t xml:space="preserve">Şubat 2016’dan itibaren  cihazlardan sorumlu Uzman ve Ar-Gör’ün ayrılması nedeniyle hizmet verilemeyen iki cihaz (XRD ve AFM) söz konusu kadrolara Şubat/Mart 2017’de yapılan atamalar ertesinde devreye alınmıştır; Mart 2017’den itibaren </w:t>
      </w:r>
      <w:r w:rsidR="0039325D" w:rsidRPr="00D40FD3">
        <w:rPr>
          <w:rFonts w:ascii="Arial" w:hAnsi="Arial" w:cs="Arial"/>
          <w:sz w:val="24"/>
          <w:szCs w:val="24"/>
        </w:rPr>
        <w:t xml:space="preserve">Merkez’de bulunan </w:t>
      </w:r>
      <w:r w:rsidR="00145D8F" w:rsidRPr="00D40FD3">
        <w:rPr>
          <w:rFonts w:ascii="Arial" w:hAnsi="Arial" w:cs="Arial"/>
          <w:sz w:val="24"/>
          <w:szCs w:val="24"/>
        </w:rPr>
        <w:t>tüm cihazlarda</w:t>
      </w:r>
      <w:r w:rsidR="0063698A">
        <w:rPr>
          <w:rFonts w:ascii="Arial" w:hAnsi="Arial" w:cs="Arial"/>
          <w:sz w:val="24"/>
          <w:szCs w:val="24"/>
        </w:rPr>
        <w:t>, ESEM,</w:t>
      </w:r>
      <w:r w:rsidR="000F5459">
        <w:rPr>
          <w:rFonts w:ascii="Arial" w:hAnsi="Arial" w:cs="Arial"/>
          <w:sz w:val="24"/>
          <w:szCs w:val="24"/>
        </w:rPr>
        <w:t xml:space="preserve"> Raman</w:t>
      </w:r>
      <w:r w:rsidR="0063698A">
        <w:rPr>
          <w:rFonts w:ascii="Arial" w:hAnsi="Arial" w:cs="Arial"/>
          <w:sz w:val="24"/>
          <w:szCs w:val="24"/>
        </w:rPr>
        <w:t xml:space="preserve"> ve AFM</w:t>
      </w:r>
      <w:r w:rsidR="000F5459">
        <w:rPr>
          <w:rFonts w:ascii="Arial" w:hAnsi="Arial" w:cs="Arial"/>
          <w:sz w:val="24"/>
          <w:szCs w:val="24"/>
        </w:rPr>
        <w:t xml:space="preserve"> cihazlarının ataşmanlarındaki problemlerin giderilmesi çalışmaları</w:t>
      </w:r>
      <w:r w:rsidR="004206F4">
        <w:rPr>
          <w:rFonts w:ascii="Arial" w:hAnsi="Arial" w:cs="Arial"/>
          <w:sz w:val="24"/>
          <w:szCs w:val="24"/>
        </w:rPr>
        <w:t xml:space="preserve">(bkz. </w:t>
      </w:r>
      <w:r w:rsidR="004206F4" w:rsidRPr="004206F4">
        <w:rPr>
          <w:rFonts w:ascii="Arial" w:hAnsi="Arial" w:cs="Arial"/>
          <w:b/>
          <w:sz w:val="24"/>
          <w:szCs w:val="24"/>
        </w:rPr>
        <w:t>II</w:t>
      </w:r>
      <w:r w:rsidR="004206F4">
        <w:rPr>
          <w:rFonts w:ascii="Arial" w:hAnsi="Arial" w:cs="Arial"/>
          <w:sz w:val="24"/>
          <w:szCs w:val="24"/>
        </w:rPr>
        <w:t xml:space="preserve"> &amp; </w:t>
      </w:r>
      <w:r w:rsidR="004206F4" w:rsidRPr="000F5459">
        <w:rPr>
          <w:rFonts w:ascii="Arial" w:hAnsi="Arial" w:cs="Arial"/>
          <w:b/>
          <w:sz w:val="24"/>
          <w:szCs w:val="24"/>
        </w:rPr>
        <w:t>III</w:t>
      </w:r>
      <w:r w:rsidR="004206F4">
        <w:rPr>
          <w:rFonts w:ascii="Arial" w:hAnsi="Arial" w:cs="Arial"/>
          <w:sz w:val="24"/>
          <w:szCs w:val="24"/>
        </w:rPr>
        <w:t>)</w:t>
      </w:r>
      <w:r w:rsidR="000F5459">
        <w:rPr>
          <w:rFonts w:ascii="Arial" w:hAnsi="Arial" w:cs="Arial"/>
          <w:sz w:val="24"/>
          <w:szCs w:val="24"/>
        </w:rPr>
        <w:t xml:space="preserve"> ve ESEM’in farklı ataşmanlarının onarım ve kalibrasyonu sırasındaki duruşları </w:t>
      </w:r>
      <w:r w:rsidR="004206F4">
        <w:rPr>
          <w:rFonts w:ascii="Arial" w:hAnsi="Arial" w:cs="Arial"/>
          <w:sz w:val="24"/>
          <w:szCs w:val="24"/>
        </w:rPr>
        <w:t>(</w:t>
      </w:r>
      <w:r w:rsidR="004206F4" w:rsidRPr="004206F4">
        <w:rPr>
          <w:rFonts w:ascii="Arial" w:hAnsi="Arial" w:cs="Arial"/>
          <w:b/>
          <w:sz w:val="24"/>
          <w:szCs w:val="24"/>
        </w:rPr>
        <w:t>bkz. III</w:t>
      </w:r>
      <w:r w:rsidR="004206F4">
        <w:rPr>
          <w:rFonts w:ascii="Arial" w:hAnsi="Arial" w:cs="Arial"/>
          <w:sz w:val="24"/>
          <w:szCs w:val="24"/>
        </w:rPr>
        <w:t xml:space="preserve">) </w:t>
      </w:r>
      <w:r w:rsidR="000F5459">
        <w:rPr>
          <w:rFonts w:ascii="Arial" w:hAnsi="Arial" w:cs="Arial"/>
          <w:sz w:val="24"/>
          <w:szCs w:val="24"/>
        </w:rPr>
        <w:t>hariç,</w:t>
      </w:r>
      <w:r w:rsidR="00145D8F" w:rsidRPr="00D40FD3">
        <w:rPr>
          <w:rFonts w:ascii="Arial" w:hAnsi="Arial" w:cs="Arial"/>
          <w:sz w:val="24"/>
          <w:szCs w:val="24"/>
        </w:rPr>
        <w:t xml:space="preserve"> </w:t>
      </w:r>
      <w:r w:rsidR="0039325D" w:rsidRPr="00D40FD3">
        <w:rPr>
          <w:rFonts w:ascii="Arial" w:hAnsi="Arial" w:cs="Arial"/>
          <w:sz w:val="24"/>
          <w:szCs w:val="24"/>
        </w:rPr>
        <w:t xml:space="preserve">kesintisiz </w:t>
      </w:r>
      <w:r w:rsidR="00145D8F" w:rsidRPr="00D40FD3">
        <w:rPr>
          <w:rFonts w:ascii="Arial" w:hAnsi="Arial" w:cs="Arial"/>
          <w:sz w:val="24"/>
          <w:szCs w:val="24"/>
        </w:rPr>
        <w:t>hizmet veril</w:t>
      </w:r>
      <w:r w:rsidR="004206F4">
        <w:rPr>
          <w:rFonts w:ascii="Arial" w:hAnsi="Arial" w:cs="Arial"/>
          <w:sz w:val="24"/>
          <w:szCs w:val="24"/>
        </w:rPr>
        <w:t>miştir</w:t>
      </w:r>
      <w:r w:rsidR="00145D8F" w:rsidRPr="00D40FD3">
        <w:rPr>
          <w:rFonts w:ascii="Arial" w:hAnsi="Arial" w:cs="Arial"/>
          <w:sz w:val="24"/>
          <w:szCs w:val="24"/>
        </w:rPr>
        <w:t>.</w:t>
      </w:r>
      <w:r w:rsidR="0063698A">
        <w:rPr>
          <w:rFonts w:ascii="Arial" w:hAnsi="Arial" w:cs="Arial"/>
          <w:sz w:val="24"/>
          <w:szCs w:val="24"/>
        </w:rPr>
        <w:t xml:space="preserve"> Söz konusu cihazlardan AFM cihazı, gerek </w:t>
      </w:r>
      <w:r w:rsidR="0063698A" w:rsidRPr="0063698A">
        <w:rPr>
          <w:rFonts w:ascii="Arial" w:hAnsi="Arial" w:cs="Arial"/>
          <w:i/>
          <w:sz w:val="24"/>
          <w:szCs w:val="24"/>
        </w:rPr>
        <w:t>tip</w:t>
      </w:r>
      <w:r w:rsidR="0063698A">
        <w:rPr>
          <w:rFonts w:ascii="Arial" w:hAnsi="Arial" w:cs="Arial"/>
          <w:sz w:val="24"/>
          <w:szCs w:val="24"/>
        </w:rPr>
        <w:t xml:space="preserve">’indeki gerekse sistemindeki </w:t>
      </w:r>
      <w:r w:rsidR="00C35F00">
        <w:rPr>
          <w:rFonts w:ascii="Arial" w:hAnsi="Arial" w:cs="Arial"/>
          <w:sz w:val="24"/>
          <w:szCs w:val="24"/>
        </w:rPr>
        <w:t xml:space="preserve">görece küçük </w:t>
      </w:r>
      <w:r w:rsidR="0063698A">
        <w:rPr>
          <w:rFonts w:ascii="Arial" w:hAnsi="Arial" w:cs="Arial"/>
          <w:sz w:val="24"/>
          <w:szCs w:val="24"/>
        </w:rPr>
        <w:t>problemler sebebiyle 2017 süresince uzun kesintilerle hizmet verebilmiştir.</w:t>
      </w:r>
    </w:p>
    <w:p w14:paraId="3B0B0EDB" w14:textId="77777777" w:rsidR="00EC6209" w:rsidRPr="00D40FD3" w:rsidRDefault="00EC6209" w:rsidP="00145D8F">
      <w:pPr>
        <w:spacing w:after="0" w:line="240" w:lineRule="auto"/>
        <w:jc w:val="both"/>
        <w:rPr>
          <w:rFonts w:ascii="Arial" w:hAnsi="Arial" w:cs="Arial"/>
          <w:sz w:val="24"/>
          <w:szCs w:val="24"/>
        </w:rPr>
      </w:pPr>
    </w:p>
    <w:p w14:paraId="3F737B85" w14:textId="05E0ECD3" w:rsidR="00EC6209" w:rsidRPr="00D40FD3" w:rsidRDefault="00EC6209" w:rsidP="00145D8F">
      <w:pPr>
        <w:spacing w:after="0" w:line="240" w:lineRule="auto"/>
        <w:jc w:val="both"/>
        <w:rPr>
          <w:rFonts w:ascii="Arial" w:hAnsi="Arial" w:cs="Arial"/>
          <w:sz w:val="24"/>
          <w:szCs w:val="24"/>
        </w:rPr>
      </w:pPr>
      <w:r w:rsidRPr="00D40FD3">
        <w:rPr>
          <w:rFonts w:ascii="Arial" w:hAnsi="Arial" w:cs="Arial"/>
          <w:b/>
          <w:sz w:val="24"/>
          <w:szCs w:val="24"/>
        </w:rPr>
        <w:t>II.</w:t>
      </w:r>
      <w:r w:rsidRPr="00D40FD3">
        <w:rPr>
          <w:rFonts w:ascii="Arial" w:hAnsi="Arial" w:cs="Arial"/>
          <w:sz w:val="24"/>
          <w:szCs w:val="24"/>
        </w:rPr>
        <w:t xml:space="preserve"> 2017 yılının çok yoğun yağışlı geçen Eylül-Kasım döneminde Merkez’in gerek ana bina gerekse ETA binasındaki laboratuarlarına iki defa su basmıştır. </w:t>
      </w:r>
      <w:r w:rsidR="00B01C29" w:rsidRPr="00D40FD3">
        <w:rPr>
          <w:rFonts w:ascii="Arial" w:hAnsi="Arial" w:cs="Arial"/>
          <w:sz w:val="24"/>
          <w:szCs w:val="24"/>
        </w:rPr>
        <w:t>Cihazların zarar görmemesi için s</w:t>
      </w:r>
      <w:r w:rsidRPr="00D40FD3">
        <w:rPr>
          <w:rFonts w:ascii="Arial" w:hAnsi="Arial" w:cs="Arial"/>
          <w:sz w:val="24"/>
          <w:szCs w:val="24"/>
        </w:rPr>
        <w:t xml:space="preserve">u baskınlarına ivedilikle müdahale edilerek biriken su tahliye edilmiş, ancak döşeme altında kalan ve tahliyesi uzun zaman alan su </w:t>
      </w:r>
      <w:r w:rsidR="00160B1E" w:rsidRPr="00D40FD3">
        <w:rPr>
          <w:rFonts w:ascii="Arial" w:hAnsi="Arial" w:cs="Arial"/>
          <w:sz w:val="24"/>
          <w:szCs w:val="24"/>
        </w:rPr>
        <w:t xml:space="preserve">birikmeleri </w:t>
      </w:r>
      <w:r w:rsidRPr="00D40FD3">
        <w:rPr>
          <w:rFonts w:ascii="Arial" w:hAnsi="Arial" w:cs="Arial"/>
          <w:sz w:val="24"/>
          <w:szCs w:val="24"/>
        </w:rPr>
        <w:t xml:space="preserve">nedeniyle </w:t>
      </w:r>
      <w:r w:rsidR="00B01C29" w:rsidRPr="00D40FD3">
        <w:rPr>
          <w:rFonts w:ascii="Arial" w:hAnsi="Arial" w:cs="Arial"/>
          <w:sz w:val="24"/>
          <w:szCs w:val="24"/>
        </w:rPr>
        <w:t xml:space="preserve">laboratuarlarda </w:t>
      </w:r>
      <w:r w:rsidRPr="00D40FD3">
        <w:rPr>
          <w:rFonts w:ascii="Arial" w:hAnsi="Arial" w:cs="Arial"/>
          <w:sz w:val="24"/>
          <w:szCs w:val="24"/>
        </w:rPr>
        <w:t>ciddi rut</w:t>
      </w:r>
      <w:r w:rsidR="00160B1E" w:rsidRPr="00D40FD3">
        <w:rPr>
          <w:rFonts w:ascii="Arial" w:hAnsi="Arial" w:cs="Arial"/>
          <w:sz w:val="24"/>
          <w:szCs w:val="24"/>
        </w:rPr>
        <w:t>u</w:t>
      </w:r>
      <w:r w:rsidRPr="00D40FD3">
        <w:rPr>
          <w:rFonts w:ascii="Arial" w:hAnsi="Arial" w:cs="Arial"/>
          <w:sz w:val="24"/>
          <w:szCs w:val="24"/>
        </w:rPr>
        <w:t>bet sorunu ile karşılaşılmıştır. Su baskınları</w:t>
      </w:r>
      <w:r w:rsidR="00BA5681" w:rsidRPr="00D40FD3">
        <w:rPr>
          <w:rFonts w:ascii="Arial" w:hAnsi="Arial" w:cs="Arial"/>
          <w:sz w:val="24"/>
          <w:szCs w:val="24"/>
        </w:rPr>
        <w:t xml:space="preserve"> sırasında </w:t>
      </w:r>
      <w:r w:rsidRPr="00D40FD3">
        <w:rPr>
          <w:rFonts w:ascii="Arial" w:hAnsi="Arial" w:cs="Arial"/>
          <w:sz w:val="24"/>
          <w:szCs w:val="24"/>
        </w:rPr>
        <w:t xml:space="preserve"> </w:t>
      </w:r>
      <w:r w:rsidR="00160B1E" w:rsidRPr="00D40FD3">
        <w:rPr>
          <w:rFonts w:ascii="Arial" w:hAnsi="Arial" w:cs="Arial"/>
          <w:sz w:val="24"/>
          <w:szCs w:val="24"/>
        </w:rPr>
        <w:t xml:space="preserve">cihazlar mümkün olduğunca korunmuş; </w:t>
      </w:r>
      <w:r w:rsidRPr="00D40FD3">
        <w:rPr>
          <w:rFonts w:ascii="Arial" w:hAnsi="Arial" w:cs="Arial"/>
          <w:sz w:val="24"/>
          <w:szCs w:val="24"/>
        </w:rPr>
        <w:t>sadece RAMAN’ın üçlü lazeri çalışmaz hale gelmiştir. Su baskınına neden olan eksiklikler Yapı İşleri tarafınca ivedilikle giderilmiş, raporun yazım tarihine değin geçen sürede bir çok kez şiddetli sağanak yağış yaşanmış olmasına karşın her hangi istenmeyen bir durumla karşılaşılmamıştır. Ancak</w:t>
      </w:r>
      <w:r w:rsidR="00BA5681" w:rsidRPr="00D40FD3">
        <w:rPr>
          <w:rFonts w:ascii="Arial" w:hAnsi="Arial" w:cs="Arial"/>
          <w:sz w:val="24"/>
          <w:szCs w:val="24"/>
        </w:rPr>
        <w:t>,</w:t>
      </w:r>
      <w:r w:rsidRPr="00D40FD3">
        <w:rPr>
          <w:rFonts w:ascii="Arial" w:hAnsi="Arial" w:cs="Arial"/>
          <w:sz w:val="24"/>
          <w:szCs w:val="24"/>
        </w:rPr>
        <w:t xml:space="preserve"> Merkez’e ait laboratuarlarda, özellikle ana binada, gerek </w:t>
      </w:r>
      <w:r w:rsidR="00BA5681" w:rsidRPr="00D40FD3">
        <w:rPr>
          <w:rFonts w:ascii="Arial" w:hAnsi="Arial" w:cs="Arial"/>
          <w:sz w:val="24"/>
          <w:szCs w:val="24"/>
        </w:rPr>
        <w:t xml:space="preserve">tavan ve </w:t>
      </w:r>
      <w:r w:rsidRPr="00D40FD3">
        <w:rPr>
          <w:rFonts w:ascii="Arial" w:hAnsi="Arial" w:cs="Arial"/>
          <w:sz w:val="24"/>
          <w:szCs w:val="24"/>
        </w:rPr>
        <w:t xml:space="preserve">döşemelerde gerekse duvarlarda ciddi bir bakım/yenileme ihtiyacı bulunmaktadır. </w:t>
      </w:r>
      <w:r w:rsidR="00BA5681" w:rsidRPr="00D40FD3">
        <w:rPr>
          <w:rFonts w:ascii="Arial" w:hAnsi="Arial" w:cs="Arial"/>
          <w:sz w:val="24"/>
          <w:szCs w:val="24"/>
        </w:rPr>
        <w:t xml:space="preserve">Bu kapsamda </w:t>
      </w:r>
      <w:r w:rsidRPr="00D40FD3">
        <w:rPr>
          <w:rFonts w:ascii="Arial" w:hAnsi="Arial" w:cs="Arial"/>
          <w:sz w:val="24"/>
          <w:szCs w:val="24"/>
        </w:rPr>
        <w:t xml:space="preserve"> yapılması gereken </w:t>
      </w:r>
      <w:r w:rsidR="00BA5681" w:rsidRPr="00D40FD3">
        <w:rPr>
          <w:rFonts w:ascii="Arial" w:hAnsi="Arial" w:cs="Arial"/>
          <w:sz w:val="24"/>
          <w:szCs w:val="24"/>
        </w:rPr>
        <w:t xml:space="preserve">onarım ve yenileme </w:t>
      </w:r>
      <w:r w:rsidRPr="00D40FD3">
        <w:rPr>
          <w:rFonts w:ascii="Arial" w:hAnsi="Arial" w:cs="Arial"/>
          <w:sz w:val="24"/>
          <w:szCs w:val="24"/>
        </w:rPr>
        <w:t>çalışmalar</w:t>
      </w:r>
      <w:r w:rsidR="00BA5681" w:rsidRPr="00D40FD3">
        <w:rPr>
          <w:rFonts w:ascii="Arial" w:hAnsi="Arial" w:cs="Arial"/>
          <w:sz w:val="24"/>
          <w:szCs w:val="24"/>
        </w:rPr>
        <w:t xml:space="preserve">ına ait </w:t>
      </w:r>
      <w:r w:rsidR="00B01C29" w:rsidRPr="00D40FD3">
        <w:rPr>
          <w:rFonts w:ascii="Arial" w:hAnsi="Arial" w:cs="Arial"/>
          <w:sz w:val="24"/>
          <w:szCs w:val="24"/>
        </w:rPr>
        <w:t xml:space="preserve">keşifler </w:t>
      </w:r>
      <w:r w:rsidRPr="00D40FD3">
        <w:rPr>
          <w:rFonts w:ascii="Arial" w:hAnsi="Arial" w:cs="Arial"/>
          <w:sz w:val="24"/>
          <w:szCs w:val="24"/>
        </w:rPr>
        <w:t>Yapı İşleri</w:t>
      </w:r>
      <w:r w:rsidR="00B01C29" w:rsidRPr="00D40FD3">
        <w:rPr>
          <w:rFonts w:ascii="Arial" w:hAnsi="Arial" w:cs="Arial"/>
          <w:sz w:val="24"/>
          <w:szCs w:val="24"/>
        </w:rPr>
        <w:t xml:space="preserve"> yetkilileri ile birlikte yapılmış; tüm ihtiyaçlar kendilerine </w:t>
      </w:r>
      <w:r w:rsidRPr="00D40FD3">
        <w:rPr>
          <w:rFonts w:ascii="Arial" w:hAnsi="Arial" w:cs="Arial"/>
          <w:sz w:val="24"/>
          <w:szCs w:val="24"/>
        </w:rPr>
        <w:t>bildirilmiştir.</w:t>
      </w:r>
    </w:p>
    <w:p w14:paraId="28BC3285" w14:textId="77777777" w:rsidR="00EC6209" w:rsidRPr="00D40FD3" w:rsidRDefault="00EC6209" w:rsidP="00145D8F">
      <w:pPr>
        <w:spacing w:after="0" w:line="240" w:lineRule="auto"/>
        <w:jc w:val="both"/>
        <w:rPr>
          <w:rFonts w:ascii="Arial" w:hAnsi="Arial" w:cs="Arial"/>
          <w:sz w:val="24"/>
          <w:szCs w:val="24"/>
        </w:rPr>
      </w:pPr>
    </w:p>
    <w:p w14:paraId="76AB04DA" w14:textId="052174D5" w:rsidR="00BA5681" w:rsidRPr="00D40FD3" w:rsidRDefault="00EC6209" w:rsidP="00145D8F">
      <w:pPr>
        <w:spacing w:after="0" w:line="240" w:lineRule="auto"/>
        <w:jc w:val="both"/>
        <w:rPr>
          <w:rFonts w:ascii="Arial" w:hAnsi="Arial" w:cs="Arial"/>
          <w:i/>
          <w:sz w:val="24"/>
          <w:szCs w:val="24"/>
        </w:rPr>
      </w:pPr>
      <w:r w:rsidRPr="00D40FD3">
        <w:rPr>
          <w:rFonts w:ascii="Arial" w:hAnsi="Arial" w:cs="Arial"/>
          <w:b/>
          <w:sz w:val="24"/>
          <w:szCs w:val="24"/>
        </w:rPr>
        <w:t xml:space="preserve">III. </w:t>
      </w:r>
      <w:r w:rsidR="00BA5681" w:rsidRPr="00D40FD3">
        <w:rPr>
          <w:rFonts w:ascii="Arial" w:hAnsi="Arial" w:cs="Arial"/>
          <w:sz w:val="24"/>
          <w:szCs w:val="24"/>
        </w:rPr>
        <w:t xml:space="preserve">Merkez laboratuarlarında yer alan cihazlardan ESEM ve RAMAN cihazlarına ait ataşmanlarda </w:t>
      </w:r>
      <w:r w:rsidR="00B01C29" w:rsidRPr="00D40FD3">
        <w:rPr>
          <w:rFonts w:ascii="Arial" w:hAnsi="Arial" w:cs="Arial"/>
          <w:sz w:val="24"/>
          <w:szCs w:val="24"/>
        </w:rPr>
        <w:t>2017 yılı süresince arızalar</w:t>
      </w:r>
      <w:r w:rsidR="00BA5681" w:rsidRPr="00D40FD3">
        <w:rPr>
          <w:rFonts w:ascii="Arial" w:hAnsi="Arial" w:cs="Arial"/>
          <w:sz w:val="24"/>
          <w:szCs w:val="24"/>
        </w:rPr>
        <w:t xml:space="preserve"> yaşanmıştır; </w:t>
      </w:r>
      <w:r w:rsidR="00BA5681" w:rsidRPr="00D40FD3">
        <w:rPr>
          <w:rFonts w:ascii="Arial" w:hAnsi="Arial" w:cs="Arial"/>
          <w:i/>
          <w:sz w:val="24"/>
          <w:szCs w:val="24"/>
        </w:rPr>
        <w:t xml:space="preserve">aşağıda özetlenen </w:t>
      </w:r>
      <w:r w:rsidR="00B01C29" w:rsidRPr="00D40FD3">
        <w:rPr>
          <w:rFonts w:ascii="Arial" w:hAnsi="Arial" w:cs="Arial"/>
          <w:i/>
          <w:sz w:val="24"/>
          <w:szCs w:val="24"/>
        </w:rPr>
        <w:t xml:space="preserve">söz konusu </w:t>
      </w:r>
      <w:r w:rsidR="00B01C29" w:rsidRPr="00D40FD3">
        <w:rPr>
          <w:rFonts w:ascii="Arial" w:hAnsi="Arial" w:cs="Arial"/>
          <w:i/>
          <w:sz w:val="24"/>
          <w:szCs w:val="24"/>
        </w:rPr>
        <w:lastRenderedPageBreak/>
        <w:t>problemler</w:t>
      </w:r>
      <w:r w:rsidR="00BA5681" w:rsidRPr="00D40FD3">
        <w:rPr>
          <w:rFonts w:ascii="Arial" w:hAnsi="Arial" w:cs="Arial"/>
          <w:i/>
          <w:sz w:val="24"/>
          <w:szCs w:val="24"/>
        </w:rPr>
        <w:t xml:space="preserve"> bu raporun yazım tarihine kadar geçen sürede giderilmiş ve </w:t>
      </w:r>
      <w:r w:rsidR="00B01C29" w:rsidRPr="00D40FD3">
        <w:rPr>
          <w:rFonts w:ascii="Arial" w:hAnsi="Arial" w:cs="Arial"/>
          <w:i/>
          <w:sz w:val="24"/>
          <w:szCs w:val="24"/>
        </w:rPr>
        <w:t>tüm</w:t>
      </w:r>
      <w:r w:rsidR="00BA5681" w:rsidRPr="00D40FD3">
        <w:rPr>
          <w:rFonts w:ascii="Arial" w:hAnsi="Arial" w:cs="Arial"/>
          <w:i/>
          <w:sz w:val="24"/>
          <w:szCs w:val="24"/>
        </w:rPr>
        <w:t xml:space="preserve"> ataşmanlar hizmete alınmıştır;</w:t>
      </w:r>
    </w:p>
    <w:p w14:paraId="3245B808" w14:textId="19E605ED" w:rsidR="00EC6209" w:rsidRPr="00D40FD3" w:rsidRDefault="00BA5681" w:rsidP="00145D8F">
      <w:pPr>
        <w:spacing w:after="0" w:line="240" w:lineRule="auto"/>
        <w:jc w:val="both"/>
        <w:rPr>
          <w:rFonts w:ascii="Arial" w:hAnsi="Arial" w:cs="Arial"/>
          <w:sz w:val="24"/>
          <w:szCs w:val="24"/>
        </w:rPr>
      </w:pPr>
      <w:r w:rsidRPr="00D40FD3">
        <w:rPr>
          <w:rFonts w:ascii="Arial" w:hAnsi="Arial" w:cs="Arial"/>
          <w:sz w:val="24"/>
          <w:szCs w:val="24"/>
        </w:rPr>
        <w:t xml:space="preserve"> </w:t>
      </w:r>
    </w:p>
    <w:p w14:paraId="46373DEF" w14:textId="0BC5A4B1" w:rsidR="00DF11EC" w:rsidRPr="00D40FD3" w:rsidRDefault="00145D8F" w:rsidP="00145D8F">
      <w:pPr>
        <w:spacing w:after="0" w:line="240" w:lineRule="auto"/>
        <w:jc w:val="both"/>
        <w:rPr>
          <w:rFonts w:ascii="Arial" w:hAnsi="Arial" w:cs="Arial"/>
          <w:sz w:val="24"/>
          <w:szCs w:val="24"/>
        </w:rPr>
      </w:pPr>
      <w:r w:rsidRPr="00D40FD3">
        <w:rPr>
          <w:rFonts w:ascii="Arial" w:hAnsi="Arial" w:cs="Arial"/>
          <w:sz w:val="24"/>
          <w:szCs w:val="24"/>
        </w:rPr>
        <w:t xml:space="preserve"> </w:t>
      </w:r>
      <w:r w:rsidR="00BA5681" w:rsidRPr="00D40FD3">
        <w:rPr>
          <w:rFonts w:ascii="Arial" w:hAnsi="Arial" w:cs="Arial"/>
          <w:sz w:val="24"/>
          <w:szCs w:val="24"/>
        </w:rPr>
        <w:tab/>
      </w:r>
      <w:r w:rsidR="00BA5681" w:rsidRPr="00D40FD3">
        <w:rPr>
          <w:rFonts w:ascii="Arial" w:hAnsi="Arial" w:cs="Arial"/>
          <w:i/>
          <w:sz w:val="24"/>
          <w:szCs w:val="24"/>
        </w:rPr>
        <w:t xml:space="preserve">◦ </w:t>
      </w:r>
      <w:r w:rsidR="00A64737" w:rsidRPr="00D40FD3">
        <w:rPr>
          <w:rFonts w:ascii="Arial" w:hAnsi="Arial" w:cs="Arial"/>
          <w:sz w:val="24"/>
          <w:szCs w:val="24"/>
        </w:rPr>
        <w:t xml:space="preserve">Nisan 2017’den itibaren </w:t>
      </w:r>
      <w:r w:rsidR="00BA5681" w:rsidRPr="00D40FD3">
        <w:rPr>
          <w:rFonts w:ascii="Arial" w:hAnsi="Arial" w:cs="Arial"/>
          <w:sz w:val="24"/>
          <w:szCs w:val="24"/>
        </w:rPr>
        <w:t xml:space="preserve">ESEM </w:t>
      </w:r>
      <w:r w:rsidR="00A64737" w:rsidRPr="00D40FD3">
        <w:rPr>
          <w:rFonts w:ascii="Arial" w:hAnsi="Arial" w:cs="Arial"/>
          <w:sz w:val="24"/>
          <w:szCs w:val="24"/>
        </w:rPr>
        <w:t xml:space="preserve">analizleri sırasında </w:t>
      </w:r>
      <w:r w:rsidR="00BA5681" w:rsidRPr="00D40FD3">
        <w:rPr>
          <w:rFonts w:ascii="Arial" w:hAnsi="Arial" w:cs="Arial"/>
          <w:sz w:val="24"/>
          <w:szCs w:val="24"/>
        </w:rPr>
        <w:t>cihaz</w:t>
      </w:r>
      <w:r w:rsidR="00A64737" w:rsidRPr="00D40FD3">
        <w:rPr>
          <w:rFonts w:ascii="Arial" w:hAnsi="Arial" w:cs="Arial"/>
          <w:sz w:val="24"/>
          <w:szCs w:val="24"/>
        </w:rPr>
        <w:t>a</w:t>
      </w:r>
      <w:r w:rsidR="00BA5681" w:rsidRPr="00D40FD3">
        <w:rPr>
          <w:rFonts w:ascii="Arial" w:hAnsi="Arial" w:cs="Arial"/>
          <w:sz w:val="24"/>
          <w:szCs w:val="24"/>
        </w:rPr>
        <w:t xml:space="preserve"> ait </w:t>
      </w:r>
      <w:r w:rsidR="00A64737" w:rsidRPr="00D40FD3">
        <w:rPr>
          <w:rFonts w:ascii="Arial" w:hAnsi="Arial" w:cs="Arial"/>
          <w:sz w:val="24"/>
          <w:szCs w:val="24"/>
        </w:rPr>
        <w:t>EDS/</w:t>
      </w:r>
      <w:r w:rsidR="00BA5681" w:rsidRPr="00D40FD3">
        <w:rPr>
          <w:rFonts w:ascii="Arial" w:hAnsi="Arial" w:cs="Arial"/>
          <w:sz w:val="24"/>
          <w:szCs w:val="24"/>
        </w:rPr>
        <w:t xml:space="preserve">EDAX </w:t>
      </w:r>
      <w:r w:rsidR="00D40FD3">
        <w:rPr>
          <w:rFonts w:ascii="Arial" w:hAnsi="Arial" w:cs="Arial"/>
          <w:sz w:val="24"/>
          <w:szCs w:val="24"/>
        </w:rPr>
        <w:tab/>
      </w:r>
      <w:r w:rsidR="00BA5681" w:rsidRPr="00D40FD3">
        <w:rPr>
          <w:rFonts w:ascii="Arial" w:hAnsi="Arial" w:cs="Arial"/>
          <w:sz w:val="24"/>
          <w:szCs w:val="24"/>
        </w:rPr>
        <w:t>(</w:t>
      </w:r>
      <w:r w:rsidR="00A64737" w:rsidRPr="00D40FD3">
        <w:rPr>
          <w:rFonts w:ascii="Arial" w:hAnsi="Arial" w:cs="Arial"/>
          <w:sz w:val="24"/>
          <w:szCs w:val="24"/>
        </w:rPr>
        <w:t xml:space="preserve">Electron Dispersive X-Ray) ataşmanı çalışırken görüntü alınamamaya </w:t>
      </w:r>
      <w:r w:rsidR="00D40FD3">
        <w:rPr>
          <w:rFonts w:ascii="Arial" w:hAnsi="Arial" w:cs="Arial"/>
          <w:sz w:val="24"/>
          <w:szCs w:val="24"/>
        </w:rPr>
        <w:tab/>
      </w:r>
      <w:r w:rsidR="00A64737" w:rsidRPr="00D40FD3">
        <w:rPr>
          <w:rFonts w:ascii="Arial" w:hAnsi="Arial" w:cs="Arial"/>
          <w:sz w:val="24"/>
          <w:szCs w:val="24"/>
        </w:rPr>
        <w:t xml:space="preserve">başlanmış; 2017 Sonbahar’ından itibarense metal haritalamalarında çözünürlük </w:t>
      </w:r>
      <w:r w:rsidR="00D40FD3">
        <w:rPr>
          <w:rFonts w:ascii="Arial" w:hAnsi="Arial" w:cs="Arial"/>
          <w:sz w:val="24"/>
          <w:szCs w:val="24"/>
        </w:rPr>
        <w:tab/>
      </w:r>
      <w:r w:rsidR="00A64737" w:rsidRPr="00D40FD3">
        <w:rPr>
          <w:rFonts w:ascii="Arial" w:hAnsi="Arial" w:cs="Arial"/>
          <w:sz w:val="24"/>
          <w:szCs w:val="24"/>
        </w:rPr>
        <w:t xml:space="preserve">bütünüyle </w:t>
      </w:r>
      <w:r w:rsidR="0052416C">
        <w:rPr>
          <w:rFonts w:ascii="Arial" w:hAnsi="Arial" w:cs="Arial"/>
          <w:sz w:val="24"/>
          <w:szCs w:val="24"/>
        </w:rPr>
        <w:t>yitirilmiştir</w:t>
      </w:r>
      <w:r w:rsidR="00A64737" w:rsidRPr="00D40FD3">
        <w:rPr>
          <w:rFonts w:ascii="Arial" w:hAnsi="Arial" w:cs="Arial"/>
          <w:sz w:val="24"/>
          <w:szCs w:val="24"/>
        </w:rPr>
        <w:t xml:space="preserve">. Karşılaşılan bu problemin giderilmesi için ciddi şekilde </w:t>
      </w:r>
      <w:r w:rsidR="00D40FD3">
        <w:rPr>
          <w:rFonts w:ascii="Arial" w:hAnsi="Arial" w:cs="Arial"/>
          <w:sz w:val="24"/>
          <w:szCs w:val="24"/>
        </w:rPr>
        <w:tab/>
      </w:r>
      <w:r w:rsidR="00A64737" w:rsidRPr="00D40FD3">
        <w:rPr>
          <w:rFonts w:ascii="Arial" w:hAnsi="Arial" w:cs="Arial"/>
          <w:sz w:val="24"/>
          <w:szCs w:val="24"/>
        </w:rPr>
        <w:t xml:space="preserve">uğraşılmış, ataşmana ait elektronik kartlar değiştirilmiş, ancak bir ilerleme </w:t>
      </w:r>
      <w:r w:rsidR="00D40FD3">
        <w:rPr>
          <w:rFonts w:ascii="Arial" w:hAnsi="Arial" w:cs="Arial"/>
          <w:sz w:val="24"/>
          <w:szCs w:val="24"/>
        </w:rPr>
        <w:tab/>
      </w:r>
      <w:r w:rsidR="00A64737" w:rsidRPr="00D40FD3">
        <w:rPr>
          <w:rFonts w:ascii="Arial" w:hAnsi="Arial" w:cs="Arial"/>
          <w:sz w:val="24"/>
          <w:szCs w:val="24"/>
        </w:rPr>
        <w:t xml:space="preserve">sağlanamamıştır. 2018 yılına da sarkan bu çalışmalardan sonuç alınamayınca </w:t>
      </w:r>
      <w:r w:rsidR="00D40FD3">
        <w:rPr>
          <w:rFonts w:ascii="Arial" w:hAnsi="Arial" w:cs="Arial"/>
          <w:sz w:val="24"/>
          <w:szCs w:val="24"/>
        </w:rPr>
        <w:tab/>
      </w:r>
      <w:r w:rsidR="00A64737" w:rsidRPr="00D40FD3">
        <w:rPr>
          <w:rFonts w:ascii="Arial" w:hAnsi="Arial" w:cs="Arial"/>
          <w:sz w:val="24"/>
          <w:szCs w:val="24"/>
        </w:rPr>
        <w:t xml:space="preserve">EDAX ataşmanının yenilenmesinin gerekli olduğu belirlenmiş, </w:t>
      </w:r>
      <w:r w:rsidR="0052416C">
        <w:rPr>
          <w:rFonts w:ascii="Arial" w:hAnsi="Arial" w:cs="Arial"/>
          <w:sz w:val="24"/>
          <w:szCs w:val="24"/>
        </w:rPr>
        <w:t xml:space="preserve">yeni ataşman </w:t>
      </w:r>
      <w:r w:rsidR="0052416C">
        <w:rPr>
          <w:rFonts w:ascii="Arial" w:hAnsi="Arial" w:cs="Arial"/>
          <w:sz w:val="24"/>
          <w:szCs w:val="24"/>
        </w:rPr>
        <w:tab/>
        <w:t xml:space="preserve">satın alınmış ve </w:t>
      </w:r>
      <w:r w:rsidR="00A64737" w:rsidRPr="00D40FD3">
        <w:rPr>
          <w:rFonts w:ascii="Arial" w:hAnsi="Arial" w:cs="Arial"/>
          <w:sz w:val="24"/>
          <w:szCs w:val="24"/>
        </w:rPr>
        <w:t xml:space="preserve">Temmuz 2018 </w:t>
      </w:r>
      <w:r w:rsidR="00D40FD3">
        <w:rPr>
          <w:rFonts w:ascii="Arial" w:hAnsi="Arial" w:cs="Arial"/>
          <w:sz w:val="24"/>
          <w:szCs w:val="24"/>
        </w:rPr>
        <w:tab/>
      </w:r>
      <w:r w:rsidR="00A64737" w:rsidRPr="00D40FD3">
        <w:rPr>
          <w:rFonts w:ascii="Arial" w:hAnsi="Arial" w:cs="Arial"/>
          <w:sz w:val="24"/>
          <w:szCs w:val="24"/>
        </w:rPr>
        <w:t xml:space="preserve">itibarıyla cihaza takılmıştır. Bu raporun yazım </w:t>
      </w:r>
      <w:r w:rsidR="0052416C">
        <w:rPr>
          <w:rFonts w:ascii="Arial" w:hAnsi="Arial" w:cs="Arial"/>
          <w:sz w:val="24"/>
          <w:szCs w:val="24"/>
        </w:rPr>
        <w:tab/>
      </w:r>
      <w:r w:rsidR="00A64737" w:rsidRPr="00D40FD3">
        <w:rPr>
          <w:rFonts w:ascii="Arial" w:hAnsi="Arial" w:cs="Arial"/>
          <w:sz w:val="24"/>
          <w:szCs w:val="24"/>
        </w:rPr>
        <w:t xml:space="preserve">tarihi itibarıyla ataşman devreye alınmış, hassas ayarlama süreci ise devam </w:t>
      </w:r>
      <w:r w:rsidR="0052416C">
        <w:rPr>
          <w:rFonts w:ascii="Arial" w:hAnsi="Arial" w:cs="Arial"/>
          <w:sz w:val="24"/>
          <w:szCs w:val="24"/>
        </w:rPr>
        <w:tab/>
      </w:r>
      <w:r w:rsidR="00A64737" w:rsidRPr="00D40FD3">
        <w:rPr>
          <w:rFonts w:ascii="Arial" w:hAnsi="Arial" w:cs="Arial"/>
          <w:sz w:val="24"/>
          <w:szCs w:val="24"/>
        </w:rPr>
        <w:t>e</w:t>
      </w:r>
      <w:r w:rsidR="0052416C">
        <w:rPr>
          <w:rFonts w:ascii="Arial" w:hAnsi="Arial" w:cs="Arial"/>
          <w:sz w:val="24"/>
          <w:szCs w:val="24"/>
        </w:rPr>
        <w:t xml:space="preserve">tmektedir. </w:t>
      </w:r>
      <w:r w:rsidR="00A64737" w:rsidRPr="00D40FD3">
        <w:rPr>
          <w:rFonts w:ascii="Arial" w:hAnsi="Arial" w:cs="Arial"/>
          <w:sz w:val="24"/>
          <w:szCs w:val="24"/>
        </w:rPr>
        <w:t xml:space="preserve">Cihazdan sorumlu uzman ve ataşmanı sağlayan firmanın </w:t>
      </w:r>
      <w:r w:rsidR="0052416C">
        <w:rPr>
          <w:rFonts w:ascii="Arial" w:hAnsi="Arial" w:cs="Arial"/>
          <w:sz w:val="24"/>
          <w:szCs w:val="24"/>
        </w:rPr>
        <w:tab/>
        <w:t xml:space="preserve">teknisyeninin önerileri </w:t>
      </w:r>
      <w:r w:rsidR="00A64737" w:rsidRPr="00D40FD3">
        <w:rPr>
          <w:rFonts w:ascii="Arial" w:hAnsi="Arial" w:cs="Arial"/>
          <w:sz w:val="24"/>
          <w:szCs w:val="24"/>
        </w:rPr>
        <w:t xml:space="preserve">doğrultusunda yeni bir topraklama ihtiyacının </w:t>
      </w:r>
      <w:r w:rsidR="0052416C">
        <w:rPr>
          <w:rFonts w:ascii="Arial" w:hAnsi="Arial" w:cs="Arial"/>
          <w:sz w:val="24"/>
          <w:szCs w:val="24"/>
        </w:rPr>
        <w:tab/>
      </w:r>
      <w:r w:rsidR="00B01C29" w:rsidRPr="00D40FD3">
        <w:rPr>
          <w:rFonts w:ascii="Arial" w:hAnsi="Arial" w:cs="Arial"/>
          <w:sz w:val="24"/>
          <w:szCs w:val="24"/>
        </w:rPr>
        <w:t>bulunması</w:t>
      </w:r>
      <w:r w:rsidR="00A64737" w:rsidRPr="00D40FD3">
        <w:rPr>
          <w:rFonts w:ascii="Arial" w:hAnsi="Arial" w:cs="Arial"/>
          <w:sz w:val="24"/>
          <w:szCs w:val="24"/>
        </w:rPr>
        <w:t xml:space="preserve"> ihtimali  dikkate alınmaktadır</w:t>
      </w:r>
      <w:r w:rsidR="00B01C29" w:rsidRPr="00D40FD3">
        <w:rPr>
          <w:rFonts w:ascii="Arial" w:hAnsi="Arial" w:cs="Arial"/>
          <w:sz w:val="24"/>
          <w:szCs w:val="24"/>
        </w:rPr>
        <w:t xml:space="preserve">; bu hususta Yapı İşleri ile temasa </w:t>
      </w:r>
      <w:r w:rsidR="0052416C">
        <w:rPr>
          <w:rFonts w:ascii="Arial" w:hAnsi="Arial" w:cs="Arial"/>
          <w:sz w:val="24"/>
          <w:szCs w:val="24"/>
        </w:rPr>
        <w:tab/>
      </w:r>
      <w:r w:rsidR="00B01C29" w:rsidRPr="00D40FD3">
        <w:rPr>
          <w:rFonts w:ascii="Arial" w:hAnsi="Arial" w:cs="Arial"/>
          <w:sz w:val="24"/>
          <w:szCs w:val="24"/>
        </w:rPr>
        <w:t>geçilecektir</w:t>
      </w:r>
      <w:r w:rsidR="00A64737" w:rsidRPr="00D40FD3">
        <w:rPr>
          <w:rFonts w:ascii="Arial" w:hAnsi="Arial" w:cs="Arial"/>
          <w:sz w:val="24"/>
          <w:szCs w:val="24"/>
        </w:rPr>
        <w:t xml:space="preserve">.  </w:t>
      </w:r>
    </w:p>
    <w:p w14:paraId="54F840CD" w14:textId="77777777" w:rsidR="00A64737" w:rsidRPr="00D40FD3" w:rsidRDefault="00A64737" w:rsidP="00145D8F">
      <w:pPr>
        <w:spacing w:after="0" w:line="240" w:lineRule="auto"/>
        <w:jc w:val="both"/>
        <w:rPr>
          <w:rFonts w:ascii="Arial" w:hAnsi="Arial" w:cs="Arial"/>
          <w:sz w:val="24"/>
          <w:szCs w:val="24"/>
        </w:rPr>
      </w:pPr>
    </w:p>
    <w:p w14:paraId="52DAE964" w14:textId="3D93B95B" w:rsidR="00A64737" w:rsidRDefault="00A64737" w:rsidP="004B2B82">
      <w:pPr>
        <w:spacing w:after="0" w:line="240" w:lineRule="auto"/>
        <w:jc w:val="both"/>
        <w:rPr>
          <w:rFonts w:ascii="Arial" w:hAnsi="Arial" w:cs="Arial"/>
          <w:sz w:val="24"/>
          <w:szCs w:val="24"/>
        </w:rPr>
      </w:pPr>
      <w:r w:rsidRPr="00D40FD3">
        <w:rPr>
          <w:rFonts w:ascii="Arial" w:hAnsi="Arial" w:cs="Arial"/>
          <w:sz w:val="24"/>
          <w:szCs w:val="24"/>
        </w:rPr>
        <w:tab/>
      </w:r>
      <w:r w:rsidRPr="00D40FD3">
        <w:rPr>
          <w:rFonts w:ascii="Arial" w:hAnsi="Arial" w:cs="Arial"/>
          <w:i/>
          <w:sz w:val="24"/>
          <w:szCs w:val="24"/>
        </w:rPr>
        <w:t>◦</w:t>
      </w:r>
      <w:r w:rsidRPr="00D40FD3">
        <w:rPr>
          <w:rFonts w:ascii="Arial" w:hAnsi="Arial" w:cs="Arial"/>
          <w:sz w:val="24"/>
          <w:szCs w:val="24"/>
        </w:rPr>
        <w:t xml:space="preserve"> </w:t>
      </w:r>
      <w:r w:rsidR="00B01C29" w:rsidRPr="00D40FD3">
        <w:rPr>
          <w:rFonts w:ascii="Arial" w:hAnsi="Arial" w:cs="Arial"/>
          <w:sz w:val="24"/>
          <w:szCs w:val="24"/>
        </w:rPr>
        <w:t>Raman cihaz</w:t>
      </w:r>
      <w:r w:rsidR="00412EC1" w:rsidRPr="00D40FD3">
        <w:rPr>
          <w:rFonts w:ascii="Arial" w:hAnsi="Arial" w:cs="Arial"/>
          <w:sz w:val="24"/>
          <w:szCs w:val="24"/>
        </w:rPr>
        <w:t>ın</w:t>
      </w:r>
      <w:r w:rsidR="00C35F00">
        <w:rPr>
          <w:rFonts w:ascii="Arial" w:hAnsi="Arial" w:cs="Arial"/>
          <w:sz w:val="24"/>
          <w:szCs w:val="24"/>
        </w:rPr>
        <w:t xml:space="preserve">ın 785 nm, 300 mW, diyot lazeri </w:t>
      </w:r>
      <w:r w:rsidR="00B01C29" w:rsidRPr="00D40FD3">
        <w:rPr>
          <w:rFonts w:ascii="Arial" w:hAnsi="Arial" w:cs="Arial"/>
          <w:sz w:val="24"/>
          <w:szCs w:val="24"/>
        </w:rPr>
        <w:t>Kas</w:t>
      </w:r>
      <w:r w:rsidR="00412EC1" w:rsidRPr="00D40FD3">
        <w:rPr>
          <w:rFonts w:ascii="Arial" w:hAnsi="Arial" w:cs="Arial"/>
          <w:sz w:val="24"/>
          <w:szCs w:val="24"/>
        </w:rPr>
        <w:t xml:space="preserve">ım 2017 itibarı ile </w:t>
      </w:r>
      <w:r w:rsidR="00D40FD3">
        <w:rPr>
          <w:rFonts w:ascii="Arial" w:hAnsi="Arial" w:cs="Arial"/>
          <w:sz w:val="24"/>
          <w:szCs w:val="24"/>
        </w:rPr>
        <w:tab/>
      </w:r>
      <w:r w:rsidR="00412EC1" w:rsidRPr="00D40FD3">
        <w:rPr>
          <w:rFonts w:ascii="Arial" w:hAnsi="Arial" w:cs="Arial"/>
          <w:sz w:val="24"/>
          <w:szCs w:val="24"/>
        </w:rPr>
        <w:t xml:space="preserve">çalışmamaya </w:t>
      </w:r>
      <w:r w:rsidR="00B01C29" w:rsidRPr="00D40FD3">
        <w:rPr>
          <w:rFonts w:ascii="Arial" w:hAnsi="Arial" w:cs="Arial"/>
          <w:sz w:val="24"/>
          <w:szCs w:val="24"/>
        </w:rPr>
        <w:t xml:space="preserve">başlamıştır. Sökülen lazer sorununun belirlenmesi için üretici </w:t>
      </w:r>
      <w:r w:rsidR="00D40FD3">
        <w:rPr>
          <w:rFonts w:ascii="Arial" w:hAnsi="Arial" w:cs="Arial"/>
          <w:sz w:val="24"/>
          <w:szCs w:val="24"/>
        </w:rPr>
        <w:tab/>
      </w:r>
      <w:r w:rsidR="00B01C29" w:rsidRPr="00D40FD3">
        <w:rPr>
          <w:rFonts w:ascii="Arial" w:hAnsi="Arial" w:cs="Arial"/>
          <w:sz w:val="24"/>
          <w:szCs w:val="24"/>
        </w:rPr>
        <w:t xml:space="preserve">firmanın İngiltere’deki laboratuarlarına gönderilmiş, 2018 Mayıs ayında </w:t>
      </w:r>
      <w:r w:rsidR="00D40FD3">
        <w:rPr>
          <w:rFonts w:ascii="Arial" w:hAnsi="Arial" w:cs="Arial"/>
          <w:sz w:val="24"/>
          <w:szCs w:val="24"/>
        </w:rPr>
        <w:tab/>
      </w:r>
      <w:r w:rsidR="00B01C29" w:rsidRPr="00D40FD3">
        <w:rPr>
          <w:rFonts w:ascii="Arial" w:hAnsi="Arial" w:cs="Arial"/>
          <w:sz w:val="24"/>
          <w:szCs w:val="24"/>
        </w:rPr>
        <w:t xml:space="preserve">yenilenerek Merkez’e getirilmiş, 2018 Temmuz ayında da devreye alınmıştır. </w:t>
      </w:r>
      <w:r w:rsidR="00D40FD3">
        <w:rPr>
          <w:rFonts w:ascii="Arial" w:hAnsi="Arial" w:cs="Arial"/>
          <w:sz w:val="24"/>
          <w:szCs w:val="24"/>
        </w:rPr>
        <w:tab/>
      </w:r>
      <w:r w:rsidR="00B01C29" w:rsidRPr="00D40FD3">
        <w:rPr>
          <w:rFonts w:ascii="Arial" w:hAnsi="Arial" w:cs="Arial"/>
          <w:sz w:val="24"/>
          <w:szCs w:val="24"/>
        </w:rPr>
        <w:t>Raman cihazının yaşanan su baskını sırasında çalışmaz hale gelen üçlü</w:t>
      </w:r>
      <w:r w:rsidR="00412EC1" w:rsidRPr="00D40FD3">
        <w:rPr>
          <w:rFonts w:ascii="Arial" w:hAnsi="Arial" w:cs="Arial"/>
          <w:sz w:val="24"/>
          <w:szCs w:val="24"/>
        </w:rPr>
        <w:t xml:space="preserve"> </w:t>
      </w:r>
      <w:r w:rsidR="00412EC1" w:rsidRPr="00D40FD3">
        <w:rPr>
          <w:rFonts w:ascii="Arial" w:hAnsi="Arial" w:cs="Arial"/>
          <w:i/>
          <w:sz w:val="24"/>
          <w:szCs w:val="24"/>
        </w:rPr>
        <w:t>(tri-</w:t>
      </w:r>
      <w:r w:rsidR="00D40FD3" w:rsidRPr="00D40FD3">
        <w:rPr>
          <w:rFonts w:ascii="Arial" w:hAnsi="Arial" w:cs="Arial"/>
          <w:i/>
          <w:sz w:val="24"/>
          <w:szCs w:val="24"/>
        </w:rPr>
        <w:tab/>
      </w:r>
      <w:r w:rsidR="00412EC1" w:rsidRPr="00D40FD3">
        <w:rPr>
          <w:rFonts w:ascii="Arial" w:hAnsi="Arial" w:cs="Arial"/>
          <w:i/>
          <w:sz w:val="24"/>
          <w:szCs w:val="24"/>
        </w:rPr>
        <w:t>line; 514 nm, 50 mW; 488 nm, 50 mW ve 457 nm, 10 mW)</w:t>
      </w:r>
      <w:r w:rsidR="00412EC1" w:rsidRPr="00D40FD3">
        <w:rPr>
          <w:rFonts w:ascii="Arial" w:hAnsi="Arial" w:cs="Arial"/>
          <w:sz w:val="24"/>
          <w:szCs w:val="24"/>
        </w:rPr>
        <w:t xml:space="preserve"> Ar-ion lazeri ise </w:t>
      </w:r>
      <w:r w:rsidR="00D40FD3">
        <w:rPr>
          <w:rFonts w:ascii="Arial" w:hAnsi="Arial" w:cs="Arial"/>
          <w:sz w:val="24"/>
          <w:szCs w:val="24"/>
        </w:rPr>
        <w:tab/>
      </w:r>
      <w:r w:rsidR="004B2B82" w:rsidRPr="00D40FD3">
        <w:rPr>
          <w:rFonts w:ascii="Arial" w:hAnsi="Arial" w:cs="Arial"/>
          <w:sz w:val="24"/>
          <w:szCs w:val="24"/>
        </w:rPr>
        <w:t xml:space="preserve">yenilenen 785 nm lazerini sisteme takan </w:t>
      </w:r>
      <w:r w:rsidR="00412EC1" w:rsidRPr="00D40FD3">
        <w:rPr>
          <w:rFonts w:ascii="Arial" w:hAnsi="Arial" w:cs="Arial"/>
          <w:sz w:val="24"/>
          <w:szCs w:val="24"/>
        </w:rPr>
        <w:t xml:space="preserve">üretici firma teknisyeninin </w:t>
      </w:r>
      <w:r w:rsidR="004B2B82" w:rsidRPr="00D40FD3">
        <w:rPr>
          <w:rFonts w:ascii="Arial" w:hAnsi="Arial" w:cs="Arial"/>
          <w:sz w:val="24"/>
          <w:szCs w:val="24"/>
        </w:rPr>
        <w:t xml:space="preserve">yerinde </w:t>
      </w:r>
      <w:r w:rsidR="00D40FD3">
        <w:rPr>
          <w:rFonts w:ascii="Arial" w:hAnsi="Arial" w:cs="Arial"/>
          <w:sz w:val="24"/>
          <w:szCs w:val="24"/>
        </w:rPr>
        <w:tab/>
      </w:r>
      <w:r w:rsidR="004B2B82" w:rsidRPr="00D40FD3">
        <w:rPr>
          <w:rFonts w:ascii="Arial" w:hAnsi="Arial" w:cs="Arial"/>
          <w:sz w:val="24"/>
          <w:szCs w:val="24"/>
        </w:rPr>
        <w:t>yaptığı müdahale</w:t>
      </w:r>
      <w:r w:rsidR="00412EC1" w:rsidRPr="00D40FD3">
        <w:rPr>
          <w:rFonts w:ascii="Arial" w:hAnsi="Arial" w:cs="Arial"/>
          <w:sz w:val="24"/>
          <w:szCs w:val="24"/>
        </w:rPr>
        <w:t xml:space="preserve"> ertesinde Temmuz 2018’den itibaren çalışır hale getirilerek </w:t>
      </w:r>
      <w:r w:rsidR="00D40FD3">
        <w:rPr>
          <w:rFonts w:ascii="Arial" w:hAnsi="Arial" w:cs="Arial"/>
          <w:sz w:val="24"/>
          <w:szCs w:val="24"/>
        </w:rPr>
        <w:tab/>
      </w:r>
      <w:r w:rsidR="00412EC1" w:rsidRPr="00D40FD3">
        <w:rPr>
          <w:rFonts w:ascii="Arial" w:hAnsi="Arial" w:cs="Arial"/>
          <w:sz w:val="24"/>
          <w:szCs w:val="24"/>
        </w:rPr>
        <w:t xml:space="preserve">devreye alınmıştır. </w:t>
      </w:r>
      <w:r w:rsidR="0052416C">
        <w:rPr>
          <w:rFonts w:ascii="Arial" w:hAnsi="Arial" w:cs="Arial"/>
          <w:sz w:val="24"/>
          <w:szCs w:val="24"/>
        </w:rPr>
        <w:t xml:space="preserve">Raporun yazım tarihi itibnarı ile Raman cihazı tüm lazerleri </w:t>
      </w:r>
      <w:r w:rsidR="0052416C">
        <w:rPr>
          <w:rFonts w:ascii="Arial" w:hAnsi="Arial" w:cs="Arial"/>
          <w:sz w:val="24"/>
          <w:szCs w:val="24"/>
        </w:rPr>
        <w:tab/>
        <w:t>ile eksiksiz hizmet vermektedir.</w:t>
      </w:r>
    </w:p>
    <w:p w14:paraId="0793FC57" w14:textId="77777777" w:rsidR="000F5459" w:rsidRDefault="000F5459" w:rsidP="004B2B82">
      <w:pPr>
        <w:spacing w:after="0" w:line="240" w:lineRule="auto"/>
        <w:jc w:val="both"/>
        <w:rPr>
          <w:rFonts w:ascii="Arial" w:hAnsi="Arial" w:cs="Arial"/>
          <w:sz w:val="24"/>
          <w:szCs w:val="24"/>
        </w:rPr>
      </w:pPr>
    </w:p>
    <w:p w14:paraId="53445452" w14:textId="38A5A186" w:rsidR="000F5459" w:rsidRDefault="000F5459" w:rsidP="004B2B82">
      <w:pPr>
        <w:spacing w:after="0" w:line="240" w:lineRule="auto"/>
        <w:jc w:val="both"/>
        <w:rPr>
          <w:rFonts w:ascii="Arial" w:hAnsi="Arial" w:cs="Arial"/>
          <w:sz w:val="24"/>
          <w:szCs w:val="24"/>
        </w:rPr>
      </w:pPr>
      <w:r>
        <w:rPr>
          <w:rFonts w:ascii="Arial" w:hAnsi="Arial" w:cs="Arial"/>
          <w:sz w:val="24"/>
          <w:szCs w:val="24"/>
        </w:rPr>
        <w:t>ESEM cihazın</w:t>
      </w:r>
      <w:r w:rsidR="00C35F00">
        <w:rPr>
          <w:rFonts w:ascii="Arial" w:hAnsi="Arial" w:cs="Arial"/>
          <w:sz w:val="24"/>
          <w:szCs w:val="24"/>
        </w:rPr>
        <w:t>da,</w:t>
      </w:r>
      <w:r>
        <w:rPr>
          <w:rFonts w:ascii="Arial" w:hAnsi="Arial" w:cs="Arial"/>
          <w:sz w:val="24"/>
          <w:szCs w:val="24"/>
        </w:rPr>
        <w:t xml:space="preserve"> ana</w:t>
      </w:r>
      <w:r w:rsidR="00C35F00">
        <w:rPr>
          <w:rFonts w:ascii="Arial" w:hAnsi="Arial" w:cs="Arial"/>
          <w:sz w:val="24"/>
          <w:szCs w:val="24"/>
        </w:rPr>
        <w:t xml:space="preserve"> cihaz ve farklı ataşmanlarda;</w:t>
      </w:r>
      <w:r>
        <w:rPr>
          <w:rFonts w:ascii="Arial" w:hAnsi="Arial" w:cs="Arial"/>
          <w:sz w:val="24"/>
          <w:szCs w:val="24"/>
        </w:rPr>
        <w:t xml:space="preserve"> elektronik kartlardaki </w:t>
      </w:r>
      <w:r w:rsidR="00C35F00">
        <w:rPr>
          <w:rFonts w:ascii="Arial" w:hAnsi="Arial" w:cs="Arial"/>
          <w:sz w:val="24"/>
          <w:szCs w:val="24"/>
        </w:rPr>
        <w:t>bozulmalar</w:t>
      </w:r>
      <w:r>
        <w:rPr>
          <w:rFonts w:ascii="Arial" w:hAnsi="Arial" w:cs="Arial"/>
          <w:sz w:val="24"/>
          <w:szCs w:val="24"/>
        </w:rPr>
        <w:t>, vakum tutmama vb. gibi büyük oranda cihazın yaşı dolayısıyla ortaya çıkan, arızaların giderilmesi sırasında da hizmet verilememiştir.</w:t>
      </w:r>
    </w:p>
    <w:p w14:paraId="3569C218" w14:textId="77777777" w:rsidR="0063698A" w:rsidRDefault="0063698A" w:rsidP="004B2B82">
      <w:pPr>
        <w:spacing w:after="0" w:line="240" w:lineRule="auto"/>
        <w:jc w:val="both"/>
        <w:rPr>
          <w:rFonts w:ascii="Arial" w:hAnsi="Arial" w:cs="Arial"/>
          <w:sz w:val="24"/>
          <w:szCs w:val="24"/>
        </w:rPr>
      </w:pPr>
    </w:p>
    <w:p w14:paraId="52CE111D" w14:textId="453258C9" w:rsidR="0063698A" w:rsidRPr="00D40FD3" w:rsidRDefault="0063698A" w:rsidP="0063698A">
      <w:pPr>
        <w:spacing w:after="0" w:line="240" w:lineRule="auto"/>
        <w:jc w:val="both"/>
        <w:rPr>
          <w:rFonts w:ascii="Arial" w:hAnsi="Arial" w:cs="Arial"/>
          <w:sz w:val="24"/>
          <w:szCs w:val="24"/>
        </w:rPr>
      </w:pPr>
      <w:r>
        <w:rPr>
          <w:rFonts w:ascii="Arial" w:hAnsi="Arial" w:cs="Arial"/>
          <w:sz w:val="24"/>
          <w:szCs w:val="24"/>
        </w:rPr>
        <w:t xml:space="preserve">AFM cihazı, gerek </w:t>
      </w:r>
      <w:r w:rsidRPr="0063698A">
        <w:rPr>
          <w:rFonts w:ascii="Arial" w:hAnsi="Arial" w:cs="Arial"/>
          <w:i/>
          <w:sz w:val="24"/>
          <w:szCs w:val="24"/>
        </w:rPr>
        <w:t>tip</w:t>
      </w:r>
      <w:r>
        <w:rPr>
          <w:rFonts w:ascii="Arial" w:hAnsi="Arial" w:cs="Arial"/>
          <w:sz w:val="24"/>
          <w:szCs w:val="24"/>
        </w:rPr>
        <w:t xml:space="preserve">’indeki gerekse görüntüleme sistemindeki </w:t>
      </w:r>
      <w:r w:rsidR="00C35F00">
        <w:rPr>
          <w:rFonts w:ascii="Arial" w:hAnsi="Arial" w:cs="Arial"/>
          <w:sz w:val="24"/>
          <w:szCs w:val="24"/>
        </w:rPr>
        <w:t xml:space="preserve">görece küçük </w:t>
      </w:r>
      <w:r>
        <w:rPr>
          <w:rFonts w:ascii="Arial" w:hAnsi="Arial" w:cs="Arial"/>
          <w:sz w:val="24"/>
          <w:szCs w:val="24"/>
        </w:rPr>
        <w:t>problemler sebebiyle 2017 süresince uzun kesintilerle hizmet verebilmiştir.</w:t>
      </w:r>
    </w:p>
    <w:p w14:paraId="7299E99C" w14:textId="77777777" w:rsidR="00BA5681" w:rsidRPr="00D40FD3" w:rsidRDefault="00BA5681" w:rsidP="00145D8F">
      <w:pPr>
        <w:spacing w:after="0" w:line="240" w:lineRule="auto"/>
        <w:jc w:val="both"/>
        <w:rPr>
          <w:rFonts w:ascii="Arial" w:hAnsi="Arial" w:cs="Arial"/>
          <w:sz w:val="24"/>
          <w:szCs w:val="24"/>
        </w:rPr>
      </w:pPr>
    </w:p>
    <w:p w14:paraId="504FC427" w14:textId="0010FE9B" w:rsidR="00DF11EC" w:rsidRPr="00D40FD3" w:rsidRDefault="00EC6209" w:rsidP="00DF11EC">
      <w:pPr>
        <w:spacing w:after="0" w:line="240" w:lineRule="auto"/>
        <w:jc w:val="both"/>
        <w:rPr>
          <w:rFonts w:ascii="Arial" w:hAnsi="Arial" w:cs="Arial"/>
          <w:sz w:val="24"/>
          <w:szCs w:val="24"/>
        </w:rPr>
      </w:pPr>
      <w:r w:rsidRPr="00D40FD3">
        <w:rPr>
          <w:rFonts w:ascii="Arial" w:hAnsi="Arial" w:cs="Arial"/>
          <w:b/>
          <w:sz w:val="24"/>
          <w:szCs w:val="24"/>
        </w:rPr>
        <w:t>IV.</w:t>
      </w:r>
      <w:r w:rsidR="00DF11EC" w:rsidRPr="00D40FD3">
        <w:rPr>
          <w:rFonts w:ascii="Arial" w:hAnsi="Arial" w:cs="Arial"/>
          <w:sz w:val="24"/>
          <w:szCs w:val="24"/>
        </w:rPr>
        <w:t xml:space="preserve"> Ar-Gör kadrosuna atanmış </w:t>
      </w:r>
      <w:r w:rsidR="00A34CE5" w:rsidRPr="00D40FD3">
        <w:rPr>
          <w:rFonts w:ascii="Arial" w:hAnsi="Arial" w:cs="Arial"/>
          <w:sz w:val="24"/>
          <w:szCs w:val="24"/>
        </w:rPr>
        <w:t xml:space="preserve">her hangi </w:t>
      </w:r>
      <w:r w:rsidR="00DF11EC" w:rsidRPr="00D40FD3">
        <w:rPr>
          <w:rFonts w:ascii="Arial" w:hAnsi="Arial" w:cs="Arial"/>
          <w:sz w:val="24"/>
          <w:szCs w:val="24"/>
        </w:rPr>
        <w:t xml:space="preserve">bir uzmanın </w:t>
      </w:r>
      <w:r w:rsidR="00A34CE5" w:rsidRPr="00D40FD3">
        <w:rPr>
          <w:rFonts w:ascii="Arial" w:hAnsi="Arial" w:cs="Arial"/>
          <w:sz w:val="24"/>
          <w:szCs w:val="24"/>
        </w:rPr>
        <w:t>Doktora öğrenimini</w:t>
      </w:r>
      <w:r w:rsidR="00DF11EC" w:rsidRPr="00D40FD3">
        <w:rPr>
          <w:rFonts w:ascii="Arial" w:hAnsi="Arial" w:cs="Arial"/>
          <w:sz w:val="24"/>
          <w:szCs w:val="24"/>
        </w:rPr>
        <w:t xml:space="preserve"> tamamlanmasıyla birlikte kadrodan ayrılması gerek</w:t>
      </w:r>
      <w:r w:rsidR="00145D8F" w:rsidRPr="00D40FD3">
        <w:rPr>
          <w:rFonts w:ascii="Arial" w:hAnsi="Arial" w:cs="Arial"/>
          <w:sz w:val="24"/>
          <w:szCs w:val="24"/>
        </w:rPr>
        <w:t>mektedir.</w:t>
      </w:r>
      <w:r w:rsidR="00DF11EC" w:rsidRPr="00D40FD3">
        <w:rPr>
          <w:rFonts w:ascii="Arial" w:hAnsi="Arial" w:cs="Arial"/>
          <w:sz w:val="24"/>
          <w:szCs w:val="24"/>
        </w:rPr>
        <w:t xml:space="preserve"> </w:t>
      </w:r>
      <w:r w:rsidR="00145D8F" w:rsidRPr="00D40FD3">
        <w:rPr>
          <w:rFonts w:ascii="Arial" w:hAnsi="Arial" w:cs="Arial"/>
          <w:sz w:val="24"/>
          <w:szCs w:val="24"/>
        </w:rPr>
        <w:t>B</w:t>
      </w:r>
      <w:r w:rsidR="00DF11EC" w:rsidRPr="00D40FD3">
        <w:rPr>
          <w:rFonts w:ascii="Arial" w:hAnsi="Arial" w:cs="Arial"/>
          <w:sz w:val="24"/>
          <w:szCs w:val="24"/>
        </w:rPr>
        <w:t xml:space="preserve">u nedenle </w:t>
      </w:r>
      <w:r w:rsidR="00145D8F" w:rsidRPr="00D40FD3">
        <w:rPr>
          <w:rFonts w:ascii="Arial" w:hAnsi="Arial" w:cs="Arial"/>
          <w:sz w:val="24"/>
          <w:szCs w:val="24"/>
        </w:rPr>
        <w:t>2016 yılı süresince</w:t>
      </w:r>
      <w:r w:rsidR="00A34CE5" w:rsidRPr="00D40FD3">
        <w:rPr>
          <w:rFonts w:ascii="Arial" w:hAnsi="Arial" w:cs="Arial"/>
          <w:sz w:val="24"/>
          <w:szCs w:val="24"/>
        </w:rPr>
        <w:t xml:space="preserve"> yaşanan</w:t>
      </w:r>
      <w:r w:rsidR="00145D8F" w:rsidRPr="00D40FD3">
        <w:rPr>
          <w:rFonts w:ascii="Arial" w:hAnsi="Arial" w:cs="Arial"/>
          <w:sz w:val="24"/>
          <w:szCs w:val="24"/>
        </w:rPr>
        <w:t>;</w:t>
      </w:r>
      <w:r w:rsidR="00A34CE5" w:rsidRPr="00D40FD3">
        <w:rPr>
          <w:rFonts w:ascii="Arial" w:hAnsi="Arial" w:cs="Arial"/>
          <w:sz w:val="24"/>
          <w:szCs w:val="24"/>
        </w:rPr>
        <w:t xml:space="preserve"> personel eksikliği </w:t>
      </w:r>
      <w:r w:rsidR="00145D8F" w:rsidRPr="00D40FD3">
        <w:rPr>
          <w:rFonts w:ascii="Arial" w:hAnsi="Arial" w:cs="Arial"/>
          <w:sz w:val="24"/>
          <w:szCs w:val="24"/>
        </w:rPr>
        <w:t>nedeniyle</w:t>
      </w:r>
      <w:r w:rsidR="00DF11EC" w:rsidRPr="00D40FD3">
        <w:rPr>
          <w:rFonts w:ascii="Arial" w:hAnsi="Arial" w:cs="Arial"/>
          <w:sz w:val="24"/>
          <w:szCs w:val="24"/>
        </w:rPr>
        <w:t xml:space="preserve"> analiz hizmeti verilememesi probleminin bir daha </w:t>
      </w:r>
      <w:r w:rsidR="00145D8F" w:rsidRPr="00D40FD3">
        <w:rPr>
          <w:rFonts w:ascii="Arial" w:hAnsi="Arial" w:cs="Arial"/>
          <w:sz w:val="24"/>
          <w:szCs w:val="24"/>
        </w:rPr>
        <w:t>ortaya çıkmaması</w:t>
      </w:r>
      <w:r w:rsidR="00DF11EC" w:rsidRPr="00D40FD3">
        <w:rPr>
          <w:rFonts w:ascii="Arial" w:hAnsi="Arial" w:cs="Arial"/>
          <w:sz w:val="24"/>
          <w:szCs w:val="24"/>
        </w:rPr>
        <w:t xml:space="preserve"> amacıyla; ana analiz sistemlerinden sorumlu uzmanların kalıcı olan Uzman kadrolarında istihdam edilmiş olmaları hassaslıkla dikkate alınmaya başlanmıştır. Faaliyet Raporu’nun yazım tarihi itibarıyla  Merkez’de varolan 5 adet </w:t>
      </w:r>
      <w:r w:rsidR="00DF11EC" w:rsidRPr="00D40FD3">
        <w:rPr>
          <w:rFonts w:ascii="Arial" w:hAnsi="Arial" w:cs="Arial"/>
          <w:b/>
          <w:sz w:val="24"/>
          <w:szCs w:val="24"/>
        </w:rPr>
        <w:t>ana</w:t>
      </w:r>
      <w:r w:rsidR="00DF11EC" w:rsidRPr="00D40FD3">
        <w:rPr>
          <w:rFonts w:ascii="Arial" w:hAnsi="Arial" w:cs="Arial"/>
          <w:sz w:val="24"/>
          <w:szCs w:val="24"/>
        </w:rPr>
        <w:t xml:space="preserve"> </w:t>
      </w:r>
      <w:r w:rsidR="00DF11EC" w:rsidRPr="00D40FD3">
        <w:rPr>
          <w:rFonts w:ascii="Arial" w:hAnsi="Arial" w:cs="Arial"/>
          <w:b/>
          <w:sz w:val="24"/>
          <w:szCs w:val="24"/>
        </w:rPr>
        <w:t xml:space="preserve">analiz sisteminin (NMR, XRD, RAMAN, XPS, ESEM) </w:t>
      </w:r>
      <w:r w:rsidR="00DF11EC" w:rsidRPr="00D40FD3">
        <w:rPr>
          <w:rFonts w:ascii="Arial" w:hAnsi="Arial" w:cs="Arial"/>
          <w:sz w:val="24"/>
          <w:szCs w:val="24"/>
        </w:rPr>
        <w:t>hepsinin kullanıcıları Uzman kadrosunda bulunmaktadır. Söz konusu uzmanlardan 3’ü Doktora derecesine sahip olup biri de Doktora öğreniminin tez aşamasındadır; dolayısı ile yetkinlik seviyele</w:t>
      </w:r>
      <w:r w:rsidR="0052416C">
        <w:rPr>
          <w:rFonts w:ascii="Arial" w:hAnsi="Arial" w:cs="Arial"/>
          <w:sz w:val="24"/>
          <w:szCs w:val="24"/>
        </w:rPr>
        <w:t>ri üst düzeydedir. Buradaki tek operasyonel zafiyet</w:t>
      </w:r>
      <w:r w:rsidR="00DF11EC" w:rsidRPr="00D40FD3">
        <w:rPr>
          <w:rFonts w:ascii="Arial" w:hAnsi="Arial" w:cs="Arial"/>
          <w:sz w:val="24"/>
          <w:szCs w:val="24"/>
        </w:rPr>
        <w:t>, Uzman kadrosunda istihdam edilen uzman sayısının 4 ol</w:t>
      </w:r>
      <w:r w:rsidR="004B2B82" w:rsidRPr="00D40FD3">
        <w:rPr>
          <w:rFonts w:ascii="Arial" w:hAnsi="Arial" w:cs="Arial"/>
          <w:sz w:val="24"/>
          <w:szCs w:val="24"/>
        </w:rPr>
        <w:t xml:space="preserve">ması nedeniyle;  XPS ve RAMAN cihazlarından sorumlu </w:t>
      </w:r>
      <w:r w:rsidR="00DF11EC" w:rsidRPr="00D40FD3">
        <w:rPr>
          <w:rFonts w:ascii="Arial" w:hAnsi="Arial" w:cs="Arial"/>
          <w:sz w:val="24"/>
          <w:szCs w:val="24"/>
        </w:rPr>
        <w:t xml:space="preserve"> tek uzman</w:t>
      </w:r>
      <w:r w:rsidR="004B2B82" w:rsidRPr="00D40FD3">
        <w:rPr>
          <w:rFonts w:ascii="Arial" w:hAnsi="Arial" w:cs="Arial"/>
          <w:sz w:val="24"/>
          <w:szCs w:val="24"/>
        </w:rPr>
        <w:t>ın bulunmasıdır</w:t>
      </w:r>
      <w:r w:rsidR="00DF11EC" w:rsidRPr="00D40FD3">
        <w:rPr>
          <w:rFonts w:ascii="Arial" w:hAnsi="Arial" w:cs="Arial"/>
          <w:sz w:val="24"/>
          <w:szCs w:val="24"/>
        </w:rPr>
        <w:t xml:space="preserve">.  </w:t>
      </w:r>
      <w:r w:rsidR="004B2B82" w:rsidRPr="00D40FD3">
        <w:rPr>
          <w:rFonts w:ascii="Arial" w:hAnsi="Arial" w:cs="Arial"/>
          <w:sz w:val="24"/>
          <w:szCs w:val="24"/>
        </w:rPr>
        <w:t>Söz konusu kısıtın h</w:t>
      </w:r>
      <w:r w:rsidR="00145D8F" w:rsidRPr="00D40FD3">
        <w:rPr>
          <w:rFonts w:ascii="Arial" w:hAnsi="Arial" w:cs="Arial"/>
          <w:sz w:val="24"/>
          <w:szCs w:val="24"/>
        </w:rPr>
        <w:t xml:space="preserve">alen Merkez’in kullanımında olan ve 2017 yılı içinde boşalmış bulunan bir Ar-Gör kadrosunun Üniversite’nin ilgili Bölüm’lerinden, ki bunlar Fizik, Kimya ve Kimya Mühendisliği’dir, birinde varolan boş bir Uzman kadrosu ile değiştirilmesi ve bu kadroya da tercihen </w:t>
      </w:r>
      <w:r w:rsidR="00145D8F" w:rsidRPr="00D40FD3">
        <w:rPr>
          <w:rFonts w:ascii="Arial" w:hAnsi="Arial" w:cs="Arial"/>
          <w:sz w:val="24"/>
          <w:szCs w:val="24"/>
        </w:rPr>
        <w:lastRenderedPageBreak/>
        <w:t>Doktora sahibi veya Doktora çalışmasının  tez aşamasında olan bir Uzman’ın</w:t>
      </w:r>
      <w:r w:rsidR="00BA5681" w:rsidRPr="00D40FD3">
        <w:rPr>
          <w:rFonts w:ascii="Arial" w:hAnsi="Arial" w:cs="Arial"/>
          <w:sz w:val="24"/>
          <w:szCs w:val="24"/>
        </w:rPr>
        <w:t>,</w:t>
      </w:r>
      <w:r w:rsidR="00145D8F" w:rsidRPr="00D40FD3">
        <w:rPr>
          <w:rFonts w:ascii="Arial" w:hAnsi="Arial" w:cs="Arial"/>
          <w:sz w:val="24"/>
          <w:szCs w:val="24"/>
        </w:rPr>
        <w:t xml:space="preserve"> RAMAN cihazından sorumlu olarak</w:t>
      </w:r>
      <w:r w:rsidR="00BA5681" w:rsidRPr="00D40FD3">
        <w:rPr>
          <w:rFonts w:ascii="Arial" w:hAnsi="Arial" w:cs="Arial"/>
          <w:sz w:val="24"/>
          <w:szCs w:val="24"/>
        </w:rPr>
        <w:t>,</w:t>
      </w:r>
      <w:r w:rsidR="00145D8F" w:rsidRPr="00D40FD3">
        <w:rPr>
          <w:rFonts w:ascii="Arial" w:hAnsi="Arial" w:cs="Arial"/>
          <w:sz w:val="24"/>
          <w:szCs w:val="24"/>
        </w:rPr>
        <w:t xml:space="preserve"> at</w:t>
      </w:r>
      <w:r w:rsidR="004B2B82" w:rsidRPr="00D40FD3">
        <w:rPr>
          <w:rFonts w:ascii="Arial" w:hAnsi="Arial" w:cs="Arial"/>
          <w:sz w:val="24"/>
          <w:szCs w:val="24"/>
        </w:rPr>
        <w:t xml:space="preserve">anması yoluyla </w:t>
      </w:r>
      <w:r w:rsidR="00145D8F" w:rsidRPr="00D40FD3">
        <w:rPr>
          <w:rFonts w:ascii="Arial" w:hAnsi="Arial" w:cs="Arial"/>
          <w:sz w:val="24"/>
          <w:szCs w:val="24"/>
        </w:rPr>
        <w:t>aşılmasına çalışılacaktır.</w:t>
      </w:r>
    </w:p>
    <w:p w14:paraId="0E0CCDD9" w14:textId="3304477C" w:rsidR="008B5B34" w:rsidRPr="00D40FD3" w:rsidRDefault="00B760C2" w:rsidP="008B5B34">
      <w:pPr>
        <w:spacing w:after="0" w:line="240" w:lineRule="auto"/>
        <w:jc w:val="both"/>
        <w:rPr>
          <w:rFonts w:ascii="Arial" w:hAnsi="Arial" w:cs="Arial"/>
          <w:sz w:val="24"/>
          <w:szCs w:val="24"/>
        </w:rPr>
      </w:pPr>
      <w:r w:rsidRPr="00D40FD3">
        <w:rPr>
          <w:rFonts w:ascii="Arial" w:hAnsi="Arial" w:cs="Arial"/>
          <w:sz w:val="24"/>
          <w:szCs w:val="24"/>
        </w:rPr>
        <w:t xml:space="preserve"> </w:t>
      </w:r>
    </w:p>
    <w:p w14:paraId="1C41C0D2" w14:textId="27044385" w:rsidR="008B5B34" w:rsidRPr="00D40FD3" w:rsidRDefault="00EC6209" w:rsidP="008B5B34">
      <w:pPr>
        <w:spacing w:after="0" w:line="240" w:lineRule="auto"/>
        <w:jc w:val="both"/>
        <w:rPr>
          <w:rFonts w:ascii="Arial" w:hAnsi="Arial" w:cs="Arial"/>
          <w:sz w:val="24"/>
          <w:szCs w:val="24"/>
        </w:rPr>
      </w:pPr>
      <w:r w:rsidRPr="00D40FD3">
        <w:rPr>
          <w:rFonts w:ascii="Arial" w:hAnsi="Arial" w:cs="Arial"/>
          <w:b/>
          <w:sz w:val="24"/>
          <w:szCs w:val="24"/>
        </w:rPr>
        <w:t>V.</w:t>
      </w:r>
      <w:r w:rsidRPr="00D40FD3">
        <w:rPr>
          <w:rFonts w:ascii="Arial" w:hAnsi="Arial" w:cs="Arial"/>
          <w:sz w:val="24"/>
          <w:szCs w:val="24"/>
        </w:rPr>
        <w:t xml:space="preserve"> </w:t>
      </w:r>
      <w:r w:rsidR="00DF11EC" w:rsidRPr="00D40FD3">
        <w:rPr>
          <w:rFonts w:ascii="Arial" w:hAnsi="Arial" w:cs="Arial"/>
          <w:sz w:val="24"/>
          <w:szCs w:val="24"/>
        </w:rPr>
        <w:t>Görece küçük analiz sistemlerinde örnek bazlı analiz hizmetinin Uzman kadrosundaki ana sistem kullanıcısı uzmanlar</w:t>
      </w:r>
      <w:r w:rsidR="00A34CE5" w:rsidRPr="00D40FD3">
        <w:rPr>
          <w:rFonts w:ascii="Arial" w:hAnsi="Arial" w:cs="Arial"/>
          <w:sz w:val="24"/>
          <w:szCs w:val="24"/>
        </w:rPr>
        <w:t>ca ek görev olarak</w:t>
      </w:r>
      <w:r w:rsidR="00DF11EC" w:rsidRPr="00D40FD3">
        <w:rPr>
          <w:rFonts w:ascii="Arial" w:hAnsi="Arial" w:cs="Arial"/>
          <w:sz w:val="24"/>
          <w:szCs w:val="24"/>
        </w:rPr>
        <w:t xml:space="preserve"> ve/veya Ar-Gör kadrosundaki uzmanlarca </w:t>
      </w:r>
      <w:r w:rsidR="00E0799A" w:rsidRPr="00D40FD3">
        <w:rPr>
          <w:rFonts w:ascii="Arial" w:hAnsi="Arial" w:cs="Arial"/>
          <w:sz w:val="24"/>
          <w:szCs w:val="24"/>
        </w:rPr>
        <w:t>verilebileceği kabulü ve</w:t>
      </w:r>
      <w:r w:rsidR="00DF11EC" w:rsidRPr="00D40FD3">
        <w:rPr>
          <w:rFonts w:ascii="Arial" w:hAnsi="Arial" w:cs="Arial"/>
          <w:sz w:val="24"/>
          <w:szCs w:val="24"/>
        </w:rPr>
        <w:t xml:space="preserve"> </w:t>
      </w:r>
      <w:r w:rsidR="00E0799A" w:rsidRPr="00D40FD3">
        <w:rPr>
          <w:rFonts w:ascii="Arial" w:hAnsi="Arial" w:cs="Arial"/>
          <w:sz w:val="24"/>
          <w:szCs w:val="24"/>
        </w:rPr>
        <w:t>u</w:t>
      </w:r>
      <w:r w:rsidR="00E233B6" w:rsidRPr="00D40FD3">
        <w:rPr>
          <w:rFonts w:ascii="Arial" w:hAnsi="Arial" w:cs="Arial"/>
          <w:sz w:val="24"/>
          <w:szCs w:val="24"/>
        </w:rPr>
        <w:t>zman sayısı</w:t>
      </w:r>
      <w:r w:rsidR="00DF11EC" w:rsidRPr="00D40FD3">
        <w:rPr>
          <w:rFonts w:ascii="Arial" w:hAnsi="Arial" w:cs="Arial"/>
          <w:sz w:val="24"/>
          <w:szCs w:val="24"/>
        </w:rPr>
        <w:t xml:space="preserve"> konusunda </w:t>
      </w:r>
      <w:r w:rsidR="008B5B34" w:rsidRPr="00D40FD3">
        <w:rPr>
          <w:rFonts w:ascii="Arial" w:hAnsi="Arial" w:cs="Arial"/>
          <w:sz w:val="24"/>
          <w:szCs w:val="24"/>
        </w:rPr>
        <w:t xml:space="preserve">Merkez için varolan kırılganlığın giderilmesi </w:t>
      </w:r>
      <w:r w:rsidR="00E0799A" w:rsidRPr="00D40FD3">
        <w:rPr>
          <w:rFonts w:ascii="Arial" w:hAnsi="Arial" w:cs="Arial"/>
          <w:sz w:val="24"/>
          <w:szCs w:val="24"/>
        </w:rPr>
        <w:t>hedefiyle</w:t>
      </w:r>
      <w:r w:rsidR="00E233B6" w:rsidRPr="00D40FD3">
        <w:rPr>
          <w:rFonts w:ascii="Arial" w:hAnsi="Arial" w:cs="Arial"/>
          <w:sz w:val="24"/>
          <w:szCs w:val="24"/>
        </w:rPr>
        <w:t xml:space="preserve">; </w:t>
      </w:r>
      <w:r w:rsidR="00A54488" w:rsidRPr="00D40FD3">
        <w:rPr>
          <w:rFonts w:ascii="Arial" w:hAnsi="Arial" w:cs="Arial"/>
          <w:sz w:val="24"/>
          <w:szCs w:val="24"/>
        </w:rPr>
        <w:t xml:space="preserve"> </w:t>
      </w:r>
      <w:r w:rsidR="00981677" w:rsidRPr="00D40FD3">
        <w:rPr>
          <w:rFonts w:ascii="Arial" w:hAnsi="Arial" w:cs="Arial"/>
          <w:b/>
          <w:sz w:val="24"/>
          <w:szCs w:val="24"/>
        </w:rPr>
        <w:t>şu anda sayısı 5</w:t>
      </w:r>
      <w:r w:rsidR="00B760C2" w:rsidRPr="00D40FD3">
        <w:rPr>
          <w:rFonts w:ascii="Arial" w:hAnsi="Arial" w:cs="Arial"/>
          <w:b/>
          <w:sz w:val="24"/>
          <w:szCs w:val="24"/>
        </w:rPr>
        <w:t xml:space="preserve"> olan</w:t>
      </w:r>
      <w:r w:rsidR="008B5B34" w:rsidRPr="00D40FD3">
        <w:rPr>
          <w:rFonts w:ascii="Arial" w:hAnsi="Arial" w:cs="Arial"/>
          <w:b/>
          <w:sz w:val="24"/>
          <w:szCs w:val="24"/>
        </w:rPr>
        <w:t xml:space="preserve"> </w:t>
      </w:r>
      <w:r w:rsidR="00A54488" w:rsidRPr="00D40FD3">
        <w:rPr>
          <w:rFonts w:ascii="Arial" w:hAnsi="Arial" w:cs="Arial"/>
          <w:b/>
          <w:sz w:val="24"/>
          <w:szCs w:val="24"/>
        </w:rPr>
        <w:t>ana</w:t>
      </w:r>
      <w:r w:rsidR="00A54488" w:rsidRPr="00D40FD3">
        <w:rPr>
          <w:rFonts w:ascii="Arial" w:hAnsi="Arial" w:cs="Arial"/>
          <w:sz w:val="24"/>
          <w:szCs w:val="24"/>
        </w:rPr>
        <w:t xml:space="preserve"> </w:t>
      </w:r>
      <w:r w:rsidR="00B760C2" w:rsidRPr="00D40FD3">
        <w:rPr>
          <w:rFonts w:ascii="Arial" w:hAnsi="Arial" w:cs="Arial"/>
          <w:b/>
          <w:sz w:val="24"/>
          <w:szCs w:val="24"/>
        </w:rPr>
        <w:t xml:space="preserve">analiz </w:t>
      </w:r>
      <w:r w:rsidR="008B5B34" w:rsidRPr="00D40FD3">
        <w:rPr>
          <w:rFonts w:ascii="Arial" w:hAnsi="Arial" w:cs="Arial"/>
          <w:b/>
          <w:sz w:val="24"/>
          <w:szCs w:val="24"/>
        </w:rPr>
        <w:t>sistem</w:t>
      </w:r>
      <w:r w:rsidR="00B760C2" w:rsidRPr="00D40FD3">
        <w:rPr>
          <w:rFonts w:ascii="Arial" w:hAnsi="Arial" w:cs="Arial"/>
          <w:b/>
          <w:sz w:val="24"/>
          <w:szCs w:val="24"/>
        </w:rPr>
        <w:t xml:space="preserve">lerinden </w:t>
      </w:r>
      <w:r w:rsidR="00A54488" w:rsidRPr="00D40FD3">
        <w:rPr>
          <w:rFonts w:ascii="Arial" w:hAnsi="Arial" w:cs="Arial"/>
          <w:b/>
          <w:sz w:val="24"/>
          <w:szCs w:val="24"/>
        </w:rPr>
        <w:t xml:space="preserve">(NMR, XRD, RAMAN, XPS, ESEM) </w:t>
      </w:r>
      <w:r w:rsidR="00B760C2" w:rsidRPr="00D40FD3">
        <w:rPr>
          <w:rFonts w:ascii="Arial" w:hAnsi="Arial" w:cs="Arial"/>
          <w:b/>
          <w:sz w:val="24"/>
          <w:szCs w:val="24"/>
        </w:rPr>
        <w:t>her biri için</w:t>
      </w:r>
      <w:r w:rsidR="008B5B34" w:rsidRPr="00D40FD3">
        <w:rPr>
          <w:rFonts w:ascii="Arial" w:hAnsi="Arial" w:cs="Arial"/>
          <w:b/>
          <w:sz w:val="24"/>
          <w:szCs w:val="24"/>
        </w:rPr>
        <w:t xml:space="preserve"> ortalama 1.5 uzman istihdamı</w:t>
      </w:r>
      <w:r w:rsidR="008B5B34" w:rsidRPr="00D40FD3">
        <w:rPr>
          <w:rFonts w:ascii="Arial" w:hAnsi="Arial" w:cs="Arial"/>
          <w:sz w:val="24"/>
          <w:szCs w:val="24"/>
        </w:rPr>
        <w:t>nı</w:t>
      </w:r>
      <w:r w:rsidR="0052416C">
        <w:rPr>
          <w:rFonts w:ascii="Arial" w:hAnsi="Arial" w:cs="Arial"/>
          <w:sz w:val="24"/>
          <w:szCs w:val="24"/>
        </w:rPr>
        <w:t>n</w:t>
      </w:r>
      <w:r w:rsidR="008B5B34" w:rsidRPr="00D40FD3">
        <w:rPr>
          <w:rFonts w:ascii="Arial" w:hAnsi="Arial" w:cs="Arial"/>
          <w:sz w:val="24"/>
          <w:szCs w:val="24"/>
        </w:rPr>
        <w:t xml:space="preserve"> gerekli olduğu görüşü mutl</w:t>
      </w:r>
      <w:r w:rsidR="00E233B6" w:rsidRPr="00D40FD3">
        <w:rPr>
          <w:rFonts w:ascii="Arial" w:hAnsi="Arial" w:cs="Arial"/>
          <w:sz w:val="24"/>
          <w:szCs w:val="24"/>
        </w:rPr>
        <w:t xml:space="preserve">ak surette dikkate alınmalıdır. </w:t>
      </w:r>
      <w:r w:rsidR="00DF11EC" w:rsidRPr="00D40FD3">
        <w:rPr>
          <w:rFonts w:ascii="Arial" w:hAnsi="Arial" w:cs="Arial"/>
          <w:sz w:val="24"/>
          <w:szCs w:val="24"/>
        </w:rPr>
        <w:t xml:space="preserve">Faaliyet Raporu’nun yazım tarihi itibarıyla  Merkez’de 4’ü Uzman kadrosunda, 2’si ise Ar-Gör kadrosunda istihdam edilen toplam 6 uzman hizmet vermekte olup personel sayısındaki </w:t>
      </w:r>
      <w:r w:rsidR="00A34CE5" w:rsidRPr="00D40FD3">
        <w:rPr>
          <w:rFonts w:ascii="Arial" w:hAnsi="Arial" w:cs="Arial"/>
          <w:sz w:val="24"/>
          <w:szCs w:val="24"/>
        </w:rPr>
        <w:t>eksikliğin</w:t>
      </w:r>
      <w:r w:rsidR="00DF11EC" w:rsidRPr="00D40FD3">
        <w:rPr>
          <w:rFonts w:ascii="Arial" w:hAnsi="Arial" w:cs="Arial"/>
          <w:sz w:val="24"/>
          <w:szCs w:val="24"/>
        </w:rPr>
        <w:t xml:space="preserve"> giderilebilmesi için </w:t>
      </w:r>
      <w:r w:rsidR="00A34CE5" w:rsidRPr="00D40FD3">
        <w:rPr>
          <w:rFonts w:ascii="Arial" w:hAnsi="Arial" w:cs="Arial"/>
          <w:sz w:val="24"/>
          <w:szCs w:val="24"/>
        </w:rPr>
        <w:t xml:space="preserve">şu anda da </w:t>
      </w:r>
      <w:r w:rsidR="00DF11EC" w:rsidRPr="00D40FD3">
        <w:rPr>
          <w:rFonts w:ascii="Arial" w:hAnsi="Arial" w:cs="Arial"/>
          <w:sz w:val="24"/>
          <w:szCs w:val="24"/>
        </w:rPr>
        <w:t>yeni Uzman kadrolarına ihtiyaç bulunduğu görülmektedir</w:t>
      </w:r>
      <w:r w:rsidR="004B2B82" w:rsidRPr="00D40FD3">
        <w:rPr>
          <w:rFonts w:ascii="Arial" w:hAnsi="Arial" w:cs="Arial"/>
          <w:sz w:val="24"/>
          <w:szCs w:val="24"/>
        </w:rPr>
        <w:t xml:space="preserve"> (</w:t>
      </w:r>
      <w:r w:rsidR="004B2B82" w:rsidRPr="00D40FD3">
        <w:rPr>
          <w:rFonts w:ascii="Arial" w:hAnsi="Arial" w:cs="Arial"/>
          <w:b/>
          <w:sz w:val="24"/>
          <w:szCs w:val="24"/>
        </w:rPr>
        <w:t>bkz. IV</w:t>
      </w:r>
      <w:r w:rsidR="004B2B82" w:rsidRPr="00D40FD3">
        <w:rPr>
          <w:rFonts w:ascii="Arial" w:hAnsi="Arial" w:cs="Arial"/>
          <w:sz w:val="24"/>
          <w:szCs w:val="24"/>
        </w:rPr>
        <w:t>)</w:t>
      </w:r>
      <w:r w:rsidR="00DF11EC" w:rsidRPr="00D40FD3">
        <w:rPr>
          <w:rFonts w:ascii="Arial" w:hAnsi="Arial" w:cs="Arial"/>
          <w:sz w:val="24"/>
          <w:szCs w:val="24"/>
        </w:rPr>
        <w:t xml:space="preserve">. </w:t>
      </w:r>
      <w:r w:rsidR="008B5B34" w:rsidRPr="00D40FD3">
        <w:rPr>
          <w:rFonts w:ascii="Arial" w:hAnsi="Arial" w:cs="Arial"/>
          <w:sz w:val="24"/>
          <w:szCs w:val="24"/>
        </w:rPr>
        <w:t xml:space="preserve">Merkez’e yeni cihazların alımı durumunda da </w:t>
      </w:r>
      <w:r w:rsidR="00E233B6" w:rsidRPr="00D40FD3">
        <w:rPr>
          <w:rFonts w:ascii="Arial" w:hAnsi="Arial" w:cs="Arial"/>
          <w:sz w:val="24"/>
          <w:szCs w:val="24"/>
        </w:rPr>
        <w:t xml:space="preserve">ana </w:t>
      </w:r>
      <w:r w:rsidR="008B5B34" w:rsidRPr="00D40FD3">
        <w:rPr>
          <w:rFonts w:ascii="Arial" w:hAnsi="Arial" w:cs="Arial"/>
          <w:sz w:val="24"/>
          <w:szCs w:val="24"/>
        </w:rPr>
        <w:t xml:space="preserve">cihaz başına ortalama 1.5 uzman sayısı hedefinin korunması </w:t>
      </w:r>
      <w:r w:rsidR="00A34CE5" w:rsidRPr="00D40FD3">
        <w:rPr>
          <w:rFonts w:ascii="Arial" w:hAnsi="Arial" w:cs="Arial"/>
          <w:sz w:val="24"/>
          <w:szCs w:val="24"/>
        </w:rPr>
        <w:t xml:space="preserve">Merkez faaliyetlerinin eksiksiz </w:t>
      </w:r>
      <w:r w:rsidR="008B5B34" w:rsidRPr="00D40FD3">
        <w:rPr>
          <w:rFonts w:ascii="Arial" w:hAnsi="Arial" w:cs="Arial"/>
          <w:sz w:val="24"/>
          <w:szCs w:val="24"/>
        </w:rPr>
        <w:t>sürdürülebilirli</w:t>
      </w:r>
      <w:r w:rsidR="00A34CE5" w:rsidRPr="00D40FD3">
        <w:rPr>
          <w:rFonts w:ascii="Arial" w:hAnsi="Arial" w:cs="Arial"/>
          <w:sz w:val="24"/>
          <w:szCs w:val="24"/>
        </w:rPr>
        <w:t>ği</w:t>
      </w:r>
      <w:r w:rsidR="008B5B34" w:rsidRPr="00D40FD3">
        <w:rPr>
          <w:rFonts w:ascii="Arial" w:hAnsi="Arial" w:cs="Arial"/>
          <w:sz w:val="24"/>
          <w:szCs w:val="24"/>
        </w:rPr>
        <w:t xml:space="preserve"> açısından büyük önem arz etmektedir. </w:t>
      </w:r>
    </w:p>
    <w:p w14:paraId="218EFA9A" w14:textId="77777777" w:rsidR="008B5B34" w:rsidRPr="00D40FD3" w:rsidRDefault="008B5B34" w:rsidP="008B5B34">
      <w:pPr>
        <w:jc w:val="both"/>
        <w:rPr>
          <w:rFonts w:ascii="Arial" w:hAnsi="Arial" w:cs="Arial"/>
          <w:sz w:val="24"/>
          <w:szCs w:val="24"/>
        </w:rPr>
      </w:pPr>
    </w:p>
    <w:p w14:paraId="0530B646" w14:textId="261B2478" w:rsidR="008B5B34" w:rsidRPr="00D40FD3" w:rsidRDefault="00EC6209" w:rsidP="008B5B34">
      <w:pPr>
        <w:spacing w:after="0" w:line="240" w:lineRule="auto"/>
        <w:jc w:val="both"/>
        <w:rPr>
          <w:rFonts w:ascii="Arial" w:hAnsi="Arial" w:cs="Arial"/>
          <w:sz w:val="24"/>
          <w:szCs w:val="24"/>
        </w:rPr>
      </w:pPr>
      <w:r w:rsidRPr="00D40FD3">
        <w:rPr>
          <w:rFonts w:ascii="Arial" w:hAnsi="Arial" w:cs="Arial"/>
          <w:b/>
          <w:sz w:val="24"/>
          <w:szCs w:val="24"/>
        </w:rPr>
        <w:t>VI.</w:t>
      </w:r>
      <w:r w:rsidR="008B5B34" w:rsidRPr="00D40FD3">
        <w:rPr>
          <w:rFonts w:ascii="Arial" w:hAnsi="Arial" w:cs="Arial"/>
          <w:sz w:val="24"/>
          <w:szCs w:val="24"/>
        </w:rPr>
        <w:t xml:space="preserve"> Merkez için en büyük sorun olan fiziki alan kısıtı, ETA binasının zemininde kurulan 45’er m</w:t>
      </w:r>
      <w:r w:rsidR="008B5B34" w:rsidRPr="00D40FD3">
        <w:rPr>
          <w:rFonts w:ascii="Arial" w:hAnsi="Arial" w:cs="Arial"/>
          <w:sz w:val="24"/>
          <w:szCs w:val="24"/>
          <w:vertAlign w:val="superscript"/>
        </w:rPr>
        <w:t>2</w:t>
      </w:r>
      <w:r w:rsidR="008B5B34" w:rsidRPr="00D40FD3">
        <w:rPr>
          <w:rFonts w:ascii="Arial" w:hAnsi="Arial" w:cs="Arial"/>
          <w:sz w:val="24"/>
          <w:szCs w:val="24"/>
        </w:rPr>
        <w:t>’lik XPS ve R</w:t>
      </w:r>
      <w:r w:rsidR="00DF11EC" w:rsidRPr="00D40FD3">
        <w:rPr>
          <w:rFonts w:ascii="Arial" w:hAnsi="Arial" w:cs="Arial"/>
          <w:sz w:val="24"/>
          <w:szCs w:val="24"/>
        </w:rPr>
        <w:t>AMAN</w:t>
      </w:r>
      <w:r w:rsidR="008B5B34" w:rsidRPr="00D40FD3">
        <w:rPr>
          <w:rFonts w:ascii="Arial" w:hAnsi="Arial" w:cs="Arial"/>
          <w:sz w:val="24"/>
          <w:szCs w:val="24"/>
        </w:rPr>
        <w:t xml:space="preserve"> laboratuarları sayesinde kısmen çözülmüştür. Her iki laboratuar da penceresiz, kapalı alanlardır; dolayısı ile </w:t>
      </w:r>
      <w:r w:rsidR="008B5B34" w:rsidRPr="00D40FD3">
        <w:rPr>
          <w:rFonts w:ascii="Arial" w:hAnsi="Arial" w:cs="Arial"/>
          <w:b/>
          <w:sz w:val="24"/>
          <w:szCs w:val="24"/>
        </w:rPr>
        <w:t>cihaz uzmanları için yakın komşulukta</w:t>
      </w:r>
      <w:r w:rsidR="008B5B34" w:rsidRPr="00D40FD3">
        <w:rPr>
          <w:rFonts w:ascii="Arial" w:hAnsi="Arial" w:cs="Arial"/>
          <w:sz w:val="24"/>
          <w:szCs w:val="24"/>
        </w:rPr>
        <w:t xml:space="preserve">, örneğin ETA binası ya da </w:t>
      </w:r>
      <w:r w:rsidR="00A34CE5" w:rsidRPr="00D40FD3">
        <w:rPr>
          <w:rFonts w:ascii="Arial" w:hAnsi="Arial" w:cs="Arial"/>
          <w:sz w:val="24"/>
          <w:szCs w:val="24"/>
        </w:rPr>
        <w:t>ETA’ya komşu bir</w:t>
      </w:r>
      <w:r w:rsidR="008B5B34" w:rsidRPr="00D40FD3">
        <w:rPr>
          <w:rFonts w:ascii="Arial" w:hAnsi="Arial" w:cs="Arial"/>
          <w:sz w:val="24"/>
          <w:szCs w:val="24"/>
        </w:rPr>
        <w:t xml:space="preserve"> binada, </w:t>
      </w:r>
      <w:r w:rsidR="008B5B34" w:rsidRPr="00D40FD3">
        <w:rPr>
          <w:rFonts w:ascii="Arial" w:hAnsi="Arial" w:cs="Arial"/>
          <w:b/>
          <w:sz w:val="24"/>
          <w:szCs w:val="24"/>
        </w:rPr>
        <w:t>pencereli ofis alan(lar)ına</w:t>
      </w:r>
      <w:r w:rsidR="008B5B34" w:rsidRPr="00D40FD3">
        <w:rPr>
          <w:rFonts w:ascii="Arial" w:hAnsi="Arial" w:cs="Arial"/>
          <w:sz w:val="24"/>
          <w:szCs w:val="24"/>
        </w:rPr>
        <w:t xml:space="preserve"> </w:t>
      </w:r>
      <w:r w:rsidR="008B5B34" w:rsidRPr="00D40FD3">
        <w:rPr>
          <w:rFonts w:ascii="Arial" w:hAnsi="Arial" w:cs="Arial"/>
          <w:b/>
          <w:sz w:val="24"/>
          <w:szCs w:val="24"/>
        </w:rPr>
        <w:t>ihtiyaç devam etmektedir</w:t>
      </w:r>
      <w:r w:rsidR="008B5B34" w:rsidRPr="00D40FD3">
        <w:rPr>
          <w:rFonts w:ascii="Arial" w:hAnsi="Arial" w:cs="Arial"/>
          <w:sz w:val="24"/>
          <w:szCs w:val="24"/>
        </w:rPr>
        <w:t xml:space="preserve">. </w:t>
      </w:r>
      <w:r w:rsidR="00981677" w:rsidRPr="00D40FD3">
        <w:rPr>
          <w:rFonts w:ascii="Arial" w:hAnsi="Arial" w:cs="Arial"/>
          <w:sz w:val="24"/>
          <w:szCs w:val="24"/>
        </w:rPr>
        <w:t>Bu konuda Rektörlük il</w:t>
      </w:r>
      <w:r w:rsidR="00FF1E36" w:rsidRPr="00D40FD3">
        <w:rPr>
          <w:rFonts w:ascii="Arial" w:hAnsi="Arial" w:cs="Arial"/>
          <w:sz w:val="24"/>
          <w:szCs w:val="24"/>
        </w:rPr>
        <w:t>e görüşülmüş ve ön onay alınmış;</w:t>
      </w:r>
      <w:r w:rsidR="00981677" w:rsidRPr="00D40FD3">
        <w:rPr>
          <w:rFonts w:ascii="Arial" w:hAnsi="Arial" w:cs="Arial"/>
          <w:sz w:val="24"/>
          <w:szCs w:val="24"/>
        </w:rPr>
        <w:t xml:space="preserve"> ancak </w:t>
      </w:r>
      <w:r w:rsidR="00DF11EC" w:rsidRPr="00D40FD3">
        <w:rPr>
          <w:rFonts w:ascii="Arial" w:hAnsi="Arial" w:cs="Arial"/>
          <w:sz w:val="24"/>
          <w:szCs w:val="24"/>
        </w:rPr>
        <w:t>şu anda söz konusu iki cihaz</w:t>
      </w:r>
      <w:r w:rsidR="0052416C">
        <w:rPr>
          <w:rFonts w:ascii="Arial" w:hAnsi="Arial" w:cs="Arial"/>
          <w:sz w:val="24"/>
          <w:szCs w:val="24"/>
        </w:rPr>
        <w:t>,</w:t>
      </w:r>
      <w:r w:rsidR="00DF11EC" w:rsidRPr="00D40FD3">
        <w:rPr>
          <w:rFonts w:ascii="Arial" w:hAnsi="Arial" w:cs="Arial"/>
          <w:sz w:val="24"/>
          <w:szCs w:val="24"/>
        </w:rPr>
        <w:t xml:space="preserve"> ofisi Merkez’in ana binasında yer alan bir uzman tarafınca kullanıldıklarından ve </w:t>
      </w:r>
      <w:r w:rsidR="000065B8" w:rsidRPr="00D40FD3">
        <w:rPr>
          <w:rFonts w:ascii="Arial" w:hAnsi="Arial" w:cs="Arial"/>
          <w:sz w:val="24"/>
          <w:szCs w:val="24"/>
        </w:rPr>
        <w:t xml:space="preserve">henüz </w:t>
      </w:r>
      <w:r w:rsidR="00FF1E36" w:rsidRPr="00D40FD3">
        <w:rPr>
          <w:rFonts w:ascii="Arial" w:hAnsi="Arial" w:cs="Arial"/>
          <w:sz w:val="24"/>
          <w:szCs w:val="24"/>
        </w:rPr>
        <w:t xml:space="preserve">RAMAN için ikinci bir </w:t>
      </w:r>
      <w:r w:rsidR="000065B8" w:rsidRPr="00D40FD3">
        <w:rPr>
          <w:rFonts w:ascii="Arial" w:hAnsi="Arial" w:cs="Arial"/>
          <w:sz w:val="24"/>
          <w:szCs w:val="24"/>
        </w:rPr>
        <w:t xml:space="preserve"> </w:t>
      </w:r>
      <w:r w:rsidR="00981677" w:rsidRPr="00D40FD3">
        <w:rPr>
          <w:rFonts w:ascii="Arial" w:hAnsi="Arial" w:cs="Arial"/>
          <w:sz w:val="24"/>
          <w:szCs w:val="24"/>
        </w:rPr>
        <w:t>Uzman istihdamı gerçekleşmediğinden</w:t>
      </w:r>
      <w:r w:rsidR="0052416C">
        <w:rPr>
          <w:rFonts w:ascii="Arial" w:hAnsi="Arial" w:cs="Arial"/>
          <w:sz w:val="24"/>
          <w:szCs w:val="24"/>
        </w:rPr>
        <w:t xml:space="preserve"> </w:t>
      </w:r>
      <w:r w:rsidR="0052416C" w:rsidRPr="00D40FD3">
        <w:rPr>
          <w:rFonts w:ascii="Arial" w:hAnsi="Arial" w:cs="Arial"/>
          <w:sz w:val="24"/>
          <w:szCs w:val="24"/>
        </w:rPr>
        <w:t>(</w:t>
      </w:r>
      <w:r w:rsidR="0052416C" w:rsidRPr="00D40FD3">
        <w:rPr>
          <w:rFonts w:ascii="Arial" w:hAnsi="Arial" w:cs="Arial"/>
          <w:b/>
          <w:sz w:val="24"/>
          <w:szCs w:val="24"/>
        </w:rPr>
        <w:t>bkz. IV</w:t>
      </w:r>
      <w:r w:rsidR="0052416C" w:rsidRPr="00D40FD3">
        <w:rPr>
          <w:rFonts w:ascii="Arial" w:hAnsi="Arial" w:cs="Arial"/>
          <w:sz w:val="24"/>
          <w:szCs w:val="24"/>
        </w:rPr>
        <w:t>)</w:t>
      </w:r>
      <w:r w:rsidR="00DF11EC" w:rsidRPr="00D40FD3">
        <w:rPr>
          <w:rFonts w:ascii="Arial" w:hAnsi="Arial" w:cs="Arial"/>
          <w:sz w:val="24"/>
          <w:szCs w:val="24"/>
        </w:rPr>
        <w:t>,</w:t>
      </w:r>
      <w:r w:rsidR="00981677" w:rsidRPr="00D40FD3">
        <w:rPr>
          <w:rFonts w:ascii="Arial" w:hAnsi="Arial" w:cs="Arial"/>
          <w:sz w:val="24"/>
          <w:szCs w:val="24"/>
        </w:rPr>
        <w:t xml:space="preserve"> </w:t>
      </w:r>
      <w:r w:rsidR="00A34CE5" w:rsidRPr="00D40FD3">
        <w:rPr>
          <w:rFonts w:ascii="Arial" w:hAnsi="Arial" w:cs="Arial"/>
          <w:sz w:val="24"/>
          <w:szCs w:val="24"/>
        </w:rPr>
        <w:t>bu hususta nihai talepte bulunulmamıştır</w:t>
      </w:r>
      <w:r w:rsidR="00981677" w:rsidRPr="00D40FD3">
        <w:rPr>
          <w:rFonts w:ascii="Arial" w:hAnsi="Arial" w:cs="Arial"/>
          <w:sz w:val="24"/>
          <w:szCs w:val="24"/>
        </w:rPr>
        <w:t>.</w:t>
      </w:r>
    </w:p>
    <w:p w14:paraId="38CD441E" w14:textId="77777777" w:rsidR="008B5B34" w:rsidRPr="00D40FD3" w:rsidRDefault="008B5B34" w:rsidP="008B5B34">
      <w:pPr>
        <w:spacing w:after="0" w:line="240" w:lineRule="auto"/>
        <w:jc w:val="both"/>
        <w:rPr>
          <w:rFonts w:ascii="Arial" w:hAnsi="Arial" w:cs="Arial"/>
          <w:sz w:val="24"/>
          <w:szCs w:val="24"/>
        </w:rPr>
      </w:pPr>
    </w:p>
    <w:p w14:paraId="61C538C6" w14:textId="65DE709E" w:rsidR="008B5B34" w:rsidRPr="00D40FD3" w:rsidRDefault="00EC6209" w:rsidP="00D40FD3">
      <w:pPr>
        <w:jc w:val="both"/>
        <w:rPr>
          <w:rFonts w:ascii="Arial" w:hAnsi="Arial" w:cs="Arial"/>
          <w:sz w:val="24"/>
          <w:szCs w:val="24"/>
        </w:rPr>
      </w:pPr>
      <w:r w:rsidRPr="00D40FD3">
        <w:rPr>
          <w:rFonts w:ascii="Arial" w:hAnsi="Arial" w:cs="Arial"/>
          <w:b/>
          <w:sz w:val="24"/>
          <w:szCs w:val="24"/>
        </w:rPr>
        <w:t>VII.</w:t>
      </w:r>
      <w:r w:rsidR="008B5B34" w:rsidRPr="00D40FD3">
        <w:rPr>
          <w:rFonts w:ascii="Arial" w:hAnsi="Arial" w:cs="Arial"/>
          <w:sz w:val="24"/>
          <w:szCs w:val="24"/>
        </w:rPr>
        <w:t xml:space="preserve"> XPS ve RAMAN cihazlarının kurulmasıyla ETA binasındaki laboratuarlar dolduğundan; </w:t>
      </w:r>
      <w:r w:rsidR="00DF11EC" w:rsidRPr="00D40FD3">
        <w:rPr>
          <w:rFonts w:ascii="Arial" w:hAnsi="Arial" w:cs="Arial"/>
          <w:b/>
          <w:sz w:val="24"/>
          <w:szCs w:val="24"/>
        </w:rPr>
        <w:t>Merkez’in satın alınmaları planlanan HRTEM</w:t>
      </w:r>
      <w:r w:rsidR="0052416C">
        <w:rPr>
          <w:rFonts w:ascii="Arial" w:hAnsi="Arial" w:cs="Arial"/>
          <w:b/>
          <w:sz w:val="24"/>
          <w:szCs w:val="24"/>
        </w:rPr>
        <w:t xml:space="preserve">, </w:t>
      </w:r>
      <w:r w:rsidR="0052416C" w:rsidRPr="00D40FD3">
        <w:rPr>
          <w:rFonts w:ascii="Arial" w:hAnsi="Arial" w:cs="Arial"/>
          <w:b/>
          <w:i/>
          <w:sz w:val="24"/>
          <w:szCs w:val="24"/>
        </w:rPr>
        <w:t>Dual-Beam Focused Ion Beam</w:t>
      </w:r>
      <w:r w:rsidR="0052416C" w:rsidRPr="00D40FD3">
        <w:rPr>
          <w:rFonts w:ascii="Arial" w:hAnsi="Arial" w:cs="Arial"/>
          <w:i/>
          <w:sz w:val="24"/>
          <w:szCs w:val="24"/>
        </w:rPr>
        <w:t xml:space="preserve"> </w:t>
      </w:r>
      <w:r w:rsidR="0052416C" w:rsidRPr="0052416C">
        <w:rPr>
          <w:rFonts w:ascii="Arial" w:hAnsi="Arial" w:cs="Arial"/>
          <w:b/>
          <w:sz w:val="24"/>
          <w:szCs w:val="24"/>
        </w:rPr>
        <w:t>elektron mikroskop</w:t>
      </w:r>
      <w:r w:rsidR="0052416C" w:rsidRPr="00D40FD3">
        <w:rPr>
          <w:rFonts w:ascii="Arial" w:hAnsi="Arial" w:cs="Arial"/>
          <w:i/>
          <w:sz w:val="24"/>
          <w:szCs w:val="24"/>
        </w:rPr>
        <w:t xml:space="preserve"> </w:t>
      </w:r>
      <w:r w:rsidR="0052416C">
        <w:rPr>
          <w:rFonts w:ascii="Arial" w:hAnsi="Arial" w:cs="Arial"/>
          <w:b/>
          <w:sz w:val="24"/>
          <w:szCs w:val="24"/>
        </w:rPr>
        <w:t>(DBFIB EM)</w:t>
      </w:r>
      <w:r w:rsidR="00DF11EC" w:rsidRPr="00D40FD3">
        <w:rPr>
          <w:rFonts w:ascii="Arial" w:hAnsi="Arial" w:cs="Arial"/>
          <w:b/>
          <w:sz w:val="24"/>
          <w:szCs w:val="24"/>
        </w:rPr>
        <w:t xml:space="preserve"> ve 600 MHz NMR </w:t>
      </w:r>
      <w:r w:rsidR="0052416C">
        <w:rPr>
          <w:rFonts w:ascii="Arial" w:hAnsi="Arial" w:cs="Arial"/>
          <w:b/>
          <w:sz w:val="24"/>
          <w:szCs w:val="24"/>
        </w:rPr>
        <w:t xml:space="preserve">(bkz. IX) </w:t>
      </w:r>
      <w:r w:rsidR="008B5B34" w:rsidRPr="00D40FD3">
        <w:rPr>
          <w:rFonts w:ascii="Arial" w:hAnsi="Arial" w:cs="Arial"/>
          <w:b/>
          <w:sz w:val="24"/>
          <w:szCs w:val="24"/>
        </w:rPr>
        <w:t>için ıslak labora</w:t>
      </w:r>
      <w:r w:rsidR="000575FA" w:rsidRPr="00D40FD3">
        <w:rPr>
          <w:rFonts w:ascii="Arial" w:hAnsi="Arial" w:cs="Arial"/>
          <w:b/>
          <w:sz w:val="24"/>
          <w:szCs w:val="24"/>
        </w:rPr>
        <w:t xml:space="preserve">tuar ve depo alanlarına </w:t>
      </w:r>
      <w:r w:rsidR="008B5B34" w:rsidRPr="00D40FD3">
        <w:rPr>
          <w:rFonts w:ascii="Arial" w:hAnsi="Arial" w:cs="Arial"/>
          <w:b/>
          <w:sz w:val="24"/>
          <w:szCs w:val="24"/>
        </w:rPr>
        <w:t xml:space="preserve">ihtiyacı olacaktır. Bu amaçla, </w:t>
      </w:r>
      <w:r w:rsidR="00145D8F" w:rsidRPr="00D40FD3">
        <w:rPr>
          <w:rFonts w:ascii="Arial" w:hAnsi="Arial" w:cs="Arial"/>
          <w:b/>
          <w:sz w:val="24"/>
          <w:szCs w:val="24"/>
        </w:rPr>
        <w:t xml:space="preserve">Merkez için </w:t>
      </w:r>
      <w:r w:rsidR="004B2B82" w:rsidRPr="00D40FD3">
        <w:rPr>
          <w:rFonts w:ascii="Arial" w:hAnsi="Arial" w:cs="Arial"/>
          <w:b/>
          <w:sz w:val="24"/>
          <w:szCs w:val="24"/>
        </w:rPr>
        <w:t xml:space="preserve">Rektörlük tarafınca, </w:t>
      </w:r>
      <w:r w:rsidR="00145D8F" w:rsidRPr="00D40FD3">
        <w:rPr>
          <w:rFonts w:ascii="Arial" w:hAnsi="Arial" w:cs="Arial"/>
          <w:b/>
          <w:sz w:val="24"/>
          <w:szCs w:val="24"/>
        </w:rPr>
        <w:t>2019 Nisan ayı başında teslimi kesinleşen Kandilli Bilim ve Teknoloji Binası’nda toplam net 125</w:t>
      </w:r>
      <w:r w:rsidR="008B5B34" w:rsidRPr="00D40FD3">
        <w:rPr>
          <w:rFonts w:ascii="Arial" w:hAnsi="Arial" w:cs="Arial"/>
          <w:b/>
          <w:sz w:val="24"/>
          <w:szCs w:val="24"/>
        </w:rPr>
        <w:t xml:space="preserve"> m</w:t>
      </w:r>
      <w:r w:rsidR="008B5B34" w:rsidRPr="00D40FD3">
        <w:rPr>
          <w:rFonts w:ascii="Arial" w:hAnsi="Arial" w:cs="Arial"/>
          <w:b/>
          <w:sz w:val="24"/>
          <w:szCs w:val="24"/>
          <w:vertAlign w:val="superscript"/>
        </w:rPr>
        <w:t>2</w:t>
      </w:r>
      <w:r w:rsidR="00145D8F" w:rsidRPr="00D40FD3">
        <w:rPr>
          <w:rFonts w:ascii="Arial" w:hAnsi="Arial" w:cs="Arial"/>
          <w:b/>
          <w:sz w:val="24"/>
          <w:szCs w:val="24"/>
        </w:rPr>
        <w:t xml:space="preserve"> ıslak laboratuar ve bağlı depo alanı ayrılmış</w:t>
      </w:r>
      <w:r w:rsidR="008B5B34" w:rsidRPr="00D40FD3">
        <w:rPr>
          <w:rFonts w:ascii="Arial" w:hAnsi="Arial" w:cs="Arial"/>
          <w:sz w:val="24"/>
          <w:szCs w:val="24"/>
        </w:rPr>
        <w:t xml:space="preserve">; binanın mimari sorumlusu ile </w:t>
      </w:r>
      <w:r w:rsidR="00CA5A5B" w:rsidRPr="00D40FD3">
        <w:rPr>
          <w:rFonts w:ascii="Arial" w:hAnsi="Arial" w:cs="Arial"/>
          <w:sz w:val="24"/>
          <w:szCs w:val="24"/>
        </w:rPr>
        <w:t>bu alanlar konusunda detaylı</w:t>
      </w:r>
      <w:r w:rsidR="008B5B34" w:rsidRPr="00D40FD3">
        <w:rPr>
          <w:rFonts w:ascii="Arial" w:hAnsi="Arial" w:cs="Arial"/>
          <w:sz w:val="24"/>
          <w:szCs w:val="24"/>
        </w:rPr>
        <w:t xml:space="preserve"> görüşme</w:t>
      </w:r>
      <w:r w:rsidR="00CA5A5B" w:rsidRPr="00D40FD3">
        <w:rPr>
          <w:rFonts w:ascii="Arial" w:hAnsi="Arial" w:cs="Arial"/>
          <w:sz w:val="24"/>
          <w:szCs w:val="24"/>
        </w:rPr>
        <w:t>ler</w:t>
      </w:r>
      <w:r w:rsidR="00FF1E36" w:rsidRPr="00D40FD3">
        <w:rPr>
          <w:rFonts w:ascii="Arial" w:hAnsi="Arial" w:cs="Arial"/>
          <w:sz w:val="24"/>
          <w:szCs w:val="24"/>
        </w:rPr>
        <w:t xml:space="preserve"> yapılarak talep edilen fiziki/temel </w:t>
      </w:r>
      <w:r w:rsidR="008B5B34" w:rsidRPr="00D40FD3">
        <w:rPr>
          <w:rFonts w:ascii="Arial" w:hAnsi="Arial" w:cs="Arial"/>
          <w:sz w:val="24"/>
          <w:szCs w:val="24"/>
        </w:rPr>
        <w:t xml:space="preserve">altyapı ve özellikleri netleştirilmiştir. </w:t>
      </w:r>
      <w:r w:rsidR="00145D8F" w:rsidRPr="00D40FD3">
        <w:rPr>
          <w:rFonts w:ascii="Arial" w:hAnsi="Arial" w:cs="Arial"/>
          <w:sz w:val="24"/>
          <w:szCs w:val="24"/>
        </w:rPr>
        <w:t>Merkez için ayrılan laboratuarın cihazların gerektirdiği; özel amortisörlerle sarsıntıdan tamamen arınmış zemin (HRTEM</w:t>
      </w:r>
      <w:r w:rsidR="0052416C">
        <w:rPr>
          <w:rFonts w:ascii="Arial" w:hAnsi="Arial" w:cs="Arial"/>
          <w:sz w:val="24"/>
          <w:szCs w:val="24"/>
        </w:rPr>
        <w:t>,</w:t>
      </w:r>
      <w:r w:rsidR="0052416C" w:rsidRPr="0052416C">
        <w:rPr>
          <w:rFonts w:ascii="Arial" w:hAnsi="Arial" w:cs="Arial"/>
          <w:b/>
          <w:sz w:val="24"/>
          <w:szCs w:val="24"/>
        </w:rPr>
        <w:t xml:space="preserve"> </w:t>
      </w:r>
      <w:r w:rsidR="0052416C" w:rsidRPr="0052416C">
        <w:rPr>
          <w:rFonts w:ascii="Arial" w:hAnsi="Arial" w:cs="Arial"/>
          <w:sz w:val="24"/>
          <w:szCs w:val="24"/>
        </w:rPr>
        <w:t>DBFIB EM</w:t>
      </w:r>
      <w:r w:rsidR="00145D8F" w:rsidRPr="00D40FD3">
        <w:rPr>
          <w:rFonts w:ascii="Arial" w:hAnsi="Arial" w:cs="Arial"/>
          <w:sz w:val="24"/>
          <w:szCs w:val="24"/>
        </w:rPr>
        <w:t>),  yüksek ağırlığa</w:t>
      </w:r>
      <w:r w:rsidR="0052416C">
        <w:rPr>
          <w:rFonts w:ascii="Arial" w:hAnsi="Arial" w:cs="Arial"/>
          <w:sz w:val="24"/>
          <w:szCs w:val="24"/>
        </w:rPr>
        <w:t xml:space="preserve"> üst dayanımı olan zemin (HRTEM, </w:t>
      </w:r>
      <w:r w:rsidR="0052416C" w:rsidRPr="0052416C">
        <w:rPr>
          <w:rFonts w:ascii="Arial" w:hAnsi="Arial" w:cs="Arial"/>
          <w:sz w:val="24"/>
          <w:szCs w:val="24"/>
        </w:rPr>
        <w:t>DBFIB EM</w:t>
      </w:r>
      <w:r w:rsidR="0052416C">
        <w:rPr>
          <w:rFonts w:ascii="Arial" w:hAnsi="Arial" w:cs="Arial"/>
          <w:sz w:val="24"/>
          <w:szCs w:val="24"/>
        </w:rPr>
        <w:t xml:space="preserve">, </w:t>
      </w:r>
      <w:r w:rsidR="00145D8F" w:rsidRPr="00D40FD3">
        <w:rPr>
          <w:rFonts w:ascii="Arial" w:hAnsi="Arial" w:cs="Arial"/>
          <w:sz w:val="24"/>
          <w:szCs w:val="24"/>
        </w:rPr>
        <w:t>NMR), karanlık ortam (HRTEM</w:t>
      </w:r>
      <w:r w:rsidR="0052416C">
        <w:rPr>
          <w:rFonts w:ascii="Arial" w:hAnsi="Arial" w:cs="Arial"/>
          <w:sz w:val="24"/>
          <w:szCs w:val="24"/>
        </w:rPr>
        <w:t xml:space="preserve">, </w:t>
      </w:r>
      <w:r w:rsidR="0052416C" w:rsidRPr="0052416C">
        <w:rPr>
          <w:rFonts w:ascii="Arial" w:hAnsi="Arial" w:cs="Arial"/>
          <w:sz w:val="24"/>
          <w:szCs w:val="24"/>
        </w:rPr>
        <w:t>DBFIB EM</w:t>
      </w:r>
      <w:r w:rsidR="00145D8F" w:rsidRPr="00D40FD3">
        <w:rPr>
          <w:rFonts w:ascii="Arial" w:hAnsi="Arial" w:cs="Arial"/>
          <w:sz w:val="24"/>
          <w:szCs w:val="24"/>
        </w:rPr>
        <w:t xml:space="preserve">), 18-22 </w:t>
      </w:r>
      <w:r w:rsidR="00145D8F" w:rsidRPr="00D40FD3">
        <w:rPr>
          <w:rFonts w:ascii="Arial" w:hAnsi="Arial" w:cs="Arial"/>
          <w:sz w:val="24"/>
          <w:szCs w:val="24"/>
          <w:vertAlign w:val="superscript"/>
        </w:rPr>
        <w:t>o</w:t>
      </w:r>
      <w:r w:rsidR="00145D8F" w:rsidRPr="00D40FD3">
        <w:rPr>
          <w:rFonts w:ascii="Arial" w:hAnsi="Arial" w:cs="Arial"/>
          <w:sz w:val="24"/>
          <w:szCs w:val="24"/>
        </w:rPr>
        <w:t>C arası sabit sıcaklık (</w:t>
      </w:r>
      <w:r w:rsidR="0052416C">
        <w:rPr>
          <w:rFonts w:ascii="Arial" w:hAnsi="Arial" w:cs="Arial"/>
          <w:sz w:val="24"/>
          <w:szCs w:val="24"/>
        </w:rPr>
        <w:t xml:space="preserve">HRTEM, </w:t>
      </w:r>
      <w:r w:rsidR="0052416C" w:rsidRPr="0052416C">
        <w:rPr>
          <w:rFonts w:ascii="Arial" w:hAnsi="Arial" w:cs="Arial"/>
          <w:sz w:val="24"/>
          <w:szCs w:val="24"/>
        </w:rPr>
        <w:t>DBFIB EM</w:t>
      </w:r>
      <w:r w:rsidR="0052416C">
        <w:rPr>
          <w:rFonts w:ascii="Arial" w:hAnsi="Arial" w:cs="Arial"/>
          <w:sz w:val="24"/>
          <w:szCs w:val="24"/>
        </w:rPr>
        <w:t xml:space="preserve">, </w:t>
      </w:r>
      <w:r w:rsidR="0052416C" w:rsidRPr="00D40FD3">
        <w:rPr>
          <w:rFonts w:ascii="Arial" w:hAnsi="Arial" w:cs="Arial"/>
          <w:sz w:val="24"/>
          <w:szCs w:val="24"/>
        </w:rPr>
        <w:t>NMR</w:t>
      </w:r>
      <w:r w:rsidR="00145D8F" w:rsidRPr="00D40FD3">
        <w:rPr>
          <w:rFonts w:ascii="Arial" w:hAnsi="Arial" w:cs="Arial"/>
          <w:sz w:val="24"/>
          <w:szCs w:val="24"/>
        </w:rPr>
        <w:t xml:space="preserve">) koşullarını sağlayacak şekilde temele oturum katı olan 2. bodrumda ayrılmış olması </w:t>
      </w:r>
      <w:r w:rsidR="004B2B82" w:rsidRPr="00D40FD3">
        <w:rPr>
          <w:rFonts w:ascii="Arial" w:hAnsi="Arial" w:cs="Arial"/>
          <w:sz w:val="24"/>
          <w:szCs w:val="24"/>
        </w:rPr>
        <w:t>nedeniyle</w:t>
      </w:r>
      <w:r w:rsidR="00145D8F" w:rsidRPr="00D40FD3">
        <w:rPr>
          <w:rFonts w:ascii="Arial" w:hAnsi="Arial" w:cs="Arial"/>
          <w:sz w:val="24"/>
          <w:szCs w:val="24"/>
        </w:rPr>
        <w:t xml:space="preserve"> söz konusu alanda ışık alan bir pencere bulunmamakta; cihazları kullanan uzmanların cihaz kullanım zamanları haricinde sağlıklı şekilde çalışabilecekleri, gün ışığı  alan ofislere ihtiyaç duyulmaktadır. Bu nedenle, Kandilli Bilim ve Teknoloji Binası ofis dağıtımları ve yerleşimleri düzenlenirken, Merkez çalışanı uzmanlar için gerekli olan, </w:t>
      </w:r>
      <w:r w:rsidR="00145D8F" w:rsidRPr="00D40FD3">
        <w:rPr>
          <w:rFonts w:ascii="Arial" w:hAnsi="Arial" w:cs="Arial"/>
          <w:b/>
          <w:sz w:val="24"/>
          <w:szCs w:val="24"/>
        </w:rPr>
        <w:t>tercihen üç, ancak mümkün olmaması durumunda, en az iki adet ofisin Kandilli Bilim ve Teknoloji Binası’nın ışık alan üst katlarında ayrılması husus</w:t>
      </w:r>
      <w:r w:rsidR="0052416C">
        <w:rPr>
          <w:rFonts w:ascii="Arial" w:hAnsi="Arial" w:cs="Arial"/>
          <w:b/>
          <w:sz w:val="24"/>
          <w:szCs w:val="24"/>
        </w:rPr>
        <w:t>unda</w:t>
      </w:r>
      <w:r w:rsidR="00145D8F" w:rsidRPr="00D40FD3">
        <w:rPr>
          <w:rFonts w:ascii="Arial" w:hAnsi="Arial" w:cs="Arial"/>
          <w:b/>
          <w:sz w:val="24"/>
          <w:szCs w:val="24"/>
        </w:rPr>
        <w:t xml:space="preserve"> 22.09.2017 tarihinde Rektörlük’e bir talep yazısı (</w:t>
      </w:r>
      <w:r w:rsidR="00145D8F" w:rsidRPr="00D40FD3">
        <w:rPr>
          <w:rFonts w:ascii="Arial" w:hAnsi="Arial" w:cs="Arial"/>
          <w:sz w:val="24"/>
          <w:szCs w:val="24"/>
        </w:rPr>
        <w:t>94284278/903/02/02/175) sunulmuştur.</w:t>
      </w:r>
      <w:r w:rsidR="0052416C">
        <w:rPr>
          <w:rFonts w:ascii="Arial" w:hAnsi="Arial" w:cs="Arial"/>
          <w:sz w:val="24"/>
          <w:szCs w:val="24"/>
        </w:rPr>
        <w:t xml:space="preserve"> </w:t>
      </w:r>
      <w:r w:rsidR="0052416C" w:rsidRPr="0052416C">
        <w:rPr>
          <w:rFonts w:ascii="Arial" w:hAnsi="Arial" w:cs="Arial"/>
          <w:b/>
          <w:sz w:val="24"/>
          <w:szCs w:val="24"/>
        </w:rPr>
        <w:t xml:space="preserve">Söz konusu ofis ihtiyacı zaruret arz etmektedir. </w:t>
      </w:r>
    </w:p>
    <w:p w14:paraId="4155B940" w14:textId="3B8C920B" w:rsidR="008B5B34" w:rsidRPr="00D40FD3" w:rsidRDefault="00EC6209" w:rsidP="008B5B34">
      <w:pPr>
        <w:pStyle w:val="BodyText"/>
        <w:rPr>
          <w:rFonts w:ascii="Arial" w:hAnsi="Arial" w:cs="Arial"/>
          <w:szCs w:val="24"/>
        </w:rPr>
      </w:pPr>
      <w:r w:rsidRPr="00D40FD3">
        <w:rPr>
          <w:rFonts w:ascii="Arial" w:hAnsi="Arial" w:cs="Arial"/>
          <w:b/>
          <w:szCs w:val="24"/>
        </w:rPr>
        <w:t>VIII.</w:t>
      </w:r>
      <w:r w:rsidR="008B5B34" w:rsidRPr="00D40FD3">
        <w:rPr>
          <w:rFonts w:ascii="Arial" w:hAnsi="Arial" w:cs="Arial"/>
          <w:szCs w:val="24"/>
        </w:rPr>
        <w:t xml:space="preserve"> Merkez’e öğretim üyeler</w:t>
      </w:r>
      <w:r w:rsidR="00137004" w:rsidRPr="00D40FD3">
        <w:rPr>
          <w:rFonts w:ascii="Arial" w:hAnsi="Arial" w:cs="Arial"/>
          <w:szCs w:val="24"/>
        </w:rPr>
        <w:t>imizce yapılan analiz ödemeleri</w:t>
      </w:r>
      <w:r w:rsidR="00145D8F" w:rsidRPr="00D40FD3">
        <w:rPr>
          <w:rFonts w:ascii="Arial" w:hAnsi="Arial" w:cs="Arial"/>
          <w:szCs w:val="24"/>
        </w:rPr>
        <w:t xml:space="preserve"> düzenli şekilde devam etmekte ve her hangi bir problem yaşanmamaktadır</w:t>
      </w:r>
      <w:r w:rsidR="008B5B34" w:rsidRPr="00D40FD3">
        <w:rPr>
          <w:rFonts w:ascii="Arial" w:hAnsi="Arial" w:cs="Arial"/>
          <w:szCs w:val="24"/>
        </w:rPr>
        <w:t>.</w:t>
      </w:r>
    </w:p>
    <w:p w14:paraId="10B0B53A" w14:textId="77777777" w:rsidR="008B5B34" w:rsidRPr="00D40FD3" w:rsidRDefault="008B5B34" w:rsidP="008B5B34">
      <w:pPr>
        <w:spacing w:after="0" w:line="240" w:lineRule="auto"/>
        <w:jc w:val="both"/>
        <w:rPr>
          <w:rFonts w:ascii="Arial" w:hAnsi="Arial" w:cs="Arial"/>
          <w:sz w:val="24"/>
          <w:szCs w:val="24"/>
        </w:rPr>
      </w:pPr>
    </w:p>
    <w:p w14:paraId="2F17E100" w14:textId="4B90EEF9" w:rsidR="005E11B9" w:rsidRPr="00D40FD3" w:rsidRDefault="00EC6209" w:rsidP="005E11B9">
      <w:pPr>
        <w:spacing w:after="0" w:line="240" w:lineRule="auto"/>
        <w:jc w:val="both"/>
        <w:rPr>
          <w:rFonts w:ascii="Arial" w:hAnsi="Arial" w:cs="Arial"/>
          <w:sz w:val="24"/>
          <w:szCs w:val="24"/>
        </w:rPr>
      </w:pPr>
      <w:r w:rsidRPr="00D40FD3">
        <w:rPr>
          <w:rFonts w:ascii="Arial" w:hAnsi="Arial" w:cs="Arial"/>
          <w:b/>
          <w:sz w:val="24"/>
          <w:szCs w:val="24"/>
        </w:rPr>
        <w:t>IX</w:t>
      </w:r>
      <w:r w:rsidRPr="00D40FD3">
        <w:rPr>
          <w:rFonts w:ascii="Arial" w:hAnsi="Arial" w:cs="Arial"/>
          <w:sz w:val="24"/>
          <w:szCs w:val="24"/>
        </w:rPr>
        <w:t>.</w:t>
      </w:r>
      <w:r w:rsidR="008B5B34" w:rsidRPr="00D40FD3">
        <w:rPr>
          <w:rFonts w:ascii="Arial" w:hAnsi="Arial" w:cs="Arial"/>
          <w:sz w:val="24"/>
          <w:szCs w:val="24"/>
        </w:rPr>
        <w:t xml:space="preserve"> </w:t>
      </w:r>
      <w:r w:rsidR="00145D8F" w:rsidRPr="00D40FD3">
        <w:rPr>
          <w:rFonts w:ascii="Arial" w:hAnsi="Arial" w:cs="Arial"/>
          <w:sz w:val="24"/>
          <w:szCs w:val="24"/>
        </w:rPr>
        <w:t xml:space="preserve">2016 yılı faaliyet raporunda </w:t>
      </w:r>
      <w:r w:rsidR="008B5B34" w:rsidRPr="00D40FD3">
        <w:rPr>
          <w:rFonts w:ascii="Arial" w:hAnsi="Arial" w:cs="Arial"/>
          <w:sz w:val="24"/>
          <w:szCs w:val="24"/>
        </w:rPr>
        <w:t>detaylandırılan ve Merkez'in orta vade hedefleri olarak belirtilen; sağlanabilecek kaynak büyüklüğüne bağlı olarak Merkez’de varolan sıvı NMR ve ESEM cihazlarının yenilenmesi ve Merkez’e</w:t>
      </w:r>
      <w:r w:rsidR="00E03C39" w:rsidRPr="00D40FD3">
        <w:rPr>
          <w:rFonts w:ascii="Arial" w:hAnsi="Arial" w:cs="Arial"/>
          <w:sz w:val="24"/>
          <w:szCs w:val="24"/>
        </w:rPr>
        <w:t>,</w:t>
      </w:r>
      <w:r w:rsidR="008B5B34" w:rsidRPr="00D40FD3">
        <w:rPr>
          <w:rFonts w:ascii="Arial" w:hAnsi="Arial" w:cs="Arial"/>
          <w:sz w:val="24"/>
          <w:szCs w:val="24"/>
        </w:rPr>
        <w:t xml:space="preserve"> analiz kapasitesini daha da yükseltmek amacıyla</w:t>
      </w:r>
      <w:r w:rsidR="00E03C39" w:rsidRPr="00D40FD3">
        <w:rPr>
          <w:rFonts w:ascii="Arial" w:hAnsi="Arial" w:cs="Arial"/>
          <w:sz w:val="24"/>
          <w:szCs w:val="24"/>
        </w:rPr>
        <w:t>,</w:t>
      </w:r>
      <w:r w:rsidR="008B5B34" w:rsidRPr="00D40FD3">
        <w:rPr>
          <w:rFonts w:ascii="Arial" w:hAnsi="Arial" w:cs="Arial"/>
          <w:sz w:val="24"/>
          <w:szCs w:val="24"/>
        </w:rPr>
        <w:t xml:space="preserve"> yeni cihaz olarak HRTEM </w:t>
      </w:r>
      <w:r w:rsidR="00B2165D" w:rsidRPr="00D40FD3">
        <w:rPr>
          <w:rFonts w:ascii="Arial" w:hAnsi="Arial" w:cs="Arial"/>
          <w:sz w:val="24"/>
          <w:szCs w:val="24"/>
        </w:rPr>
        <w:t xml:space="preserve">ve HRTEM numune hazırlama cihazları </w:t>
      </w:r>
      <w:r w:rsidR="008B5B34" w:rsidRPr="00D40FD3">
        <w:rPr>
          <w:rFonts w:ascii="Arial" w:hAnsi="Arial" w:cs="Arial"/>
          <w:sz w:val="24"/>
          <w:szCs w:val="24"/>
        </w:rPr>
        <w:t xml:space="preserve">alımı önerileri güncelliğini korumaktadır. </w:t>
      </w:r>
      <w:r w:rsidR="00830DFF" w:rsidRPr="00D40FD3">
        <w:rPr>
          <w:rFonts w:ascii="Arial" w:hAnsi="Arial" w:cs="Arial"/>
          <w:sz w:val="24"/>
          <w:szCs w:val="24"/>
        </w:rPr>
        <w:t xml:space="preserve">Bu husustaki </w:t>
      </w:r>
      <w:r w:rsidR="00D40FD3" w:rsidRPr="00D40FD3">
        <w:rPr>
          <w:rFonts w:ascii="Arial" w:hAnsi="Arial" w:cs="Arial"/>
          <w:sz w:val="24"/>
          <w:szCs w:val="24"/>
        </w:rPr>
        <w:t>alım(lar)ı</w:t>
      </w:r>
      <w:r w:rsidR="00FF1E36" w:rsidRPr="00D40FD3">
        <w:rPr>
          <w:rFonts w:ascii="Arial" w:hAnsi="Arial" w:cs="Arial"/>
          <w:sz w:val="24"/>
          <w:szCs w:val="24"/>
        </w:rPr>
        <w:t>n hangi cihazları içermes</w:t>
      </w:r>
      <w:r w:rsidR="00B2165D" w:rsidRPr="00D40FD3">
        <w:rPr>
          <w:rFonts w:ascii="Arial" w:hAnsi="Arial" w:cs="Arial"/>
          <w:sz w:val="24"/>
          <w:szCs w:val="24"/>
        </w:rPr>
        <w:t>inin en iyi çözüm olabileceği ile</w:t>
      </w:r>
      <w:r w:rsidR="00FF1E36" w:rsidRPr="00D40FD3">
        <w:rPr>
          <w:rFonts w:ascii="Arial" w:hAnsi="Arial" w:cs="Arial"/>
          <w:sz w:val="24"/>
          <w:szCs w:val="24"/>
        </w:rPr>
        <w:t xml:space="preserve"> alımlara ait </w:t>
      </w:r>
      <w:r w:rsidR="00830DFF" w:rsidRPr="00D40FD3">
        <w:rPr>
          <w:rFonts w:ascii="Arial" w:hAnsi="Arial" w:cs="Arial"/>
          <w:sz w:val="24"/>
          <w:szCs w:val="24"/>
        </w:rPr>
        <w:t>detaylı gerekçe</w:t>
      </w:r>
      <w:r w:rsidR="00145D8F" w:rsidRPr="00D40FD3">
        <w:rPr>
          <w:rFonts w:ascii="Arial" w:hAnsi="Arial" w:cs="Arial"/>
          <w:sz w:val="24"/>
          <w:szCs w:val="24"/>
        </w:rPr>
        <w:t xml:space="preserve">, </w:t>
      </w:r>
      <w:r w:rsidR="00145D8F" w:rsidRPr="00D40FD3">
        <w:rPr>
          <w:rFonts w:ascii="Arial" w:hAnsi="Arial" w:cs="Arial"/>
          <w:b/>
          <w:sz w:val="24"/>
          <w:szCs w:val="24"/>
        </w:rPr>
        <w:t>daha önce 2016 yılı faaliyet raporunda sunulduğu şekliyle</w:t>
      </w:r>
      <w:r w:rsidR="00145D8F" w:rsidRPr="00D40FD3">
        <w:rPr>
          <w:rFonts w:ascii="Arial" w:hAnsi="Arial" w:cs="Arial"/>
          <w:sz w:val="24"/>
          <w:szCs w:val="24"/>
        </w:rPr>
        <w:t>,</w:t>
      </w:r>
      <w:r w:rsidR="00830DFF" w:rsidRPr="00D40FD3">
        <w:rPr>
          <w:rFonts w:ascii="Arial" w:hAnsi="Arial" w:cs="Arial"/>
          <w:sz w:val="24"/>
          <w:szCs w:val="24"/>
        </w:rPr>
        <w:t xml:space="preserve"> aşağıda </w:t>
      </w:r>
      <w:r w:rsidR="00145D8F" w:rsidRPr="00D40FD3">
        <w:rPr>
          <w:rFonts w:ascii="Arial" w:hAnsi="Arial" w:cs="Arial"/>
          <w:sz w:val="24"/>
          <w:szCs w:val="24"/>
        </w:rPr>
        <w:t>belirtilmiştir</w:t>
      </w:r>
      <w:r w:rsidR="00830DFF" w:rsidRPr="00D40FD3">
        <w:rPr>
          <w:rFonts w:ascii="Arial" w:hAnsi="Arial" w:cs="Arial"/>
          <w:sz w:val="24"/>
          <w:szCs w:val="24"/>
        </w:rPr>
        <w:t>;</w:t>
      </w:r>
    </w:p>
    <w:p w14:paraId="4F69591B" w14:textId="77777777" w:rsidR="005E11B9" w:rsidRPr="00D40FD3" w:rsidRDefault="005E11B9" w:rsidP="005E11B9">
      <w:pPr>
        <w:spacing w:after="0" w:line="240" w:lineRule="auto"/>
        <w:jc w:val="both"/>
        <w:rPr>
          <w:rFonts w:ascii="Arial" w:hAnsi="Arial" w:cs="Arial"/>
          <w:sz w:val="24"/>
          <w:szCs w:val="24"/>
        </w:rPr>
      </w:pPr>
    </w:p>
    <w:p w14:paraId="73C5D873" w14:textId="69ABD113" w:rsidR="005E11B9" w:rsidRPr="00D40FD3" w:rsidRDefault="00830DFF" w:rsidP="00CF5EBB">
      <w:pPr>
        <w:spacing w:after="0" w:line="240" w:lineRule="auto"/>
        <w:ind w:left="700"/>
        <w:jc w:val="both"/>
        <w:rPr>
          <w:rFonts w:ascii="Arial" w:hAnsi="Arial" w:cs="Arial"/>
          <w:i/>
          <w:sz w:val="24"/>
          <w:szCs w:val="24"/>
        </w:rPr>
      </w:pPr>
      <w:r w:rsidRPr="00D40FD3">
        <w:rPr>
          <w:rFonts w:ascii="Arial" w:hAnsi="Arial" w:cs="Arial"/>
          <w:i/>
          <w:sz w:val="24"/>
          <w:szCs w:val="24"/>
        </w:rPr>
        <w:t xml:space="preserve">◦ </w:t>
      </w:r>
      <w:r w:rsidR="005E11B9" w:rsidRPr="00D40FD3">
        <w:rPr>
          <w:rFonts w:ascii="Arial" w:hAnsi="Arial" w:cs="Arial"/>
          <w:i/>
          <w:sz w:val="24"/>
          <w:szCs w:val="24"/>
        </w:rPr>
        <w:t>B.Ü. İleri Teknolojiler Ar-Ge Merkezi’nde y</w:t>
      </w:r>
      <w:r w:rsidR="004B714D" w:rsidRPr="00D40FD3">
        <w:rPr>
          <w:rFonts w:ascii="Arial" w:hAnsi="Arial" w:cs="Arial"/>
          <w:i/>
          <w:sz w:val="24"/>
          <w:szCs w:val="24"/>
        </w:rPr>
        <w:t>er alan ESEM ve NMR cihazları 15</w:t>
      </w:r>
      <w:r w:rsidR="005E11B9" w:rsidRPr="00D40FD3">
        <w:rPr>
          <w:rFonts w:ascii="Arial" w:hAnsi="Arial" w:cs="Arial"/>
          <w:i/>
          <w:sz w:val="24"/>
          <w:szCs w:val="24"/>
        </w:rPr>
        <w:t>-</w:t>
      </w:r>
      <w:r w:rsidRPr="00D40FD3">
        <w:rPr>
          <w:rFonts w:ascii="Arial" w:hAnsi="Arial" w:cs="Arial"/>
          <w:i/>
          <w:sz w:val="24"/>
          <w:szCs w:val="24"/>
        </w:rPr>
        <w:tab/>
      </w:r>
      <w:r w:rsidR="004B714D" w:rsidRPr="00D40FD3">
        <w:rPr>
          <w:rFonts w:ascii="Arial" w:hAnsi="Arial" w:cs="Arial"/>
          <w:i/>
          <w:sz w:val="24"/>
          <w:szCs w:val="24"/>
        </w:rPr>
        <w:t>16</w:t>
      </w:r>
      <w:r w:rsidR="005E11B9" w:rsidRPr="00D40FD3">
        <w:rPr>
          <w:rFonts w:ascii="Arial" w:hAnsi="Arial" w:cs="Arial"/>
          <w:i/>
          <w:sz w:val="24"/>
          <w:szCs w:val="24"/>
        </w:rPr>
        <w:t xml:space="preserve"> yıldır devamlı şekilde kullanıla</w:t>
      </w:r>
      <w:r w:rsidR="00FF1E36" w:rsidRPr="00D40FD3">
        <w:rPr>
          <w:rFonts w:ascii="Arial" w:hAnsi="Arial" w:cs="Arial"/>
          <w:i/>
          <w:sz w:val="24"/>
          <w:szCs w:val="24"/>
        </w:rPr>
        <w:t>n ve hizmet veren cihazlardır;</w:t>
      </w:r>
      <w:r w:rsidR="005E11B9" w:rsidRPr="00D40FD3">
        <w:rPr>
          <w:rFonts w:ascii="Arial" w:hAnsi="Arial" w:cs="Arial"/>
          <w:i/>
          <w:sz w:val="24"/>
          <w:szCs w:val="24"/>
        </w:rPr>
        <w:t xml:space="preserve"> her iki  </w:t>
      </w:r>
      <w:r w:rsidRPr="00D40FD3">
        <w:rPr>
          <w:rFonts w:ascii="Arial" w:hAnsi="Arial" w:cs="Arial"/>
          <w:i/>
          <w:sz w:val="24"/>
          <w:szCs w:val="24"/>
        </w:rPr>
        <w:tab/>
      </w:r>
      <w:r w:rsidR="005E11B9" w:rsidRPr="00D40FD3">
        <w:rPr>
          <w:rFonts w:ascii="Arial" w:hAnsi="Arial" w:cs="Arial"/>
          <w:i/>
          <w:sz w:val="24"/>
          <w:szCs w:val="24"/>
        </w:rPr>
        <w:t xml:space="preserve">cihazın kesintisiz olarak çalışması </w:t>
      </w:r>
      <w:r w:rsidR="00CF5EBB" w:rsidRPr="00D40FD3">
        <w:rPr>
          <w:rFonts w:ascii="Arial" w:hAnsi="Arial" w:cs="Arial"/>
          <w:i/>
          <w:sz w:val="24"/>
          <w:szCs w:val="24"/>
        </w:rPr>
        <w:t xml:space="preserve">ancak </w:t>
      </w:r>
      <w:r w:rsidR="005E11B9" w:rsidRPr="00D40FD3">
        <w:rPr>
          <w:rFonts w:ascii="Arial" w:hAnsi="Arial" w:cs="Arial"/>
          <w:i/>
          <w:sz w:val="24"/>
          <w:szCs w:val="24"/>
        </w:rPr>
        <w:t>kapsamlı bakım anlaşmaları ile mümkün</w:t>
      </w:r>
      <w:r w:rsidR="00CF5EBB" w:rsidRPr="00D40FD3">
        <w:rPr>
          <w:rFonts w:ascii="Arial" w:hAnsi="Arial" w:cs="Arial"/>
          <w:i/>
          <w:sz w:val="24"/>
          <w:szCs w:val="24"/>
        </w:rPr>
        <w:t xml:space="preserve"> </w:t>
      </w:r>
      <w:r w:rsidRPr="00D40FD3">
        <w:rPr>
          <w:rFonts w:ascii="Arial" w:hAnsi="Arial" w:cs="Arial"/>
          <w:i/>
          <w:sz w:val="24"/>
          <w:szCs w:val="24"/>
        </w:rPr>
        <w:t>ol</w:t>
      </w:r>
      <w:r w:rsidR="00CF5EBB" w:rsidRPr="00D40FD3">
        <w:rPr>
          <w:rFonts w:ascii="Arial" w:hAnsi="Arial" w:cs="Arial"/>
          <w:i/>
          <w:sz w:val="24"/>
          <w:szCs w:val="24"/>
        </w:rPr>
        <w:t>abilmektedi</w:t>
      </w:r>
      <w:r w:rsidRPr="00D40FD3">
        <w:rPr>
          <w:rFonts w:ascii="Arial" w:hAnsi="Arial" w:cs="Arial"/>
          <w:i/>
          <w:sz w:val="24"/>
          <w:szCs w:val="24"/>
        </w:rPr>
        <w:t xml:space="preserve">r. </w:t>
      </w:r>
      <w:r w:rsidR="00CF5EBB" w:rsidRPr="00D40FD3">
        <w:rPr>
          <w:rFonts w:ascii="Arial" w:hAnsi="Arial" w:cs="Arial"/>
          <w:i/>
          <w:sz w:val="24"/>
          <w:szCs w:val="24"/>
        </w:rPr>
        <w:t xml:space="preserve">Cihazlar için </w:t>
      </w:r>
      <w:r w:rsidR="004B714D" w:rsidRPr="00D40FD3">
        <w:rPr>
          <w:rFonts w:ascii="Arial" w:hAnsi="Arial" w:cs="Arial"/>
          <w:i/>
          <w:sz w:val="24"/>
          <w:szCs w:val="24"/>
        </w:rPr>
        <w:t>2018</w:t>
      </w:r>
      <w:r w:rsidR="005E11B9" w:rsidRPr="00D40FD3">
        <w:rPr>
          <w:rFonts w:ascii="Arial" w:hAnsi="Arial" w:cs="Arial"/>
          <w:i/>
          <w:sz w:val="24"/>
          <w:szCs w:val="24"/>
        </w:rPr>
        <w:t xml:space="preserve"> yılı sonuna kadar bakım anlaşmaları yapılmıştır. </w:t>
      </w:r>
      <w:r w:rsidRPr="00D40FD3">
        <w:rPr>
          <w:rFonts w:ascii="Arial" w:hAnsi="Arial" w:cs="Arial"/>
          <w:i/>
          <w:sz w:val="24"/>
          <w:szCs w:val="24"/>
        </w:rPr>
        <w:t xml:space="preserve">Bakım </w:t>
      </w:r>
      <w:r w:rsidR="005E11B9" w:rsidRPr="00D40FD3">
        <w:rPr>
          <w:rFonts w:ascii="Arial" w:hAnsi="Arial" w:cs="Arial"/>
          <w:i/>
          <w:sz w:val="24"/>
          <w:szCs w:val="24"/>
        </w:rPr>
        <w:t xml:space="preserve">hizmeti veren firmalar, cihazların yaşı 10 yılı geçtiğinden, parça </w:t>
      </w:r>
      <w:r w:rsidRPr="00D40FD3">
        <w:rPr>
          <w:rFonts w:ascii="Arial" w:hAnsi="Arial" w:cs="Arial"/>
          <w:i/>
          <w:sz w:val="24"/>
          <w:szCs w:val="24"/>
        </w:rPr>
        <w:tab/>
      </w:r>
      <w:r w:rsidR="005E11B9" w:rsidRPr="00D40FD3">
        <w:rPr>
          <w:rFonts w:ascii="Arial" w:hAnsi="Arial" w:cs="Arial"/>
          <w:i/>
          <w:sz w:val="24"/>
          <w:szCs w:val="24"/>
        </w:rPr>
        <w:t xml:space="preserve">temininin zorlaştığını belirtmektedirler. Bunun sonucunda ise bakım anlaşması bedelleri yükselmekte ve/veya kapsamları daralmaktadır. Gelecek yıllarda firmaların bakım anlaşması teklifi vermeme olasılığı da bulunmaktadır. </w:t>
      </w:r>
    </w:p>
    <w:p w14:paraId="080DB46F" w14:textId="77777777" w:rsidR="005E11B9" w:rsidRPr="00D40FD3" w:rsidRDefault="005E11B9" w:rsidP="005E11B9">
      <w:pPr>
        <w:spacing w:after="0" w:line="240" w:lineRule="auto"/>
        <w:jc w:val="both"/>
        <w:rPr>
          <w:rFonts w:ascii="Arial" w:hAnsi="Arial" w:cs="Arial"/>
          <w:i/>
          <w:sz w:val="24"/>
          <w:szCs w:val="24"/>
        </w:rPr>
      </w:pPr>
    </w:p>
    <w:p w14:paraId="23D38941" w14:textId="77777777" w:rsidR="00CF5EBB" w:rsidRPr="00D40FD3" w:rsidRDefault="00830DFF" w:rsidP="00B2165D">
      <w:pPr>
        <w:spacing w:after="0" w:line="240" w:lineRule="auto"/>
        <w:ind w:left="700"/>
        <w:jc w:val="both"/>
        <w:rPr>
          <w:rFonts w:ascii="Arial" w:hAnsi="Arial" w:cs="Arial"/>
          <w:i/>
          <w:sz w:val="24"/>
          <w:szCs w:val="24"/>
        </w:rPr>
      </w:pPr>
      <w:r w:rsidRPr="00D40FD3">
        <w:rPr>
          <w:rFonts w:ascii="Arial" w:hAnsi="Arial" w:cs="Arial"/>
          <w:i/>
          <w:sz w:val="24"/>
          <w:szCs w:val="24"/>
        </w:rPr>
        <w:t xml:space="preserve">◦ </w:t>
      </w:r>
      <w:r w:rsidR="005E11B9" w:rsidRPr="00D40FD3">
        <w:rPr>
          <w:rFonts w:ascii="Arial" w:hAnsi="Arial" w:cs="Arial"/>
          <w:i/>
          <w:sz w:val="24"/>
          <w:szCs w:val="24"/>
        </w:rPr>
        <w:t xml:space="preserve">Son yıllarda ülkemiz araştırmacılarınca, özellikle yüksek etki faktörlü; yayına </w:t>
      </w:r>
      <w:r w:rsidRPr="00D40FD3">
        <w:rPr>
          <w:rFonts w:ascii="Arial" w:hAnsi="Arial" w:cs="Arial"/>
          <w:i/>
          <w:sz w:val="24"/>
          <w:szCs w:val="24"/>
        </w:rPr>
        <w:tab/>
      </w:r>
      <w:r w:rsidR="005E11B9" w:rsidRPr="00D40FD3">
        <w:rPr>
          <w:rFonts w:ascii="Arial" w:hAnsi="Arial" w:cs="Arial"/>
          <w:i/>
          <w:sz w:val="24"/>
          <w:szCs w:val="24"/>
        </w:rPr>
        <w:t xml:space="preserve">kabul için araştırma makalelerinde çok detaylı, atomik ölçekte, yüzey ve yapısal </w:t>
      </w:r>
      <w:r w:rsidRPr="00D40FD3">
        <w:rPr>
          <w:rFonts w:ascii="Arial" w:hAnsi="Arial" w:cs="Arial"/>
          <w:i/>
          <w:sz w:val="24"/>
          <w:szCs w:val="24"/>
        </w:rPr>
        <w:tab/>
      </w:r>
      <w:r w:rsidR="005E11B9" w:rsidRPr="00D40FD3">
        <w:rPr>
          <w:rFonts w:ascii="Arial" w:hAnsi="Arial" w:cs="Arial"/>
          <w:i/>
          <w:sz w:val="24"/>
          <w:szCs w:val="24"/>
        </w:rPr>
        <w:t xml:space="preserve">karakterizasyon ve/veya in situ (hatta bazı durumlarda operando) analiz </w:t>
      </w:r>
      <w:r w:rsidRPr="00D40FD3">
        <w:rPr>
          <w:rFonts w:ascii="Arial" w:hAnsi="Arial" w:cs="Arial"/>
          <w:i/>
          <w:sz w:val="24"/>
          <w:szCs w:val="24"/>
        </w:rPr>
        <w:tab/>
      </w:r>
      <w:r w:rsidR="005E11B9" w:rsidRPr="00D40FD3">
        <w:rPr>
          <w:rFonts w:ascii="Arial" w:hAnsi="Arial" w:cs="Arial"/>
          <w:i/>
          <w:sz w:val="24"/>
          <w:szCs w:val="24"/>
        </w:rPr>
        <w:t xml:space="preserve">isterine sahip dergilere istenilen nitelikte veri içerir makale sunumunda </w:t>
      </w:r>
      <w:r w:rsidRPr="00D40FD3">
        <w:rPr>
          <w:rFonts w:ascii="Arial" w:hAnsi="Arial" w:cs="Arial"/>
          <w:i/>
          <w:sz w:val="24"/>
          <w:szCs w:val="24"/>
        </w:rPr>
        <w:tab/>
      </w:r>
      <w:r w:rsidR="005E11B9" w:rsidRPr="00D40FD3">
        <w:rPr>
          <w:rFonts w:ascii="Arial" w:hAnsi="Arial" w:cs="Arial"/>
          <w:i/>
          <w:sz w:val="24"/>
          <w:szCs w:val="24"/>
        </w:rPr>
        <w:t xml:space="preserve">zorluklar yaşandığı bir gerçektir. Bunun ana nedenleri; ülkemiz kurumlarında </w:t>
      </w:r>
      <w:r w:rsidRPr="00D40FD3">
        <w:rPr>
          <w:rFonts w:ascii="Arial" w:hAnsi="Arial" w:cs="Arial"/>
          <w:i/>
          <w:sz w:val="24"/>
          <w:szCs w:val="24"/>
        </w:rPr>
        <w:tab/>
      </w:r>
      <w:r w:rsidR="005E11B9" w:rsidRPr="00D40FD3">
        <w:rPr>
          <w:rFonts w:ascii="Arial" w:hAnsi="Arial" w:cs="Arial"/>
          <w:i/>
          <w:sz w:val="24"/>
          <w:szCs w:val="24"/>
        </w:rPr>
        <w:t xml:space="preserve">kısıtlı sayıda HRTEM bulunması, varolan cihazlarda çok uzun süreli arızalar </w:t>
      </w:r>
      <w:r w:rsidRPr="00D40FD3">
        <w:rPr>
          <w:rFonts w:ascii="Arial" w:hAnsi="Arial" w:cs="Arial"/>
          <w:i/>
          <w:sz w:val="24"/>
          <w:szCs w:val="24"/>
        </w:rPr>
        <w:tab/>
      </w:r>
      <w:r w:rsidR="005E11B9" w:rsidRPr="00D40FD3">
        <w:rPr>
          <w:rFonts w:ascii="Arial" w:hAnsi="Arial" w:cs="Arial"/>
          <w:i/>
          <w:sz w:val="24"/>
          <w:szCs w:val="24"/>
        </w:rPr>
        <w:t xml:space="preserve">nedeniyle verimli kullanımın sağlanamaması, ve </w:t>
      </w:r>
      <w:r w:rsidR="00FF1E36" w:rsidRPr="00D40FD3">
        <w:rPr>
          <w:rFonts w:ascii="Arial" w:hAnsi="Arial" w:cs="Arial"/>
          <w:i/>
          <w:sz w:val="24"/>
          <w:szCs w:val="24"/>
        </w:rPr>
        <w:t>-</w:t>
      </w:r>
      <w:r w:rsidR="005E11B9" w:rsidRPr="00D40FD3">
        <w:rPr>
          <w:rFonts w:ascii="Arial" w:hAnsi="Arial" w:cs="Arial"/>
          <w:i/>
          <w:sz w:val="24"/>
          <w:szCs w:val="24"/>
        </w:rPr>
        <w:t>hepsinden de önemlisi</w:t>
      </w:r>
      <w:r w:rsidR="00FF1E36" w:rsidRPr="00D40FD3">
        <w:rPr>
          <w:rFonts w:ascii="Arial" w:hAnsi="Arial" w:cs="Arial"/>
          <w:i/>
          <w:sz w:val="24"/>
          <w:szCs w:val="24"/>
        </w:rPr>
        <w:t>-</w:t>
      </w:r>
      <w:r w:rsidR="005E11B9" w:rsidRPr="00D40FD3">
        <w:rPr>
          <w:rFonts w:ascii="Arial" w:hAnsi="Arial" w:cs="Arial"/>
          <w:i/>
          <w:sz w:val="24"/>
          <w:szCs w:val="24"/>
        </w:rPr>
        <w:t xml:space="preserve"> söz </w:t>
      </w:r>
      <w:r w:rsidRPr="00D40FD3">
        <w:rPr>
          <w:rFonts w:ascii="Arial" w:hAnsi="Arial" w:cs="Arial"/>
          <w:i/>
          <w:sz w:val="24"/>
          <w:szCs w:val="24"/>
        </w:rPr>
        <w:tab/>
      </w:r>
      <w:r w:rsidR="005E11B9" w:rsidRPr="00D40FD3">
        <w:rPr>
          <w:rFonts w:ascii="Arial" w:hAnsi="Arial" w:cs="Arial"/>
          <w:i/>
          <w:sz w:val="24"/>
          <w:szCs w:val="24"/>
        </w:rPr>
        <w:t xml:space="preserve">konusu  HRTEM cihazlarının in situ analize uygun ve/veya atomik hassasiyette </w:t>
      </w:r>
      <w:r w:rsidRPr="00D40FD3">
        <w:rPr>
          <w:rFonts w:ascii="Arial" w:hAnsi="Arial" w:cs="Arial"/>
          <w:i/>
          <w:sz w:val="24"/>
          <w:szCs w:val="24"/>
        </w:rPr>
        <w:tab/>
      </w:r>
      <w:r w:rsidR="005E11B9" w:rsidRPr="00D40FD3">
        <w:rPr>
          <w:rFonts w:ascii="Arial" w:hAnsi="Arial" w:cs="Arial"/>
          <w:i/>
          <w:sz w:val="24"/>
          <w:szCs w:val="24"/>
        </w:rPr>
        <w:t xml:space="preserve">analizleri yapabilecek şekilde yapılandırılmamış olmalarıdır. </w:t>
      </w:r>
      <w:r w:rsidR="006E3488" w:rsidRPr="00D40FD3">
        <w:rPr>
          <w:rFonts w:ascii="Arial" w:hAnsi="Arial" w:cs="Arial"/>
          <w:i/>
          <w:sz w:val="24"/>
          <w:szCs w:val="24"/>
        </w:rPr>
        <w:t xml:space="preserve">Bilindiği kadarıyla </w:t>
      </w:r>
      <w:r w:rsidRPr="00D40FD3">
        <w:rPr>
          <w:rFonts w:ascii="Arial" w:hAnsi="Arial" w:cs="Arial"/>
          <w:i/>
          <w:sz w:val="24"/>
          <w:szCs w:val="24"/>
        </w:rPr>
        <w:tab/>
      </w:r>
      <w:r w:rsidR="006E3488" w:rsidRPr="00D40FD3">
        <w:rPr>
          <w:rFonts w:ascii="Arial" w:hAnsi="Arial" w:cs="Arial"/>
          <w:i/>
          <w:sz w:val="24"/>
          <w:szCs w:val="24"/>
        </w:rPr>
        <w:t>ülkemi</w:t>
      </w:r>
      <w:r w:rsidRPr="00D40FD3">
        <w:rPr>
          <w:rFonts w:ascii="Arial" w:hAnsi="Arial" w:cs="Arial"/>
          <w:i/>
          <w:sz w:val="24"/>
          <w:szCs w:val="24"/>
        </w:rPr>
        <w:t>z</w:t>
      </w:r>
      <w:r w:rsidR="006E3488" w:rsidRPr="00D40FD3">
        <w:rPr>
          <w:rFonts w:ascii="Arial" w:hAnsi="Arial" w:cs="Arial"/>
          <w:i/>
          <w:sz w:val="24"/>
          <w:szCs w:val="24"/>
        </w:rPr>
        <w:t xml:space="preserve">deki, tüm araştırmacılara yaygın analiz hizmeti sunan, HRTEM cihazları </w:t>
      </w:r>
      <w:r w:rsidRPr="00D40FD3">
        <w:rPr>
          <w:rFonts w:ascii="Arial" w:hAnsi="Arial" w:cs="Arial"/>
          <w:i/>
          <w:sz w:val="24"/>
          <w:szCs w:val="24"/>
        </w:rPr>
        <w:tab/>
      </w:r>
      <w:r w:rsidR="006E3488" w:rsidRPr="00D40FD3">
        <w:rPr>
          <w:rFonts w:ascii="Arial" w:hAnsi="Arial" w:cs="Arial"/>
          <w:i/>
          <w:sz w:val="24"/>
          <w:szCs w:val="24"/>
        </w:rPr>
        <w:t xml:space="preserve">arasında; farklı atmosferler altında termal döngülerde değişimlerin zamana </w:t>
      </w:r>
      <w:r w:rsidRPr="00D40FD3">
        <w:rPr>
          <w:rFonts w:ascii="Arial" w:hAnsi="Arial" w:cs="Arial"/>
          <w:i/>
          <w:sz w:val="24"/>
          <w:szCs w:val="24"/>
        </w:rPr>
        <w:tab/>
      </w:r>
      <w:r w:rsidR="006E3488" w:rsidRPr="00D40FD3">
        <w:rPr>
          <w:rFonts w:ascii="Arial" w:hAnsi="Arial" w:cs="Arial"/>
          <w:i/>
          <w:sz w:val="24"/>
          <w:szCs w:val="24"/>
        </w:rPr>
        <w:t>bağlı analizine imkan tanı</w:t>
      </w:r>
      <w:r w:rsidR="00B2165D" w:rsidRPr="00D40FD3">
        <w:rPr>
          <w:rFonts w:ascii="Arial" w:hAnsi="Arial" w:cs="Arial"/>
          <w:i/>
          <w:sz w:val="24"/>
          <w:szCs w:val="24"/>
        </w:rPr>
        <w:t>r şekilde yapılandırılmış</w:t>
      </w:r>
      <w:r w:rsidR="006E3488" w:rsidRPr="00D40FD3">
        <w:rPr>
          <w:rFonts w:ascii="Arial" w:hAnsi="Arial" w:cs="Arial"/>
          <w:i/>
          <w:sz w:val="24"/>
          <w:szCs w:val="24"/>
        </w:rPr>
        <w:t xml:space="preserve">; özellikle birden çok metal içeren sistemlerde faz geçişleri gibi detaylı analiz amaçlı kullanılan HAADF (High Angle Annular Dark </w:t>
      </w:r>
      <w:r w:rsidRPr="00D40FD3">
        <w:rPr>
          <w:rFonts w:ascii="Arial" w:hAnsi="Arial" w:cs="Arial"/>
          <w:i/>
          <w:sz w:val="24"/>
          <w:szCs w:val="24"/>
        </w:rPr>
        <w:tab/>
      </w:r>
      <w:r w:rsidR="006E3488" w:rsidRPr="00D40FD3">
        <w:rPr>
          <w:rFonts w:ascii="Arial" w:hAnsi="Arial" w:cs="Arial"/>
          <w:i/>
          <w:sz w:val="24"/>
          <w:szCs w:val="24"/>
        </w:rPr>
        <w:t>Field</w:t>
      </w:r>
      <w:r w:rsidR="000E7556" w:rsidRPr="00D40FD3">
        <w:rPr>
          <w:rFonts w:ascii="Arial" w:hAnsi="Arial" w:cs="Arial"/>
          <w:i/>
          <w:sz w:val="24"/>
          <w:szCs w:val="24"/>
        </w:rPr>
        <w:t xml:space="preserve">) analiz </w:t>
      </w:r>
      <w:r w:rsidR="006E3488" w:rsidRPr="00D40FD3">
        <w:rPr>
          <w:rFonts w:ascii="Arial" w:hAnsi="Arial" w:cs="Arial"/>
          <w:i/>
          <w:sz w:val="24"/>
          <w:szCs w:val="24"/>
        </w:rPr>
        <w:t xml:space="preserve">ataşmanına </w:t>
      </w:r>
      <w:r w:rsidR="000E7556" w:rsidRPr="00D40FD3">
        <w:rPr>
          <w:rFonts w:ascii="Arial" w:hAnsi="Arial" w:cs="Arial"/>
          <w:i/>
          <w:sz w:val="24"/>
          <w:szCs w:val="24"/>
        </w:rPr>
        <w:t xml:space="preserve">da sahip </w:t>
      </w:r>
      <w:r w:rsidR="006E3488" w:rsidRPr="00D40FD3">
        <w:rPr>
          <w:rFonts w:ascii="Arial" w:hAnsi="Arial" w:cs="Arial"/>
          <w:i/>
          <w:sz w:val="24"/>
          <w:szCs w:val="24"/>
        </w:rPr>
        <w:t xml:space="preserve">bir cihaz bulunmamaktadır. </w:t>
      </w:r>
    </w:p>
    <w:p w14:paraId="4D5269D8" w14:textId="77777777" w:rsidR="00CF5EBB" w:rsidRPr="00D40FD3" w:rsidRDefault="00CF5EBB" w:rsidP="00B2165D">
      <w:pPr>
        <w:spacing w:after="0" w:line="240" w:lineRule="auto"/>
        <w:ind w:left="700"/>
        <w:jc w:val="both"/>
        <w:rPr>
          <w:rFonts w:ascii="Arial" w:hAnsi="Arial" w:cs="Arial"/>
          <w:i/>
          <w:sz w:val="24"/>
          <w:szCs w:val="24"/>
        </w:rPr>
      </w:pPr>
    </w:p>
    <w:p w14:paraId="56AC967B" w14:textId="57041CEE" w:rsidR="005E11B9" w:rsidRPr="00D40FD3" w:rsidRDefault="00CF5EBB" w:rsidP="00B2165D">
      <w:pPr>
        <w:spacing w:after="0" w:line="240" w:lineRule="auto"/>
        <w:ind w:left="700"/>
        <w:jc w:val="both"/>
        <w:rPr>
          <w:rFonts w:ascii="Arial" w:hAnsi="Arial" w:cs="Arial"/>
          <w:i/>
          <w:sz w:val="24"/>
          <w:szCs w:val="24"/>
        </w:rPr>
      </w:pPr>
      <w:r w:rsidRPr="00D40FD3">
        <w:rPr>
          <w:rFonts w:ascii="Arial" w:hAnsi="Arial" w:cs="Arial"/>
          <w:i/>
          <w:sz w:val="24"/>
          <w:szCs w:val="24"/>
        </w:rPr>
        <w:t xml:space="preserve">◦ </w:t>
      </w:r>
      <w:r w:rsidR="00B2165D" w:rsidRPr="00D40FD3">
        <w:rPr>
          <w:rFonts w:ascii="Arial" w:hAnsi="Arial" w:cs="Arial"/>
          <w:i/>
          <w:sz w:val="24"/>
          <w:szCs w:val="24"/>
        </w:rPr>
        <w:t xml:space="preserve">HRTEM cihazlarının bünyelerinde detaylı analize </w:t>
      </w:r>
      <w:r w:rsidR="005E11B9" w:rsidRPr="00D40FD3">
        <w:rPr>
          <w:rFonts w:ascii="Arial" w:hAnsi="Arial" w:cs="Arial"/>
          <w:i/>
          <w:sz w:val="24"/>
          <w:szCs w:val="24"/>
        </w:rPr>
        <w:t>tabi tutul</w:t>
      </w:r>
      <w:r w:rsidR="00B2165D" w:rsidRPr="00D40FD3">
        <w:rPr>
          <w:rFonts w:ascii="Arial" w:hAnsi="Arial" w:cs="Arial"/>
          <w:i/>
          <w:sz w:val="24"/>
          <w:szCs w:val="24"/>
        </w:rPr>
        <w:t xml:space="preserve">acak numunelerin hassas şekilde </w:t>
      </w:r>
      <w:r w:rsidR="005E11B9" w:rsidRPr="00D40FD3">
        <w:rPr>
          <w:rFonts w:ascii="Arial" w:hAnsi="Arial" w:cs="Arial"/>
          <w:i/>
          <w:sz w:val="24"/>
          <w:szCs w:val="24"/>
        </w:rPr>
        <w:t>hazırlanmaları da bir zorunluluktur; dolayı</w:t>
      </w:r>
      <w:r w:rsidR="00B2165D" w:rsidRPr="00D40FD3">
        <w:rPr>
          <w:rFonts w:ascii="Arial" w:hAnsi="Arial" w:cs="Arial"/>
          <w:i/>
          <w:sz w:val="24"/>
          <w:szCs w:val="24"/>
        </w:rPr>
        <w:t xml:space="preserve">sı ile bir HRTEM laboratuarı </w:t>
      </w:r>
      <w:r w:rsidR="005E11B9" w:rsidRPr="00D40FD3">
        <w:rPr>
          <w:rFonts w:ascii="Arial" w:hAnsi="Arial" w:cs="Arial"/>
          <w:i/>
          <w:sz w:val="24"/>
          <w:szCs w:val="24"/>
        </w:rPr>
        <w:t>mutlaka numune hazırlama, işleme ve kaplama cihaz</w:t>
      </w:r>
      <w:r w:rsidRPr="00D40FD3">
        <w:rPr>
          <w:rFonts w:ascii="Arial" w:hAnsi="Arial" w:cs="Arial"/>
          <w:i/>
          <w:sz w:val="24"/>
          <w:szCs w:val="24"/>
        </w:rPr>
        <w:t xml:space="preserve">larını da kapsamalıdır. Bu hususta Merkez’e yapılacak alımlarda göz önüne alınması gereken </w:t>
      </w:r>
      <w:r w:rsidR="005E11B9" w:rsidRPr="00D40FD3">
        <w:rPr>
          <w:rFonts w:ascii="Arial" w:hAnsi="Arial" w:cs="Arial"/>
          <w:i/>
          <w:sz w:val="24"/>
          <w:szCs w:val="24"/>
        </w:rPr>
        <w:t xml:space="preserve"> </w:t>
      </w:r>
      <w:r w:rsidR="00B2165D" w:rsidRPr="00D40FD3">
        <w:rPr>
          <w:rFonts w:ascii="Arial" w:hAnsi="Arial" w:cs="Arial"/>
          <w:i/>
          <w:sz w:val="24"/>
          <w:szCs w:val="24"/>
        </w:rPr>
        <w:t xml:space="preserve">önemli bir </w:t>
      </w:r>
      <w:r w:rsidRPr="00D40FD3">
        <w:rPr>
          <w:rFonts w:ascii="Arial" w:hAnsi="Arial" w:cs="Arial"/>
          <w:i/>
          <w:sz w:val="24"/>
          <w:szCs w:val="24"/>
        </w:rPr>
        <w:t>teknik avantaj</w:t>
      </w:r>
      <w:r w:rsidR="00B2165D" w:rsidRPr="00D40FD3">
        <w:rPr>
          <w:rFonts w:ascii="Arial" w:hAnsi="Arial" w:cs="Arial"/>
          <w:i/>
          <w:sz w:val="24"/>
          <w:szCs w:val="24"/>
        </w:rPr>
        <w:t xml:space="preserve">, </w:t>
      </w:r>
      <w:r w:rsidR="005E11B9" w:rsidRPr="00D40FD3">
        <w:rPr>
          <w:rFonts w:ascii="Arial" w:hAnsi="Arial" w:cs="Arial"/>
          <w:i/>
          <w:sz w:val="24"/>
          <w:szCs w:val="24"/>
        </w:rPr>
        <w:t>çok k</w:t>
      </w:r>
      <w:r w:rsidR="00FF1E36" w:rsidRPr="00D40FD3">
        <w:rPr>
          <w:rFonts w:ascii="Arial" w:hAnsi="Arial" w:cs="Arial"/>
          <w:i/>
          <w:sz w:val="24"/>
          <w:szCs w:val="24"/>
        </w:rPr>
        <w:t xml:space="preserve">apsamlı bir numune </w:t>
      </w:r>
      <w:r w:rsidR="005E11B9" w:rsidRPr="00D40FD3">
        <w:rPr>
          <w:rFonts w:ascii="Arial" w:hAnsi="Arial" w:cs="Arial"/>
          <w:i/>
          <w:sz w:val="24"/>
          <w:szCs w:val="24"/>
        </w:rPr>
        <w:t xml:space="preserve">hazırlama laboratuarının </w:t>
      </w:r>
      <w:r w:rsidR="00830DFF" w:rsidRPr="00D40FD3">
        <w:rPr>
          <w:rFonts w:ascii="Arial" w:hAnsi="Arial" w:cs="Arial"/>
          <w:i/>
          <w:sz w:val="24"/>
          <w:szCs w:val="24"/>
        </w:rPr>
        <w:tab/>
      </w:r>
      <w:r w:rsidR="005E11B9" w:rsidRPr="00D40FD3">
        <w:rPr>
          <w:rFonts w:ascii="Arial" w:hAnsi="Arial" w:cs="Arial"/>
          <w:i/>
          <w:sz w:val="24"/>
          <w:szCs w:val="24"/>
        </w:rPr>
        <w:t xml:space="preserve">yapabileceği işlemlerin nerede ise %80’inin </w:t>
      </w:r>
      <w:r w:rsidR="007A5F6B" w:rsidRPr="00D40FD3">
        <w:rPr>
          <w:rFonts w:ascii="Arial" w:hAnsi="Arial" w:cs="Arial"/>
          <w:b/>
          <w:i/>
          <w:sz w:val="24"/>
          <w:szCs w:val="24"/>
        </w:rPr>
        <w:t>Dual-Beam Focused Ion Beam</w:t>
      </w:r>
      <w:r w:rsidR="007A5F6B" w:rsidRPr="0052416C">
        <w:rPr>
          <w:rFonts w:ascii="Arial" w:hAnsi="Arial" w:cs="Arial"/>
          <w:b/>
          <w:i/>
          <w:sz w:val="24"/>
          <w:szCs w:val="24"/>
        </w:rPr>
        <w:t xml:space="preserve"> </w:t>
      </w:r>
      <w:r w:rsidR="007A5F6B">
        <w:rPr>
          <w:rFonts w:ascii="Arial" w:hAnsi="Arial" w:cs="Arial"/>
          <w:b/>
          <w:i/>
          <w:sz w:val="24"/>
          <w:szCs w:val="24"/>
        </w:rPr>
        <w:t>(</w:t>
      </w:r>
      <w:r w:rsidR="0052416C" w:rsidRPr="0052416C">
        <w:rPr>
          <w:rFonts w:ascii="Arial" w:hAnsi="Arial" w:cs="Arial"/>
          <w:b/>
          <w:i/>
          <w:sz w:val="24"/>
          <w:szCs w:val="24"/>
        </w:rPr>
        <w:t>DBFIB</w:t>
      </w:r>
      <w:r w:rsidR="007A5F6B">
        <w:rPr>
          <w:rFonts w:ascii="Arial" w:hAnsi="Arial" w:cs="Arial"/>
          <w:b/>
          <w:i/>
          <w:sz w:val="24"/>
          <w:szCs w:val="24"/>
        </w:rPr>
        <w:t>)</w:t>
      </w:r>
      <w:r w:rsidR="0052416C" w:rsidRPr="0052416C">
        <w:rPr>
          <w:rFonts w:ascii="Arial" w:hAnsi="Arial" w:cs="Arial"/>
          <w:b/>
          <w:i/>
          <w:sz w:val="24"/>
          <w:szCs w:val="24"/>
        </w:rPr>
        <w:t xml:space="preserve"> EM</w:t>
      </w:r>
      <w:r w:rsidR="0052416C">
        <w:rPr>
          <w:rFonts w:ascii="Arial" w:hAnsi="Arial" w:cs="Arial"/>
          <w:i/>
          <w:sz w:val="24"/>
          <w:szCs w:val="24"/>
        </w:rPr>
        <w:t xml:space="preserve"> </w:t>
      </w:r>
      <w:r w:rsidR="005E11B9" w:rsidRPr="00D40FD3">
        <w:rPr>
          <w:rFonts w:ascii="Arial" w:hAnsi="Arial" w:cs="Arial"/>
          <w:i/>
          <w:sz w:val="24"/>
          <w:szCs w:val="24"/>
        </w:rPr>
        <w:t xml:space="preserve">sistemlerince gerçekleştirilebildiğidir. </w:t>
      </w:r>
      <w:r w:rsidR="007A5F6B">
        <w:rPr>
          <w:rFonts w:ascii="Arial" w:hAnsi="Arial" w:cs="Arial"/>
          <w:i/>
          <w:sz w:val="24"/>
          <w:szCs w:val="24"/>
        </w:rPr>
        <w:t>DBFIB EM</w:t>
      </w:r>
      <w:r w:rsidR="0052416C">
        <w:rPr>
          <w:rFonts w:ascii="Arial" w:hAnsi="Arial" w:cs="Arial"/>
          <w:i/>
          <w:sz w:val="24"/>
          <w:szCs w:val="24"/>
        </w:rPr>
        <w:t xml:space="preserve"> </w:t>
      </w:r>
      <w:r w:rsidR="005E11B9" w:rsidRPr="00D40FD3">
        <w:rPr>
          <w:rFonts w:ascii="Arial" w:hAnsi="Arial" w:cs="Arial"/>
          <w:i/>
          <w:sz w:val="24"/>
          <w:szCs w:val="24"/>
        </w:rPr>
        <w:t xml:space="preserve">sistemler </w:t>
      </w:r>
      <w:r w:rsidR="00830DFF" w:rsidRPr="00D40FD3">
        <w:rPr>
          <w:rFonts w:ascii="Arial" w:hAnsi="Arial" w:cs="Arial"/>
          <w:i/>
          <w:sz w:val="24"/>
          <w:szCs w:val="24"/>
        </w:rPr>
        <w:t>aynı zamanda</w:t>
      </w:r>
      <w:r w:rsidR="00FF1E36" w:rsidRPr="00D40FD3">
        <w:rPr>
          <w:rFonts w:ascii="Arial" w:hAnsi="Arial" w:cs="Arial"/>
          <w:i/>
          <w:sz w:val="24"/>
          <w:szCs w:val="24"/>
        </w:rPr>
        <w:t xml:space="preserve">, bu ve önceki </w:t>
      </w:r>
      <w:r w:rsidR="005E11B9" w:rsidRPr="00D40FD3">
        <w:rPr>
          <w:rFonts w:ascii="Arial" w:hAnsi="Arial" w:cs="Arial"/>
          <w:i/>
          <w:sz w:val="24"/>
          <w:szCs w:val="24"/>
        </w:rPr>
        <w:t xml:space="preserve">faaliyet raporlarında da yenilenme zorunluluğu </w:t>
      </w:r>
      <w:r w:rsidR="00FF1E36" w:rsidRPr="00D40FD3">
        <w:rPr>
          <w:rFonts w:ascii="Arial" w:hAnsi="Arial" w:cs="Arial"/>
          <w:i/>
          <w:sz w:val="24"/>
          <w:szCs w:val="24"/>
        </w:rPr>
        <w:t xml:space="preserve">belirtilen, </w:t>
      </w:r>
      <w:r w:rsidR="000E7556" w:rsidRPr="00D40FD3">
        <w:rPr>
          <w:rFonts w:ascii="Arial" w:hAnsi="Arial" w:cs="Arial"/>
          <w:i/>
          <w:sz w:val="24"/>
          <w:szCs w:val="24"/>
        </w:rPr>
        <w:t>Merkez bünyesinde hizmet veren</w:t>
      </w:r>
      <w:r w:rsidR="005E11B9" w:rsidRPr="00D40FD3">
        <w:rPr>
          <w:rFonts w:ascii="Arial" w:hAnsi="Arial" w:cs="Arial"/>
          <w:i/>
          <w:sz w:val="24"/>
          <w:szCs w:val="24"/>
        </w:rPr>
        <w:t xml:space="preserve"> 15 yaşındaki </w:t>
      </w:r>
      <w:r w:rsidR="006E3488" w:rsidRPr="00D40FD3">
        <w:rPr>
          <w:rFonts w:ascii="Arial" w:hAnsi="Arial" w:cs="Arial"/>
          <w:i/>
          <w:sz w:val="24"/>
          <w:szCs w:val="24"/>
        </w:rPr>
        <w:t xml:space="preserve">ESEM sisteminin </w:t>
      </w:r>
      <w:r w:rsidR="005E11B9" w:rsidRPr="00D40FD3">
        <w:rPr>
          <w:rFonts w:ascii="Arial" w:hAnsi="Arial" w:cs="Arial"/>
          <w:i/>
          <w:sz w:val="24"/>
          <w:szCs w:val="24"/>
        </w:rPr>
        <w:t xml:space="preserve">yeni versiyonlarının hemen tüm </w:t>
      </w:r>
      <w:r w:rsidR="006E3488" w:rsidRPr="00D40FD3">
        <w:rPr>
          <w:rFonts w:ascii="Arial" w:hAnsi="Arial" w:cs="Arial"/>
          <w:i/>
          <w:sz w:val="24"/>
          <w:szCs w:val="24"/>
        </w:rPr>
        <w:t xml:space="preserve">SEM </w:t>
      </w:r>
      <w:r w:rsidR="005E11B9" w:rsidRPr="00D40FD3">
        <w:rPr>
          <w:rFonts w:ascii="Arial" w:hAnsi="Arial" w:cs="Arial"/>
          <w:i/>
          <w:sz w:val="24"/>
          <w:szCs w:val="24"/>
        </w:rPr>
        <w:t xml:space="preserve">fonksiyonlarını da yerine getirmeye uygun olarak yapılandırılabilmektedir.    </w:t>
      </w:r>
    </w:p>
    <w:p w14:paraId="3CDE7DD9" w14:textId="77777777" w:rsidR="008B5B34" w:rsidRPr="00D40FD3" w:rsidRDefault="008B5B34" w:rsidP="008B5B34">
      <w:pPr>
        <w:spacing w:after="0" w:line="240" w:lineRule="auto"/>
        <w:jc w:val="both"/>
        <w:rPr>
          <w:rFonts w:ascii="Arial" w:hAnsi="Arial" w:cs="Arial"/>
          <w:i/>
          <w:sz w:val="24"/>
          <w:szCs w:val="24"/>
        </w:rPr>
      </w:pPr>
    </w:p>
    <w:p w14:paraId="1A697E42" w14:textId="5796B595" w:rsidR="005E11B9" w:rsidRPr="00D40FD3" w:rsidRDefault="00830DFF" w:rsidP="00CF5EBB">
      <w:pPr>
        <w:spacing w:after="0" w:line="240" w:lineRule="auto"/>
        <w:ind w:left="700"/>
        <w:jc w:val="both"/>
        <w:rPr>
          <w:rFonts w:ascii="Arial" w:hAnsi="Arial" w:cs="Arial"/>
          <w:sz w:val="24"/>
          <w:szCs w:val="24"/>
        </w:rPr>
      </w:pPr>
      <w:r w:rsidRPr="00D40FD3">
        <w:rPr>
          <w:rFonts w:ascii="Arial" w:hAnsi="Arial" w:cs="Arial"/>
          <w:i/>
          <w:sz w:val="24"/>
          <w:szCs w:val="24"/>
        </w:rPr>
        <w:t xml:space="preserve">◦ </w:t>
      </w:r>
      <w:r w:rsidR="005E11B9" w:rsidRPr="00D40FD3">
        <w:rPr>
          <w:rFonts w:ascii="Arial" w:hAnsi="Arial" w:cs="Arial"/>
          <w:i/>
          <w:sz w:val="24"/>
          <w:szCs w:val="24"/>
        </w:rPr>
        <w:t xml:space="preserve">Yeni </w:t>
      </w:r>
      <w:r w:rsidR="0052416C" w:rsidRPr="0052416C">
        <w:rPr>
          <w:rFonts w:ascii="Arial" w:hAnsi="Arial" w:cs="Arial"/>
          <w:i/>
          <w:sz w:val="24"/>
          <w:szCs w:val="24"/>
        </w:rPr>
        <w:t>DBFIB EM</w:t>
      </w:r>
      <w:r w:rsidR="0052416C" w:rsidRPr="00D40FD3">
        <w:rPr>
          <w:rFonts w:ascii="Arial" w:hAnsi="Arial" w:cs="Arial"/>
          <w:i/>
          <w:sz w:val="24"/>
          <w:szCs w:val="24"/>
        </w:rPr>
        <w:t xml:space="preserve"> </w:t>
      </w:r>
      <w:r w:rsidR="005E11B9" w:rsidRPr="00D40FD3">
        <w:rPr>
          <w:rFonts w:ascii="Arial" w:hAnsi="Arial" w:cs="Arial"/>
          <w:i/>
          <w:sz w:val="24"/>
          <w:szCs w:val="24"/>
        </w:rPr>
        <w:t xml:space="preserve">sistemlerin gerek SEM fonksiyonlarını yerine getirebilmeleri, </w:t>
      </w:r>
      <w:r w:rsidRPr="00D40FD3">
        <w:rPr>
          <w:rFonts w:ascii="Arial" w:hAnsi="Arial" w:cs="Arial"/>
          <w:i/>
          <w:sz w:val="24"/>
          <w:szCs w:val="24"/>
        </w:rPr>
        <w:tab/>
      </w:r>
      <w:r w:rsidR="005E11B9" w:rsidRPr="00D40FD3">
        <w:rPr>
          <w:rFonts w:ascii="Arial" w:hAnsi="Arial" w:cs="Arial"/>
          <w:i/>
          <w:sz w:val="24"/>
          <w:szCs w:val="24"/>
        </w:rPr>
        <w:t xml:space="preserve">gerekse HRTEM için bir numune hazırlama laboratuarı fonksiyonuna sahip </w:t>
      </w:r>
      <w:r w:rsidRPr="00D40FD3">
        <w:rPr>
          <w:rFonts w:ascii="Arial" w:hAnsi="Arial" w:cs="Arial"/>
          <w:i/>
          <w:sz w:val="24"/>
          <w:szCs w:val="24"/>
        </w:rPr>
        <w:tab/>
      </w:r>
      <w:r w:rsidR="005E11B9" w:rsidRPr="00D40FD3">
        <w:rPr>
          <w:rFonts w:ascii="Arial" w:hAnsi="Arial" w:cs="Arial"/>
          <w:i/>
          <w:sz w:val="24"/>
          <w:szCs w:val="24"/>
        </w:rPr>
        <w:t>olmaları</w:t>
      </w:r>
      <w:r w:rsidR="006E3488" w:rsidRPr="00D40FD3">
        <w:rPr>
          <w:rFonts w:ascii="Arial" w:hAnsi="Arial" w:cs="Arial"/>
          <w:i/>
          <w:sz w:val="24"/>
          <w:szCs w:val="24"/>
        </w:rPr>
        <w:t xml:space="preserve">; satın alınması öngörülen </w:t>
      </w:r>
      <w:r w:rsidRPr="00D40FD3">
        <w:rPr>
          <w:rFonts w:ascii="Arial" w:hAnsi="Arial" w:cs="Arial"/>
          <w:i/>
          <w:sz w:val="24"/>
          <w:szCs w:val="24"/>
        </w:rPr>
        <w:t xml:space="preserve">in situ </w:t>
      </w:r>
      <w:r w:rsidR="006E3488" w:rsidRPr="00D40FD3">
        <w:rPr>
          <w:rFonts w:ascii="Arial" w:hAnsi="Arial" w:cs="Arial"/>
          <w:i/>
          <w:sz w:val="24"/>
          <w:szCs w:val="24"/>
        </w:rPr>
        <w:t xml:space="preserve">HRTEM cihazının da çevresel </w:t>
      </w:r>
      <w:r w:rsidRPr="00D40FD3">
        <w:rPr>
          <w:rFonts w:ascii="Arial" w:hAnsi="Arial" w:cs="Arial"/>
          <w:i/>
          <w:sz w:val="24"/>
          <w:szCs w:val="24"/>
        </w:rPr>
        <w:tab/>
      </w:r>
      <w:r w:rsidR="006E3488" w:rsidRPr="00D40FD3">
        <w:rPr>
          <w:rFonts w:ascii="Arial" w:hAnsi="Arial" w:cs="Arial"/>
          <w:i/>
          <w:sz w:val="24"/>
          <w:szCs w:val="24"/>
        </w:rPr>
        <w:t>(environmental</w:t>
      </w:r>
      <w:r w:rsidR="000E7556" w:rsidRPr="00D40FD3">
        <w:rPr>
          <w:rFonts w:ascii="Arial" w:hAnsi="Arial" w:cs="Arial"/>
          <w:i/>
          <w:sz w:val="24"/>
          <w:szCs w:val="24"/>
        </w:rPr>
        <w:t>) modda Merkez’de şu an varol</w:t>
      </w:r>
      <w:r w:rsidR="006E3488" w:rsidRPr="00D40FD3">
        <w:rPr>
          <w:rFonts w:ascii="Arial" w:hAnsi="Arial" w:cs="Arial"/>
          <w:i/>
          <w:sz w:val="24"/>
          <w:szCs w:val="24"/>
        </w:rPr>
        <w:t>a</w:t>
      </w:r>
      <w:r w:rsidR="000E7556" w:rsidRPr="00D40FD3">
        <w:rPr>
          <w:rFonts w:ascii="Arial" w:hAnsi="Arial" w:cs="Arial"/>
          <w:i/>
          <w:sz w:val="24"/>
          <w:szCs w:val="24"/>
        </w:rPr>
        <w:t>n</w:t>
      </w:r>
      <w:r w:rsidR="006E3488" w:rsidRPr="00D40FD3">
        <w:rPr>
          <w:rFonts w:ascii="Arial" w:hAnsi="Arial" w:cs="Arial"/>
          <w:i/>
          <w:sz w:val="24"/>
          <w:szCs w:val="24"/>
        </w:rPr>
        <w:t xml:space="preserve"> ESEM’den çok daha hassas </w:t>
      </w:r>
      <w:r w:rsidR="006E3488" w:rsidRPr="00D40FD3">
        <w:rPr>
          <w:rFonts w:ascii="Arial" w:hAnsi="Arial" w:cs="Arial"/>
          <w:i/>
          <w:sz w:val="24"/>
          <w:szCs w:val="24"/>
        </w:rPr>
        <w:lastRenderedPageBreak/>
        <w:t xml:space="preserve">ve </w:t>
      </w:r>
      <w:r w:rsidRPr="00D40FD3">
        <w:rPr>
          <w:rFonts w:ascii="Arial" w:hAnsi="Arial" w:cs="Arial"/>
          <w:i/>
          <w:sz w:val="24"/>
          <w:szCs w:val="24"/>
        </w:rPr>
        <w:tab/>
      </w:r>
      <w:r w:rsidR="006E3488" w:rsidRPr="00D40FD3">
        <w:rPr>
          <w:rFonts w:ascii="Arial" w:hAnsi="Arial" w:cs="Arial"/>
          <w:i/>
          <w:sz w:val="24"/>
          <w:szCs w:val="24"/>
        </w:rPr>
        <w:t xml:space="preserve">geniş spektrumda analiz imkanı tanıyacak olması nedenleriyle; Merkez’e </w:t>
      </w:r>
      <w:r w:rsidRPr="00D40FD3">
        <w:rPr>
          <w:rFonts w:ascii="Arial" w:hAnsi="Arial" w:cs="Arial"/>
          <w:i/>
          <w:sz w:val="24"/>
          <w:szCs w:val="24"/>
        </w:rPr>
        <w:tab/>
      </w:r>
      <w:r w:rsidR="006E3488" w:rsidRPr="00D40FD3">
        <w:rPr>
          <w:rFonts w:ascii="Arial" w:hAnsi="Arial" w:cs="Arial"/>
          <w:i/>
          <w:sz w:val="24"/>
          <w:szCs w:val="24"/>
        </w:rPr>
        <w:t>HAADF ataşmanına sahip</w:t>
      </w:r>
      <w:r w:rsidR="005E11B9" w:rsidRPr="00D40FD3">
        <w:rPr>
          <w:rFonts w:ascii="Arial" w:hAnsi="Arial" w:cs="Arial"/>
          <w:i/>
          <w:sz w:val="24"/>
          <w:szCs w:val="24"/>
        </w:rPr>
        <w:t xml:space="preserve"> bir </w:t>
      </w:r>
      <w:r w:rsidR="006E3488" w:rsidRPr="00D40FD3">
        <w:rPr>
          <w:rFonts w:ascii="Arial" w:hAnsi="Arial" w:cs="Arial"/>
          <w:i/>
          <w:sz w:val="24"/>
          <w:szCs w:val="24"/>
        </w:rPr>
        <w:t xml:space="preserve">in situ </w:t>
      </w:r>
      <w:r w:rsidR="005E11B9" w:rsidRPr="00D40FD3">
        <w:rPr>
          <w:rFonts w:ascii="Arial" w:hAnsi="Arial" w:cs="Arial"/>
          <w:i/>
          <w:sz w:val="24"/>
          <w:szCs w:val="24"/>
        </w:rPr>
        <w:t xml:space="preserve">HRTEM </w:t>
      </w:r>
      <w:r w:rsidR="006E3488" w:rsidRPr="00D40FD3">
        <w:rPr>
          <w:rFonts w:ascii="Arial" w:hAnsi="Arial" w:cs="Arial"/>
          <w:i/>
          <w:sz w:val="24"/>
          <w:szCs w:val="24"/>
        </w:rPr>
        <w:t>ile numune haz</w:t>
      </w:r>
      <w:r w:rsidR="00CF5EBB" w:rsidRPr="00D40FD3">
        <w:rPr>
          <w:rFonts w:ascii="Arial" w:hAnsi="Arial" w:cs="Arial"/>
          <w:i/>
          <w:sz w:val="24"/>
          <w:szCs w:val="24"/>
        </w:rPr>
        <w:t>ırlamada</w:t>
      </w:r>
      <w:r w:rsidR="006E3488" w:rsidRPr="00D40FD3">
        <w:rPr>
          <w:rFonts w:ascii="Arial" w:hAnsi="Arial" w:cs="Arial"/>
          <w:i/>
          <w:sz w:val="24"/>
          <w:szCs w:val="24"/>
        </w:rPr>
        <w:t xml:space="preserve"> </w:t>
      </w:r>
      <w:r w:rsidRPr="00D40FD3">
        <w:rPr>
          <w:rFonts w:ascii="Arial" w:hAnsi="Arial" w:cs="Arial"/>
          <w:i/>
          <w:sz w:val="24"/>
          <w:szCs w:val="24"/>
        </w:rPr>
        <w:tab/>
      </w:r>
      <w:r w:rsidR="006E3488" w:rsidRPr="00D40FD3">
        <w:rPr>
          <w:rFonts w:ascii="Arial" w:hAnsi="Arial" w:cs="Arial"/>
          <w:i/>
          <w:sz w:val="24"/>
          <w:szCs w:val="24"/>
        </w:rPr>
        <w:t xml:space="preserve">kullanılacak bir Dual-Beam </w:t>
      </w:r>
      <w:r w:rsidR="0052416C">
        <w:rPr>
          <w:rFonts w:ascii="Arial" w:hAnsi="Arial" w:cs="Arial"/>
          <w:i/>
          <w:sz w:val="24"/>
          <w:szCs w:val="24"/>
        </w:rPr>
        <w:t xml:space="preserve">EM </w:t>
      </w:r>
      <w:r w:rsidR="00CF5EBB" w:rsidRPr="00D40FD3">
        <w:rPr>
          <w:rFonts w:ascii="Arial" w:hAnsi="Arial" w:cs="Arial"/>
          <w:i/>
          <w:sz w:val="24"/>
          <w:szCs w:val="24"/>
        </w:rPr>
        <w:t xml:space="preserve">sistemin </w:t>
      </w:r>
      <w:r w:rsidR="005E11B9" w:rsidRPr="00D40FD3">
        <w:rPr>
          <w:rFonts w:ascii="Arial" w:hAnsi="Arial" w:cs="Arial"/>
          <w:i/>
          <w:sz w:val="24"/>
          <w:szCs w:val="24"/>
        </w:rPr>
        <w:t>satın alınması durumunda</w:t>
      </w:r>
      <w:r w:rsidR="000E7556" w:rsidRPr="00D40FD3">
        <w:rPr>
          <w:rFonts w:ascii="Arial" w:hAnsi="Arial" w:cs="Arial"/>
          <w:i/>
          <w:sz w:val="24"/>
          <w:szCs w:val="24"/>
        </w:rPr>
        <w:t xml:space="preserve">; </w:t>
      </w:r>
      <w:r w:rsidR="005E11B9" w:rsidRPr="00D40FD3">
        <w:rPr>
          <w:rFonts w:ascii="Arial" w:hAnsi="Arial" w:cs="Arial"/>
          <w:i/>
          <w:sz w:val="24"/>
          <w:szCs w:val="24"/>
        </w:rPr>
        <w:t xml:space="preserve">ek bir ESEM </w:t>
      </w:r>
      <w:r w:rsidR="006E3488" w:rsidRPr="00D40FD3">
        <w:rPr>
          <w:rFonts w:ascii="Arial" w:hAnsi="Arial" w:cs="Arial"/>
          <w:i/>
          <w:sz w:val="24"/>
          <w:szCs w:val="24"/>
        </w:rPr>
        <w:t xml:space="preserve"> satın </w:t>
      </w:r>
      <w:r w:rsidRPr="00D40FD3">
        <w:rPr>
          <w:rFonts w:ascii="Arial" w:hAnsi="Arial" w:cs="Arial"/>
          <w:i/>
          <w:sz w:val="24"/>
          <w:szCs w:val="24"/>
        </w:rPr>
        <w:tab/>
      </w:r>
      <w:r w:rsidR="00CF5EBB" w:rsidRPr="00D40FD3">
        <w:rPr>
          <w:rFonts w:ascii="Arial" w:hAnsi="Arial" w:cs="Arial"/>
          <w:i/>
          <w:sz w:val="24"/>
          <w:szCs w:val="24"/>
        </w:rPr>
        <w:t>alınması ve</w:t>
      </w:r>
      <w:r w:rsidR="006E3488" w:rsidRPr="00D40FD3">
        <w:rPr>
          <w:rFonts w:ascii="Arial" w:hAnsi="Arial" w:cs="Arial"/>
          <w:i/>
          <w:sz w:val="24"/>
          <w:szCs w:val="24"/>
        </w:rPr>
        <w:t xml:space="preserve"> HRTEM için yüksek ma</w:t>
      </w:r>
      <w:r w:rsidRPr="00D40FD3">
        <w:rPr>
          <w:rFonts w:ascii="Arial" w:hAnsi="Arial" w:cs="Arial"/>
          <w:i/>
          <w:sz w:val="24"/>
          <w:szCs w:val="24"/>
        </w:rPr>
        <w:t xml:space="preserve">liyetli </w:t>
      </w:r>
      <w:r w:rsidR="006E3488" w:rsidRPr="00D40FD3">
        <w:rPr>
          <w:rFonts w:ascii="Arial" w:hAnsi="Arial" w:cs="Arial"/>
          <w:i/>
          <w:sz w:val="24"/>
          <w:szCs w:val="24"/>
        </w:rPr>
        <w:t xml:space="preserve">bir numune hazırlama </w:t>
      </w:r>
      <w:r w:rsidRPr="00D40FD3">
        <w:rPr>
          <w:rFonts w:ascii="Arial" w:hAnsi="Arial" w:cs="Arial"/>
          <w:i/>
          <w:sz w:val="24"/>
          <w:szCs w:val="24"/>
        </w:rPr>
        <w:t>birimi</w:t>
      </w:r>
      <w:r w:rsidR="006E3488" w:rsidRPr="00D40FD3">
        <w:rPr>
          <w:rFonts w:ascii="Arial" w:hAnsi="Arial" w:cs="Arial"/>
          <w:i/>
          <w:sz w:val="24"/>
          <w:szCs w:val="24"/>
        </w:rPr>
        <w:t xml:space="preserve"> kurulması ihtiyaçları </w:t>
      </w:r>
      <w:r w:rsidR="005E11B9" w:rsidRPr="00D40FD3">
        <w:rPr>
          <w:rFonts w:ascii="Arial" w:hAnsi="Arial" w:cs="Arial"/>
          <w:i/>
          <w:sz w:val="24"/>
          <w:szCs w:val="24"/>
        </w:rPr>
        <w:t xml:space="preserve">ortadan </w:t>
      </w:r>
      <w:r w:rsidR="006E3488" w:rsidRPr="00D40FD3">
        <w:rPr>
          <w:rFonts w:ascii="Arial" w:hAnsi="Arial" w:cs="Arial"/>
          <w:i/>
          <w:sz w:val="24"/>
          <w:szCs w:val="24"/>
        </w:rPr>
        <w:t>ka</w:t>
      </w:r>
      <w:r w:rsidR="005E11B9" w:rsidRPr="00D40FD3">
        <w:rPr>
          <w:rFonts w:ascii="Arial" w:hAnsi="Arial" w:cs="Arial"/>
          <w:i/>
          <w:sz w:val="24"/>
          <w:szCs w:val="24"/>
        </w:rPr>
        <w:t>lkacaktır.</w:t>
      </w:r>
      <w:r w:rsidR="005E11B9" w:rsidRPr="00D40FD3">
        <w:rPr>
          <w:rFonts w:ascii="Arial" w:hAnsi="Arial" w:cs="Arial"/>
          <w:sz w:val="24"/>
          <w:szCs w:val="24"/>
        </w:rPr>
        <w:t xml:space="preserve"> </w:t>
      </w:r>
    </w:p>
    <w:p w14:paraId="6FFE2122" w14:textId="77777777" w:rsidR="005E11B9" w:rsidRPr="00D40FD3" w:rsidRDefault="005E11B9" w:rsidP="008B5B34">
      <w:pPr>
        <w:spacing w:after="0" w:line="240" w:lineRule="auto"/>
        <w:jc w:val="both"/>
        <w:rPr>
          <w:rFonts w:ascii="Arial" w:hAnsi="Arial" w:cs="Arial"/>
          <w:sz w:val="24"/>
          <w:szCs w:val="24"/>
        </w:rPr>
      </w:pPr>
    </w:p>
    <w:p w14:paraId="2F617193" w14:textId="0157750F" w:rsidR="00830DFF" w:rsidRPr="00D40FD3" w:rsidRDefault="00EC6209" w:rsidP="00830DFF">
      <w:pPr>
        <w:spacing w:after="0" w:line="240" w:lineRule="auto"/>
        <w:jc w:val="both"/>
        <w:rPr>
          <w:rFonts w:ascii="Arial" w:hAnsi="Arial" w:cs="Arial"/>
          <w:b/>
          <w:sz w:val="24"/>
          <w:szCs w:val="24"/>
        </w:rPr>
      </w:pPr>
      <w:r w:rsidRPr="00D40FD3">
        <w:rPr>
          <w:rFonts w:ascii="Arial" w:hAnsi="Arial" w:cs="Arial"/>
          <w:b/>
          <w:sz w:val="24"/>
          <w:szCs w:val="24"/>
        </w:rPr>
        <w:t>X.</w:t>
      </w:r>
      <w:r w:rsidR="00830DFF" w:rsidRPr="00D40FD3">
        <w:rPr>
          <w:rFonts w:ascii="Arial" w:hAnsi="Arial" w:cs="Arial"/>
          <w:sz w:val="24"/>
          <w:szCs w:val="24"/>
        </w:rPr>
        <w:t xml:space="preserve"> Sonuç olarak;</w:t>
      </w:r>
      <w:r w:rsidR="00CF5EBB" w:rsidRPr="00D40FD3">
        <w:rPr>
          <w:rFonts w:ascii="Arial" w:hAnsi="Arial" w:cs="Arial"/>
          <w:b/>
          <w:sz w:val="24"/>
          <w:szCs w:val="24"/>
        </w:rPr>
        <w:t xml:space="preserve"> sahip olduğu ileri </w:t>
      </w:r>
      <w:r w:rsidR="00FF1E36" w:rsidRPr="00D40FD3">
        <w:rPr>
          <w:rFonts w:ascii="Arial" w:hAnsi="Arial" w:cs="Arial"/>
          <w:b/>
          <w:sz w:val="24"/>
          <w:szCs w:val="24"/>
        </w:rPr>
        <w:t xml:space="preserve">analiz altyapısını güçlendirmek ve verdiği hizmet spektrumunu genişletmek amacıyla </w:t>
      </w:r>
      <w:r w:rsidR="00830DFF" w:rsidRPr="00D40FD3">
        <w:rPr>
          <w:rFonts w:ascii="Arial" w:hAnsi="Arial" w:cs="Arial"/>
          <w:b/>
          <w:sz w:val="24"/>
          <w:szCs w:val="24"/>
        </w:rPr>
        <w:t xml:space="preserve">Merkez’e; </w:t>
      </w:r>
    </w:p>
    <w:p w14:paraId="2029476B" w14:textId="77777777" w:rsidR="00D40FD3" w:rsidRDefault="00830DFF" w:rsidP="00830DFF">
      <w:pPr>
        <w:spacing w:after="60" w:line="240" w:lineRule="auto"/>
        <w:jc w:val="both"/>
        <w:rPr>
          <w:rFonts w:ascii="Arial" w:hAnsi="Arial" w:cs="Arial"/>
          <w:b/>
          <w:sz w:val="24"/>
          <w:szCs w:val="24"/>
        </w:rPr>
      </w:pPr>
      <w:r w:rsidRPr="00D40FD3">
        <w:rPr>
          <w:rFonts w:ascii="Arial" w:hAnsi="Arial" w:cs="Arial"/>
          <w:b/>
          <w:sz w:val="24"/>
          <w:szCs w:val="24"/>
        </w:rPr>
        <w:tab/>
      </w:r>
    </w:p>
    <w:p w14:paraId="6793D55B" w14:textId="6AA5A88A" w:rsidR="00830DFF" w:rsidRPr="00D40FD3" w:rsidRDefault="00D40FD3" w:rsidP="00830DFF">
      <w:pPr>
        <w:spacing w:after="60" w:line="240" w:lineRule="auto"/>
        <w:jc w:val="both"/>
        <w:rPr>
          <w:rFonts w:ascii="Arial" w:hAnsi="Arial" w:cs="Arial"/>
          <w:b/>
          <w:sz w:val="24"/>
          <w:szCs w:val="24"/>
        </w:rPr>
      </w:pPr>
      <w:r>
        <w:rPr>
          <w:rFonts w:ascii="Arial" w:hAnsi="Arial" w:cs="Arial"/>
          <w:b/>
          <w:sz w:val="24"/>
          <w:szCs w:val="24"/>
        </w:rPr>
        <w:tab/>
      </w:r>
      <w:r w:rsidR="00830DFF" w:rsidRPr="00D40FD3">
        <w:rPr>
          <w:rFonts w:ascii="Arial" w:hAnsi="Arial" w:cs="Arial"/>
          <w:sz w:val="24"/>
          <w:szCs w:val="24"/>
        </w:rPr>
        <w:t xml:space="preserve">◦ hassas mikro-yapısal yüzey ve kristal yapı detay analizlerini yapabilecek ve </w:t>
      </w:r>
      <w:r w:rsidR="00830DFF" w:rsidRPr="00D40FD3">
        <w:rPr>
          <w:rFonts w:ascii="Arial" w:hAnsi="Arial" w:cs="Arial"/>
          <w:sz w:val="24"/>
          <w:szCs w:val="24"/>
        </w:rPr>
        <w:tab/>
        <w:t xml:space="preserve">yüzey kristal yapı oluşumlarının faz geçişlerini belirleyebilecek donanıma sahip </w:t>
      </w:r>
      <w:r w:rsidR="00830DFF" w:rsidRPr="00D40FD3">
        <w:rPr>
          <w:rFonts w:ascii="Arial" w:hAnsi="Arial" w:cs="Arial"/>
          <w:sz w:val="24"/>
          <w:szCs w:val="24"/>
        </w:rPr>
        <w:tab/>
        <w:t>olan,</w:t>
      </w:r>
      <w:r w:rsidR="00830DFF" w:rsidRPr="00D40FD3">
        <w:rPr>
          <w:rFonts w:ascii="Arial" w:hAnsi="Arial" w:cs="Arial"/>
          <w:b/>
          <w:sz w:val="24"/>
          <w:szCs w:val="24"/>
        </w:rPr>
        <w:t xml:space="preserve"> </w:t>
      </w:r>
      <w:r w:rsidR="00830DFF" w:rsidRPr="00D40FD3">
        <w:rPr>
          <w:rFonts w:ascii="Arial" w:hAnsi="Arial" w:cs="Arial"/>
          <w:sz w:val="24"/>
          <w:szCs w:val="24"/>
        </w:rPr>
        <w:t xml:space="preserve">çevresel modda analiz yapabilen; </w:t>
      </w:r>
      <w:r w:rsidR="00830DFF" w:rsidRPr="00D40FD3">
        <w:rPr>
          <w:rFonts w:ascii="Arial" w:hAnsi="Arial" w:cs="Arial"/>
          <w:b/>
          <w:sz w:val="24"/>
          <w:szCs w:val="24"/>
        </w:rPr>
        <w:t xml:space="preserve">300 keV’lık, </w:t>
      </w:r>
      <w:r w:rsidR="00830DFF" w:rsidRPr="00D40FD3">
        <w:rPr>
          <w:rFonts w:ascii="Arial" w:hAnsi="Arial" w:cs="Arial"/>
          <w:b/>
          <w:i/>
          <w:sz w:val="24"/>
          <w:szCs w:val="24"/>
        </w:rPr>
        <w:t xml:space="preserve">high-angle annular dark </w:t>
      </w:r>
      <w:r w:rsidR="00830DFF" w:rsidRPr="00D40FD3">
        <w:rPr>
          <w:rFonts w:ascii="Arial" w:hAnsi="Arial" w:cs="Arial"/>
          <w:b/>
          <w:i/>
          <w:sz w:val="24"/>
          <w:szCs w:val="24"/>
        </w:rPr>
        <w:tab/>
        <w:t>field</w:t>
      </w:r>
      <w:r w:rsidR="00830DFF" w:rsidRPr="00D40FD3">
        <w:rPr>
          <w:rFonts w:ascii="Arial" w:hAnsi="Arial" w:cs="Arial"/>
          <w:b/>
          <w:sz w:val="24"/>
          <w:szCs w:val="24"/>
        </w:rPr>
        <w:t xml:space="preserve"> (HAADF) dedektörüne sahip, </w:t>
      </w:r>
      <w:r w:rsidR="00FF1E36" w:rsidRPr="00D40FD3">
        <w:rPr>
          <w:rFonts w:ascii="Arial" w:hAnsi="Arial" w:cs="Arial"/>
          <w:b/>
          <w:sz w:val="24"/>
          <w:szCs w:val="24"/>
        </w:rPr>
        <w:t xml:space="preserve">bir </w:t>
      </w:r>
      <w:r w:rsidR="00830DFF" w:rsidRPr="00D40FD3">
        <w:rPr>
          <w:rFonts w:ascii="Arial" w:hAnsi="Arial" w:cs="Arial"/>
          <w:b/>
          <w:sz w:val="24"/>
          <w:szCs w:val="24"/>
        </w:rPr>
        <w:t xml:space="preserve">adet </w:t>
      </w:r>
      <w:r w:rsidR="00830DFF" w:rsidRPr="00D40FD3">
        <w:rPr>
          <w:rFonts w:ascii="Arial" w:hAnsi="Arial" w:cs="Arial"/>
          <w:b/>
          <w:i/>
          <w:sz w:val="24"/>
          <w:szCs w:val="24"/>
        </w:rPr>
        <w:t>in situ</w:t>
      </w:r>
      <w:r w:rsidR="00830DFF" w:rsidRPr="00D40FD3">
        <w:rPr>
          <w:rFonts w:ascii="Arial" w:hAnsi="Arial" w:cs="Arial"/>
          <w:b/>
          <w:sz w:val="24"/>
          <w:szCs w:val="24"/>
        </w:rPr>
        <w:t xml:space="preserve"> HRTEM cihazının; </w:t>
      </w:r>
    </w:p>
    <w:p w14:paraId="4E2C28E5" w14:textId="77777777" w:rsidR="0052416C" w:rsidRDefault="0052416C" w:rsidP="000E7556">
      <w:pPr>
        <w:spacing w:after="60" w:line="240" w:lineRule="auto"/>
        <w:ind w:left="700"/>
        <w:jc w:val="both"/>
        <w:rPr>
          <w:rFonts w:ascii="Arial" w:hAnsi="Arial" w:cs="Arial"/>
          <w:sz w:val="24"/>
          <w:szCs w:val="24"/>
        </w:rPr>
      </w:pPr>
    </w:p>
    <w:p w14:paraId="0E31620C" w14:textId="16CCE9A5" w:rsidR="00830DFF" w:rsidRPr="00D40FD3" w:rsidRDefault="00830DFF" w:rsidP="000E7556">
      <w:pPr>
        <w:spacing w:after="60" w:line="240" w:lineRule="auto"/>
        <w:ind w:left="700"/>
        <w:jc w:val="both"/>
        <w:rPr>
          <w:rFonts w:ascii="Arial" w:hAnsi="Arial" w:cs="Arial"/>
          <w:b/>
          <w:sz w:val="24"/>
          <w:szCs w:val="24"/>
        </w:rPr>
      </w:pPr>
      <w:r w:rsidRPr="00D40FD3">
        <w:rPr>
          <w:rFonts w:ascii="Arial" w:hAnsi="Arial" w:cs="Arial"/>
          <w:sz w:val="24"/>
          <w:szCs w:val="24"/>
        </w:rPr>
        <w:t xml:space="preserve">◦ gerek </w:t>
      </w:r>
      <w:r w:rsidRPr="00D40FD3">
        <w:rPr>
          <w:rFonts w:ascii="Arial" w:hAnsi="Arial" w:cs="Arial"/>
          <w:i/>
          <w:sz w:val="24"/>
          <w:szCs w:val="24"/>
        </w:rPr>
        <w:t>in situ</w:t>
      </w:r>
      <w:r w:rsidRPr="00D40FD3">
        <w:rPr>
          <w:rFonts w:ascii="Arial" w:hAnsi="Arial" w:cs="Arial"/>
          <w:sz w:val="24"/>
          <w:szCs w:val="24"/>
        </w:rPr>
        <w:t xml:space="preserve"> HRTEM’e numune hazırlanmasında gerekse SEM analizlerinde </w:t>
      </w:r>
      <w:r w:rsidRPr="00D40FD3">
        <w:rPr>
          <w:rFonts w:ascii="Arial" w:hAnsi="Arial" w:cs="Arial"/>
          <w:sz w:val="24"/>
          <w:szCs w:val="24"/>
        </w:rPr>
        <w:tab/>
        <w:t>kullanılabilecek</w:t>
      </w:r>
      <w:r w:rsidRPr="00D40FD3">
        <w:rPr>
          <w:rFonts w:ascii="Arial" w:hAnsi="Arial" w:cs="Arial"/>
          <w:b/>
          <w:sz w:val="24"/>
          <w:szCs w:val="24"/>
        </w:rPr>
        <w:t xml:space="preserve"> bir adet </w:t>
      </w:r>
      <w:r w:rsidR="0052416C" w:rsidRPr="0052416C">
        <w:rPr>
          <w:rFonts w:ascii="Arial" w:hAnsi="Arial" w:cs="Arial"/>
          <w:b/>
          <w:sz w:val="24"/>
          <w:szCs w:val="24"/>
        </w:rPr>
        <w:t>DBFIB EM</w:t>
      </w:r>
      <w:r w:rsidR="0052416C">
        <w:rPr>
          <w:rFonts w:ascii="Arial" w:hAnsi="Arial" w:cs="Arial"/>
          <w:b/>
          <w:i/>
          <w:sz w:val="24"/>
          <w:szCs w:val="24"/>
        </w:rPr>
        <w:t xml:space="preserve"> </w:t>
      </w:r>
      <w:r w:rsidR="0052416C" w:rsidRPr="004119CE">
        <w:rPr>
          <w:rFonts w:ascii="Arial" w:hAnsi="Arial" w:cs="Arial"/>
          <w:b/>
          <w:sz w:val="24"/>
          <w:szCs w:val="24"/>
        </w:rPr>
        <w:t>cihazının</w:t>
      </w:r>
      <w:r w:rsidRPr="00D40FD3">
        <w:rPr>
          <w:rFonts w:ascii="Arial" w:hAnsi="Arial" w:cs="Arial"/>
          <w:b/>
          <w:sz w:val="24"/>
          <w:szCs w:val="24"/>
        </w:rPr>
        <w:t>;</w:t>
      </w:r>
    </w:p>
    <w:p w14:paraId="52F8C451" w14:textId="77777777" w:rsidR="00D40FD3" w:rsidRDefault="00830DFF" w:rsidP="00830DFF">
      <w:pPr>
        <w:spacing w:after="60" w:line="240" w:lineRule="auto"/>
        <w:jc w:val="both"/>
        <w:rPr>
          <w:rFonts w:ascii="Arial" w:hAnsi="Arial" w:cs="Arial"/>
          <w:b/>
          <w:sz w:val="24"/>
          <w:szCs w:val="24"/>
        </w:rPr>
      </w:pPr>
      <w:r w:rsidRPr="00D40FD3">
        <w:rPr>
          <w:rFonts w:ascii="Arial" w:hAnsi="Arial" w:cs="Arial"/>
          <w:b/>
          <w:sz w:val="24"/>
          <w:szCs w:val="24"/>
        </w:rPr>
        <w:t xml:space="preserve">   </w:t>
      </w:r>
      <w:r w:rsidRPr="00D40FD3">
        <w:rPr>
          <w:rFonts w:ascii="Arial" w:hAnsi="Arial" w:cs="Arial"/>
          <w:b/>
          <w:sz w:val="24"/>
          <w:szCs w:val="24"/>
        </w:rPr>
        <w:tab/>
      </w:r>
    </w:p>
    <w:p w14:paraId="07A1A365" w14:textId="2C90322A" w:rsidR="00830DFF" w:rsidRPr="00D40FD3" w:rsidRDefault="00D40FD3" w:rsidP="00830DFF">
      <w:pPr>
        <w:spacing w:after="60" w:line="240" w:lineRule="auto"/>
        <w:jc w:val="both"/>
        <w:rPr>
          <w:rFonts w:ascii="Arial" w:hAnsi="Arial" w:cs="Arial"/>
          <w:sz w:val="24"/>
          <w:szCs w:val="24"/>
        </w:rPr>
      </w:pPr>
      <w:r>
        <w:rPr>
          <w:rFonts w:ascii="Arial" w:hAnsi="Arial" w:cs="Arial"/>
          <w:b/>
          <w:sz w:val="24"/>
          <w:szCs w:val="24"/>
        </w:rPr>
        <w:tab/>
      </w:r>
      <w:r w:rsidR="00830DFF" w:rsidRPr="00D40FD3">
        <w:rPr>
          <w:rFonts w:ascii="Arial" w:hAnsi="Arial" w:cs="Arial"/>
          <w:sz w:val="24"/>
          <w:szCs w:val="24"/>
        </w:rPr>
        <w:t xml:space="preserve">◦ varolan 400 MHz NMR yerine, şu anda yapılabilenlerden daha geniş alanlarda </w:t>
      </w:r>
      <w:r w:rsidR="00830DFF" w:rsidRPr="00D40FD3">
        <w:rPr>
          <w:rFonts w:ascii="Arial" w:hAnsi="Arial" w:cs="Arial"/>
          <w:sz w:val="24"/>
          <w:szCs w:val="24"/>
        </w:rPr>
        <w:tab/>
        <w:t xml:space="preserve">analiz hizmeti verebilmesi nedeniyle, alımı uygun olan </w:t>
      </w:r>
      <w:r w:rsidR="00830DFF" w:rsidRPr="00D40FD3">
        <w:rPr>
          <w:rFonts w:ascii="Arial" w:hAnsi="Arial" w:cs="Arial"/>
          <w:b/>
          <w:sz w:val="24"/>
          <w:szCs w:val="24"/>
        </w:rPr>
        <w:t>bir adet</w:t>
      </w:r>
      <w:r w:rsidR="00830DFF" w:rsidRPr="00D40FD3">
        <w:rPr>
          <w:rFonts w:ascii="Arial" w:hAnsi="Arial" w:cs="Arial"/>
          <w:sz w:val="24"/>
          <w:szCs w:val="24"/>
        </w:rPr>
        <w:t xml:space="preserve"> </w:t>
      </w:r>
      <w:r w:rsidR="00830DFF" w:rsidRPr="00D40FD3">
        <w:rPr>
          <w:rFonts w:ascii="Arial" w:hAnsi="Arial" w:cs="Arial"/>
          <w:b/>
          <w:sz w:val="24"/>
          <w:szCs w:val="24"/>
        </w:rPr>
        <w:t xml:space="preserve">600 MHz  NMR </w:t>
      </w:r>
      <w:r w:rsidR="00830DFF" w:rsidRPr="00D40FD3">
        <w:rPr>
          <w:rFonts w:ascii="Arial" w:hAnsi="Arial" w:cs="Arial"/>
          <w:b/>
          <w:sz w:val="24"/>
          <w:szCs w:val="24"/>
        </w:rPr>
        <w:tab/>
        <w:t>cihazı</w:t>
      </w:r>
      <w:r w:rsidR="00830DFF" w:rsidRPr="00D40FD3">
        <w:rPr>
          <w:rFonts w:ascii="Arial" w:hAnsi="Arial" w:cs="Arial"/>
          <w:sz w:val="24"/>
          <w:szCs w:val="24"/>
        </w:rPr>
        <w:t xml:space="preserve">nın  </w:t>
      </w:r>
    </w:p>
    <w:p w14:paraId="0949ED22" w14:textId="5A28879F" w:rsidR="00830DFF" w:rsidRPr="00D40FD3" w:rsidRDefault="00830DFF" w:rsidP="00830DFF">
      <w:pPr>
        <w:spacing w:after="0" w:line="240" w:lineRule="auto"/>
        <w:jc w:val="both"/>
        <w:rPr>
          <w:rFonts w:ascii="Arial" w:hAnsi="Arial" w:cs="Arial"/>
          <w:b/>
          <w:sz w:val="24"/>
          <w:szCs w:val="24"/>
        </w:rPr>
      </w:pPr>
      <w:r w:rsidRPr="00D40FD3">
        <w:rPr>
          <w:rFonts w:ascii="Arial" w:hAnsi="Arial" w:cs="Arial"/>
          <w:b/>
          <w:sz w:val="24"/>
          <w:szCs w:val="24"/>
        </w:rPr>
        <w:t xml:space="preserve">satın </w:t>
      </w:r>
      <w:r w:rsidR="00FF1E36" w:rsidRPr="00D40FD3">
        <w:rPr>
          <w:rFonts w:ascii="Arial" w:hAnsi="Arial" w:cs="Arial"/>
          <w:b/>
          <w:sz w:val="24"/>
          <w:szCs w:val="24"/>
        </w:rPr>
        <w:t>alınmaları en uygun çözüm olarak görülmektedir.</w:t>
      </w:r>
      <w:r w:rsidRPr="00D40FD3">
        <w:rPr>
          <w:rFonts w:ascii="Arial" w:hAnsi="Arial" w:cs="Arial"/>
          <w:b/>
          <w:sz w:val="24"/>
          <w:szCs w:val="24"/>
        </w:rPr>
        <w:t xml:space="preserve"> </w:t>
      </w:r>
    </w:p>
    <w:p w14:paraId="77D691CA" w14:textId="77777777" w:rsidR="00145D8F" w:rsidRPr="00D40FD3" w:rsidRDefault="00145D8F" w:rsidP="00830DFF">
      <w:pPr>
        <w:spacing w:after="0" w:line="240" w:lineRule="auto"/>
        <w:jc w:val="both"/>
        <w:rPr>
          <w:rFonts w:ascii="Arial" w:hAnsi="Arial" w:cs="Arial"/>
          <w:b/>
          <w:sz w:val="24"/>
          <w:szCs w:val="24"/>
        </w:rPr>
      </w:pPr>
    </w:p>
    <w:p w14:paraId="484F8CF2" w14:textId="3D2001EC" w:rsidR="00145D8F" w:rsidRPr="00D40FD3" w:rsidRDefault="00EC6209" w:rsidP="00830DFF">
      <w:pPr>
        <w:spacing w:after="0" w:line="240" w:lineRule="auto"/>
        <w:jc w:val="both"/>
        <w:rPr>
          <w:rFonts w:ascii="Arial" w:hAnsi="Arial" w:cs="Arial"/>
          <w:sz w:val="24"/>
          <w:szCs w:val="24"/>
        </w:rPr>
      </w:pPr>
      <w:r w:rsidRPr="00D40FD3">
        <w:rPr>
          <w:rFonts w:ascii="Arial" w:hAnsi="Arial" w:cs="Arial"/>
          <w:b/>
          <w:sz w:val="24"/>
          <w:szCs w:val="24"/>
        </w:rPr>
        <w:t>XI.</w:t>
      </w:r>
      <w:r w:rsidR="00145D8F" w:rsidRPr="00D40FD3">
        <w:rPr>
          <w:rFonts w:ascii="Arial" w:hAnsi="Arial" w:cs="Arial"/>
          <w:sz w:val="24"/>
          <w:szCs w:val="24"/>
        </w:rPr>
        <w:t xml:space="preserve"> Söz konusu cihazlar arasından </w:t>
      </w:r>
      <w:r w:rsidR="004206F4">
        <w:rPr>
          <w:rFonts w:ascii="Arial" w:hAnsi="Arial" w:cs="Arial"/>
          <w:sz w:val="24"/>
          <w:szCs w:val="24"/>
        </w:rPr>
        <w:t xml:space="preserve">ilk aşamada alımı en uygun görünen; </w:t>
      </w:r>
      <w:r w:rsidR="001968FF" w:rsidRPr="00D40FD3">
        <w:rPr>
          <w:rFonts w:ascii="Arial" w:hAnsi="Arial" w:cs="Arial"/>
          <w:sz w:val="24"/>
          <w:szCs w:val="24"/>
        </w:rPr>
        <w:t xml:space="preserve">üst düzey ataşmanlara ve HRTEM için numuna hazırlama kapasitesine sahip bir </w:t>
      </w:r>
      <w:r w:rsidR="0052416C" w:rsidRPr="0052416C">
        <w:rPr>
          <w:rFonts w:ascii="Arial" w:hAnsi="Arial" w:cs="Arial"/>
          <w:sz w:val="24"/>
          <w:szCs w:val="24"/>
        </w:rPr>
        <w:t>DBFIB EM</w:t>
      </w:r>
      <w:r w:rsidR="0052416C" w:rsidRPr="00D40FD3">
        <w:rPr>
          <w:rFonts w:ascii="Arial" w:hAnsi="Arial" w:cs="Arial"/>
          <w:sz w:val="24"/>
          <w:szCs w:val="24"/>
        </w:rPr>
        <w:t xml:space="preserve"> </w:t>
      </w:r>
      <w:r w:rsidR="001968FF" w:rsidRPr="00D40FD3">
        <w:rPr>
          <w:rFonts w:ascii="Arial" w:hAnsi="Arial" w:cs="Arial"/>
          <w:sz w:val="24"/>
          <w:szCs w:val="24"/>
        </w:rPr>
        <w:t xml:space="preserve">için fiyat teklifi alınmıştır; cihazın liste fiyatı 1.6 milyon EURO seviyesindedir. Ancak firmaların liste fiyatlarını </w:t>
      </w:r>
      <w:r w:rsidR="004206F4">
        <w:rPr>
          <w:rFonts w:ascii="Arial" w:hAnsi="Arial" w:cs="Arial"/>
          <w:sz w:val="24"/>
          <w:szCs w:val="24"/>
        </w:rPr>
        <w:t xml:space="preserve">ciddi ölçüde </w:t>
      </w:r>
      <w:r w:rsidR="001968FF" w:rsidRPr="00D40FD3">
        <w:rPr>
          <w:rFonts w:ascii="Arial" w:hAnsi="Arial" w:cs="Arial"/>
          <w:sz w:val="24"/>
          <w:szCs w:val="24"/>
        </w:rPr>
        <w:t xml:space="preserve">yüksek tuttukları ve pazarlık aşamasında, özellikle üniversitelerde kurulacak elektron mikroskoplarında, </w:t>
      </w:r>
      <w:r w:rsidR="0052416C">
        <w:rPr>
          <w:rFonts w:ascii="Arial" w:hAnsi="Arial" w:cs="Arial"/>
          <w:sz w:val="24"/>
          <w:szCs w:val="24"/>
        </w:rPr>
        <w:t>oldukça yüksek oranlı</w:t>
      </w:r>
      <w:r w:rsidR="001968FF" w:rsidRPr="00D40FD3">
        <w:rPr>
          <w:rFonts w:ascii="Arial" w:hAnsi="Arial" w:cs="Arial"/>
          <w:sz w:val="24"/>
          <w:szCs w:val="24"/>
        </w:rPr>
        <w:t xml:space="preserve"> özel indirime gidebildikleri dikkate alınmalıdır.   </w:t>
      </w:r>
    </w:p>
    <w:p w14:paraId="19599C0F" w14:textId="515CF95D" w:rsidR="00830DFF" w:rsidRPr="00D40FD3" w:rsidRDefault="00830DFF" w:rsidP="008B5B34">
      <w:pPr>
        <w:spacing w:after="0" w:line="240" w:lineRule="auto"/>
        <w:jc w:val="both"/>
        <w:rPr>
          <w:rFonts w:ascii="Arial" w:hAnsi="Arial" w:cs="Arial"/>
          <w:sz w:val="24"/>
          <w:szCs w:val="24"/>
        </w:rPr>
      </w:pPr>
    </w:p>
    <w:p w14:paraId="76D73854" w14:textId="33E79996" w:rsidR="00830DFF" w:rsidRPr="00D40FD3" w:rsidRDefault="00FF1E36" w:rsidP="008B5B34">
      <w:pPr>
        <w:spacing w:after="0" w:line="240" w:lineRule="auto"/>
        <w:jc w:val="both"/>
        <w:rPr>
          <w:rFonts w:ascii="Arial" w:hAnsi="Arial" w:cs="Arial"/>
          <w:sz w:val="24"/>
          <w:szCs w:val="24"/>
        </w:rPr>
      </w:pPr>
      <w:r w:rsidRPr="00D40FD3">
        <w:rPr>
          <w:rFonts w:ascii="Arial" w:hAnsi="Arial" w:cs="Arial"/>
          <w:b/>
          <w:sz w:val="24"/>
          <w:szCs w:val="24"/>
        </w:rPr>
        <w:t>Alımları Merkez’in yüksek ileri analiz kapasitesi ve sürdürülebilirliği için hayati önemdeki bu cihazlar için</w:t>
      </w:r>
      <w:r w:rsidR="00830DFF" w:rsidRPr="00D40FD3">
        <w:rPr>
          <w:rFonts w:ascii="Arial" w:hAnsi="Arial" w:cs="Arial"/>
          <w:sz w:val="24"/>
          <w:szCs w:val="24"/>
        </w:rPr>
        <w:t xml:space="preserve">; </w:t>
      </w:r>
      <w:r w:rsidR="000E7556" w:rsidRPr="00D40FD3">
        <w:rPr>
          <w:rFonts w:ascii="Arial" w:hAnsi="Arial" w:cs="Arial"/>
          <w:sz w:val="24"/>
          <w:szCs w:val="24"/>
        </w:rPr>
        <w:t xml:space="preserve">alım </w:t>
      </w:r>
      <w:r w:rsidR="00830DFF" w:rsidRPr="00D40FD3">
        <w:rPr>
          <w:rFonts w:ascii="Arial" w:hAnsi="Arial" w:cs="Arial"/>
          <w:sz w:val="24"/>
          <w:szCs w:val="24"/>
        </w:rPr>
        <w:t>zamanlaması</w:t>
      </w:r>
      <w:r w:rsidR="002007A9" w:rsidRPr="00D40FD3">
        <w:rPr>
          <w:rFonts w:ascii="Arial" w:hAnsi="Arial" w:cs="Arial"/>
          <w:sz w:val="24"/>
          <w:szCs w:val="24"/>
        </w:rPr>
        <w:t>nın,</w:t>
      </w:r>
      <w:r w:rsidR="00830DFF" w:rsidRPr="00D40FD3">
        <w:rPr>
          <w:rFonts w:ascii="Arial" w:hAnsi="Arial" w:cs="Arial"/>
          <w:sz w:val="24"/>
          <w:szCs w:val="24"/>
        </w:rPr>
        <w:t xml:space="preserve"> cihazların yerleştirilmeleri öngörülen Kandilli’deki Bili</w:t>
      </w:r>
      <w:r w:rsidR="000E7556" w:rsidRPr="00D40FD3">
        <w:rPr>
          <w:rFonts w:ascii="Arial" w:hAnsi="Arial" w:cs="Arial"/>
          <w:sz w:val="24"/>
          <w:szCs w:val="24"/>
        </w:rPr>
        <w:t>m ve Teknoloji Binası’nda</w:t>
      </w:r>
      <w:r w:rsidR="00830DFF" w:rsidRPr="00D40FD3">
        <w:rPr>
          <w:rFonts w:ascii="Arial" w:hAnsi="Arial" w:cs="Arial"/>
          <w:sz w:val="24"/>
          <w:szCs w:val="24"/>
        </w:rPr>
        <w:t xml:space="preserve"> Merkez’e ait  </w:t>
      </w:r>
      <w:r w:rsidR="002007A9" w:rsidRPr="00D40FD3">
        <w:rPr>
          <w:rFonts w:ascii="Arial" w:hAnsi="Arial" w:cs="Arial"/>
          <w:sz w:val="24"/>
          <w:szCs w:val="24"/>
        </w:rPr>
        <w:t xml:space="preserve">olan, yeni </w:t>
      </w:r>
      <w:r w:rsidR="00830DFF" w:rsidRPr="00D40FD3">
        <w:rPr>
          <w:rFonts w:ascii="Arial" w:hAnsi="Arial" w:cs="Arial"/>
          <w:sz w:val="24"/>
          <w:szCs w:val="24"/>
        </w:rPr>
        <w:t xml:space="preserve">laboratuarın tam anlamıyla kullanılabilir hale gelmesiyle uyumlu </w:t>
      </w:r>
      <w:r w:rsidR="002007A9" w:rsidRPr="00D40FD3">
        <w:rPr>
          <w:rFonts w:ascii="Arial" w:hAnsi="Arial" w:cs="Arial"/>
          <w:sz w:val="24"/>
          <w:szCs w:val="24"/>
        </w:rPr>
        <w:t>olması dikkate alınarak</w:t>
      </w:r>
      <w:r w:rsidR="00830DFF" w:rsidRPr="00D40FD3">
        <w:rPr>
          <w:rFonts w:ascii="Arial" w:hAnsi="Arial" w:cs="Arial"/>
          <w:sz w:val="24"/>
          <w:szCs w:val="24"/>
        </w:rPr>
        <w:t xml:space="preserve">; </w:t>
      </w:r>
      <w:r w:rsidR="004206F4">
        <w:rPr>
          <w:rFonts w:ascii="Arial" w:hAnsi="Arial" w:cs="Arial"/>
          <w:sz w:val="24"/>
          <w:szCs w:val="24"/>
        </w:rPr>
        <w:t xml:space="preserve">T.C. </w:t>
      </w:r>
      <w:r w:rsidR="004206F4" w:rsidRPr="004206F4">
        <w:rPr>
          <w:rFonts w:ascii="Arial" w:hAnsi="Arial" w:cs="Arial"/>
          <w:sz w:val="24"/>
          <w:szCs w:val="24"/>
        </w:rPr>
        <w:t>Cumhurbaşkanlığı Strateji ve Bütçe Başkanlığı</w:t>
      </w:r>
      <w:r w:rsidRPr="00D40FD3">
        <w:rPr>
          <w:rFonts w:ascii="Arial" w:hAnsi="Arial" w:cs="Arial"/>
          <w:sz w:val="24"/>
          <w:szCs w:val="24"/>
        </w:rPr>
        <w:t xml:space="preserve">’ndan </w:t>
      </w:r>
      <w:r w:rsidR="00D40FD3" w:rsidRPr="00D40FD3">
        <w:rPr>
          <w:rFonts w:ascii="Arial" w:hAnsi="Arial" w:cs="Arial"/>
          <w:sz w:val="24"/>
          <w:szCs w:val="24"/>
        </w:rPr>
        <w:t xml:space="preserve">2019-2021 </w:t>
      </w:r>
      <w:r w:rsidR="00830DFF" w:rsidRPr="00D40FD3">
        <w:rPr>
          <w:rFonts w:ascii="Arial" w:hAnsi="Arial" w:cs="Arial"/>
          <w:sz w:val="24"/>
          <w:szCs w:val="24"/>
        </w:rPr>
        <w:t>yıl(lar)ı</w:t>
      </w:r>
      <w:r w:rsidRPr="00D40FD3">
        <w:rPr>
          <w:rFonts w:ascii="Arial" w:hAnsi="Arial" w:cs="Arial"/>
          <w:sz w:val="24"/>
          <w:szCs w:val="24"/>
        </w:rPr>
        <w:t xml:space="preserve">nda </w:t>
      </w:r>
      <w:r w:rsidR="00830DFF" w:rsidRPr="00D40FD3">
        <w:rPr>
          <w:rFonts w:ascii="Arial" w:hAnsi="Arial" w:cs="Arial"/>
          <w:sz w:val="24"/>
          <w:szCs w:val="24"/>
        </w:rPr>
        <w:t>bütçe</w:t>
      </w:r>
      <w:r w:rsidR="0052416C">
        <w:rPr>
          <w:rFonts w:ascii="Arial" w:hAnsi="Arial" w:cs="Arial"/>
          <w:sz w:val="24"/>
          <w:szCs w:val="24"/>
        </w:rPr>
        <w:t>/ek bütçe</w:t>
      </w:r>
      <w:r w:rsidR="00830DFF" w:rsidRPr="00D40FD3">
        <w:rPr>
          <w:rFonts w:ascii="Arial" w:hAnsi="Arial" w:cs="Arial"/>
          <w:sz w:val="24"/>
          <w:szCs w:val="24"/>
        </w:rPr>
        <w:t xml:space="preserve"> istenmesinin uygun olacağı düşünülmektedir. </w:t>
      </w:r>
    </w:p>
    <w:p w14:paraId="5FEB7A82" w14:textId="7B392CFE" w:rsidR="008B5B34" w:rsidRPr="00D40FD3" w:rsidRDefault="008B5B34" w:rsidP="008B5B34">
      <w:pPr>
        <w:spacing w:after="0" w:line="240" w:lineRule="auto"/>
        <w:jc w:val="both"/>
        <w:rPr>
          <w:rFonts w:ascii="Arial" w:hAnsi="Arial" w:cs="Arial"/>
          <w:sz w:val="24"/>
          <w:szCs w:val="24"/>
        </w:rPr>
      </w:pPr>
      <w:r w:rsidRPr="00D40FD3">
        <w:rPr>
          <w:rFonts w:ascii="Arial" w:hAnsi="Arial" w:cs="Arial"/>
          <w:sz w:val="24"/>
          <w:szCs w:val="24"/>
        </w:rPr>
        <w:t xml:space="preserve">   </w:t>
      </w:r>
    </w:p>
    <w:p w14:paraId="67C7C3C3" w14:textId="77777777" w:rsidR="008B5B34" w:rsidRPr="00D40FD3" w:rsidRDefault="008B5B34" w:rsidP="008B5B34">
      <w:pPr>
        <w:spacing w:after="0" w:line="240" w:lineRule="auto"/>
        <w:jc w:val="both"/>
        <w:rPr>
          <w:rFonts w:ascii="Arial" w:hAnsi="Arial" w:cs="Arial"/>
          <w:sz w:val="24"/>
          <w:szCs w:val="24"/>
        </w:rPr>
      </w:pPr>
      <w:r w:rsidRPr="00D40FD3">
        <w:rPr>
          <w:rFonts w:ascii="Arial" w:hAnsi="Arial" w:cs="Arial"/>
          <w:sz w:val="24"/>
          <w:szCs w:val="24"/>
        </w:rPr>
        <w:t xml:space="preserve">Saygılarımla bilgilerinize sunarım. </w:t>
      </w:r>
    </w:p>
    <w:p w14:paraId="75ADF750" w14:textId="77777777" w:rsidR="008B5B34" w:rsidRPr="00D40FD3" w:rsidRDefault="008B5B34" w:rsidP="008B5B34">
      <w:pPr>
        <w:spacing w:after="0" w:line="240" w:lineRule="auto"/>
        <w:rPr>
          <w:rFonts w:ascii="Arial" w:hAnsi="Arial" w:cs="Arial"/>
          <w:sz w:val="24"/>
          <w:szCs w:val="24"/>
        </w:rPr>
      </w:pPr>
    </w:p>
    <w:p w14:paraId="2DF5B259" w14:textId="77777777" w:rsidR="008B5B34" w:rsidRPr="00D40FD3" w:rsidRDefault="008B5B34" w:rsidP="008B5B34">
      <w:pPr>
        <w:spacing w:after="0" w:line="240" w:lineRule="auto"/>
        <w:rPr>
          <w:rFonts w:ascii="Arial" w:hAnsi="Arial" w:cs="Arial"/>
          <w:sz w:val="24"/>
          <w:szCs w:val="24"/>
        </w:rPr>
      </w:pPr>
    </w:p>
    <w:p w14:paraId="45C7C497" w14:textId="77777777" w:rsidR="008B5B34" w:rsidRPr="00D40FD3" w:rsidRDefault="008B5B34" w:rsidP="008B5B34">
      <w:pPr>
        <w:spacing w:after="0" w:line="240" w:lineRule="auto"/>
        <w:rPr>
          <w:rFonts w:ascii="Arial" w:hAnsi="Arial" w:cs="Arial"/>
          <w:sz w:val="24"/>
          <w:szCs w:val="24"/>
        </w:rPr>
      </w:pPr>
    </w:p>
    <w:p w14:paraId="1BCDC0E8" w14:textId="77777777" w:rsidR="008B5B34" w:rsidRPr="00D40FD3" w:rsidRDefault="008B5B34" w:rsidP="008B5B34">
      <w:pPr>
        <w:spacing w:after="0" w:line="240" w:lineRule="auto"/>
        <w:rPr>
          <w:rFonts w:ascii="Arial" w:hAnsi="Arial" w:cs="Arial"/>
          <w:sz w:val="24"/>
          <w:szCs w:val="24"/>
        </w:rPr>
      </w:pPr>
    </w:p>
    <w:p w14:paraId="3F6E34E9" w14:textId="77777777" w:rsidR="008B5B34" w:rsidRPr="00D40FD3" w:rsidRDefault="008B5B34" w:rsidP="008B5B34">
      <w:pPr>
        <w:spacing w:after="0" w:line="240" w:lineRule="auto"/>
        <w:rPr>
          <w:rFonts w:ascii="Arial" w:hAnsi="Arial" w:cs="Arial"/>
          <w:sz w:val="24"/>
          <w:szCs w:val="24"/>
        </w:rPr>
      </w:pPr>
      <w:r w:rsidRPr="00D40FD3">
        <w:rPr>
          <w:rFonts w:ascii="Arial" w:hAnsi="Arial" w:cs="Arial"/>
          <w:sz w:val="24"/>
          <w:szCs w:val="24"/>
        </w:rPr>
        <w:t>Prof. Dr. Ahmet Erhan Aksoylu</w:t>
      </w:r>
    </w:p>
    <w:p w14:paraId="3876EF23" w14:textId="1E8D53A7" w:rsidR="00E611E6" w:rsidRPr="00D40FD3" w:rsidRDefault="008B5B34" w:rsidP="008B5B34">
      <w:pPr>
        <w:spacing w:after="0" w:line="240" w:lineRule="auto"/>
        <w:rPr>
          <w:rFonts w:ascii="Arial" w:hAnsi="Arial" w:cs="Arial"/>
          <w:sz w:val="24"/>
          <w:szCs w:val="24"/>
        </w:rPr>
      </w:pPr>
      <w:r w:rsidRPr="00D40FD3">
        <w:rPr>
          <w:rFonts w:ascii="Arial" w:hAnsi="Arial" w:cs="Arial"/>
          <w:sz w:val="24"/>
          <w:szCs w:val="24"/>
        </w:rPr>
        <w:t>B.Ü. İleri Teknolojiler Ar-Ge Merkez Laboratuarları Müdürü</w:t>
      </w:r>
    </w:p>
    <w:p w14:paraId="5DC52E03" w14:textId="70831B34" w:rsidR="00111F54" w:rsidRPr="00D40FD3" w:rsidRDefault="00111F54">
      <w:pPr>
        <w:spacing w:line="259" w:lineRule="auto"/>
        <w:rPr>
          <w:rFonts w:ascii="Arial" w:hAnsi="Arial" w:cs="Arial"/>
          <w:sz w:val="24"/>
          <w:szCs w:val="24"/>
        </w:rPr>
      </w:pPr>
      <w:r w:rsidRPr="00D40FD3">
        <w:rPr>
          <w:rFonts w:ascii="Arial" w:hAnsi="Arial" w:cs="Arial"/>
          <w:sz w:val="24"/>
          <w:szCs w:val="24"/>
        </w:rPr>
        <w:br w:type="page"/>
      </w:r>
    </w:p>
    <w:p w14:paraId="17146BC3" w14:textId="77777777" w:rsidR="00E233B6" w:rsidRDefault="00E233B6" w:rsidP="008B5B34">
      <w:pPr>
        <w:spacing w:after="0" w:line="240" w:lineRule="auto"/>
        <w:rPr>
          <w:sz w:val="24"/>
          <w:szCs w:val="24"/>
        </w:rPr>
      </w:pPr>
    </w:p>
    <w:p w14:paraId="16630373" w14:textId="77777777" w:rsidR="00E611E6" w:rsidRPr="00A054DF" w:rsidRDefault="00E611E6" w:rsidP="00E611E6">
      <w:pPr>
        <w:jc w:val="center"/>
        <w:rPr>
          <w:rFonts w:ascii="Times New Roman" w:hAnsi="Times New Roman"/>
          <w:b/>
          <w:sz w:val="32"/>
          <w:szCs w:val="32"/>
        </w:rPr>
      </w:pPr>
      <w:r w:rsidRPr="00A054DF">
        <w:rPr>
          <w:rFonts w:ascii="Times New Roman" w:hAnsi="Times New Roman"/>
          <w:b/>
          <w:sz w:val="32"/>
          <w:szCs w:val="32"/>
        </w:rPr>
        <w:t>B.Ü. İleri Teknolojiler Ar-Ge Merkez Laboratuarları</w:t>
      </w:r>
    </w:p>
    <w:p w14:paraId="6F881EFA" w14:textId="0BBA0ECE" w:rsidR="00E611E6" w:rsidRPr="00A054DF" w:rsidRDefault="001A7FE7" w:rsidP="00E611E6">
      <w:pPr>
        <w:jc w:val="center"/>
        <w:rPr>
          <w:rFonts w:ascii="Times New Roman" w:hAnsi="Times New Roman"/>
          <w:b/>
          <w:sz w:val="32"/>
          <w:szCs w:val="32"/>
        </w:rPr>
      </w:pPr>
      <w:r>
        <w:rPr>
          <w:rFonts w:ascii="Times New Roman" w:hAnsi="Times New Roman"/>
          <w:b/>
          <w:sz w:val="32"/>
          <w:szCs w:val="32"/>
        </w:rPr>
        <w:t>2017</w:t>
      </w:r>
      <w:r w:rsidR="00E611E6" w:rsidRPr="00A054DF">
        <w:rPr>
          <w:rFonts w:ascii="Times New Roman" w:hAnsi="Times New Roman"/>
          <w:b/>
          <w:sz w:val="32"/>
          <w:szCs w:val="32"/>
        </w:rPr>
        <w:t xml:space="preserve"> yılı faaliyet raporu</w:t>
      </w:r>
    </w:p>
    <w:p w14:paraId="5419529B" w14:textId="77777777" w:rsidR="00E611E6" w:rsidRPr="00A054DF" w:rsidRDefault="00E611E6" w:rsidP="00E611E6">
      <w:pPr>
        <w:jc w:val="both"/>
        <w:rPr>
          <w:rFonts w:ascii="Times New Roman" w:hAnsi="Times New Roman"/>
          <w:sz w:val="24"/>
          <w:szCs w:val="24"/>
        </w:rPr>
      </w:pPr>
    </w:p>
    <w:p w14:paraId="6A82F2D3" w14:textId="254F023E" w:rsidR="00E611E6" w:rsidRDefault="00E611E6" w:rsidP="00E611E6">
      <w:pPr>
        <w:jc w:val="both"/>
        <w:rPr>
          <w:rFonts w:ascii="Times New Roman" w:hAnsi="Times New Roman"/>
          <w:sz w:val="24"/>
          <w:szCs w:val="24"/>
        </w:rPr>
      </w:pPr>
      <w:r w:rsidRPr="00A054DF">
        <w:rPr>
          <w:rFonts w:ascii="Times New Roman" w:hAnsi="Times New Roman"/>
          <w:sz w:val="24"/>
          <w:szCs w:val="24"/>
        </w:rPr>
        <w:t>B.Ü. İleri Teknolojiler Ar-Ge Merkez Laboratuarları</w:t>
      </w:r>
      <w:r w:rsidR="00420734">
        <w:rPr>
          <w:rFonts w:ascii="Times New Roman" w:hAnsi="Times New Roman"/>
          <w:sz w:val="24"/>
          <w:szCs w:val="24"/>
        </w:rPr>
        <w:t xml:space="preserve"> (Merkez)</w:t>
      </w:r>
      <w:r w:rsidRPr="00A054DF">
        <w:rPr>
          <w:rFonts w:ascii="Times New Roman" w:hAnsi="Times New Roman"/>
          <w:sz w:val="24"/>
          <w:szCs w:val="24"/>
        </w:rPr>
        <w:t xml:space="preserve">, gerek Boğaziçi Üniversitesi’ndeki bölüm ve birimlere gerekse diğer üniversite, araştırma merkezleri ve endüstriye </w:t>
      </w:r>
      <w:r w:rsidR="00420734">
        <w:rPr>
          <w:rFonts w:ascii="Times New Roman" w:hAnsi="Times New Roman"/>
          <w:sz w:val="24"/>
          <w:szCs w:val="24"/>
        </w:rPr>
        <w:t xml:space="preserve">örnek bazlı analiz </w:t>
      </w:r>
      <w:r w:rsidRPr="00A054DF">
        <w:rPr>
          <w:rFonts w:ascii="Times New Roman" w:hAnsi="Times New Roman"/>
          <w:sz w:val="24"/>
          <w:szCs w:val="24"/>
        </w:rPr>
        <w:t xml:space="preserve">hizmet </w:t>
      </w:r>
      <w:r w:rsidR="00420734">
        <w:rPr>
          <w:rFonts w:ascii="Times New Roman" w:hAnsi="Times New Roman"/>
          <w:sz w:val="24"/>
          <w:szCs w:val="24"/>
        </w:rPr>
        <w:t>sunan, B.Ü. Rektörlüğü’ne bağlı bir hizmet birimi</w:t>
      </w:r>
      <w:r w:rsidRPr="00A054DF">
        <w:rPr>
          <w:rFonts w:ascii="Times New Roman" w:hAnsi="Times New Roman"/>
          <w:sz w:val="24"/>
          <w:szCs w:val="24"/>
        </w:rPr>
        <w:t>dir. Merkez Laboratuarları</w:t>
      </w:r>
      <w:r w:rsidR="00111F54">
        <w:rPr>
          <w:rFonts w:ascii="Times New Roman" w:hAnsi="Times New Roman"/>
          <w:sz w:val="24"/>
          <w:szCs w:val="24"/>
        </w:rPr>
        <w:t xml:space="preserve"> </w:t>
      </w:r>
      <w:r w:rsidR="001A7FE7">
        <w:rPr>
          <w:rFonts w:ascii="Times New Roman" w:hAnsi="Times New Roman"/>
          <w:sz w:val="24"/>
          <w:szCs w:val="24"/>
        </w:rPr>
        <w:t>2017</w:t>
      </w:r>
      <w:r w:rsidR="00AD16C7">
        <w:rPr>
          <w:rFonts w:ascii="Times New Roman" w:hAnsi="Times New Roman"/>
          <w:sz w:val="24"/>
          <w:szCs w:val="24"/>
        </w:rPr>
        <w:t xml:space="preserve"> yılı süresince </w:t>
      </w:r>
      <w:r w:rsidR="00111F54">
        <w:rPr>
          <w:rFonts w:ascii="Times New Roman" w:hAnsi="Times New Roman"/>
          <w:sz w:val="24"/>
          <w:szCs w:val="24"/>
        </w:rPr>
        <w:t>ana analiz cihazları olan;</w:t>
      </w:r>
      <w:r w:rsidRPr="00A054DF">
        <w:rPr>
          <w:rFonts w:ascii="Times New Roman" w:hAnsi="Times New Roman"/>
          <w:sz w:val="24"/>
          <w:szCs w:val="24"/>
        </w:rPr>
        <w:t xml:space="preserve">  mikro düzeyde yüzey karakterizasyonda kullanılan, çevresel moda sahip, bir adet taramalı elektron mikroskop (environmental scanning electron microscope, </w:t>
      </w:r>
      <w:r w:rsidRPr="00A054DF">
        <w:rPr>
          <w:rFonts w:ascii="Times New Roman" w:hAnsi="Times New Roman"/>
          <w:b/>
          <w:sz w:val="24"/>
          <w:szCs w:val="24"/>
        </w:rPr>
        <w:t>ESEM-FEG</w:t>
      </w:r>
      <w:r w:rsidRPr="00A054DF">
        <w:rPr>
          <w:rFonts w:ascii="Times New Roman" w:hAnsi="Times New Roman"/>
          <w:sz w:val="24"/>
          <w:szCs w:val="24"/>
        </w:rPr>
        <w:t xml:space="preserve">); organik ve polimerik moleküllerin karakterizasyonunda kullanılan bir adet sıvı fazlı nükleer magnetik rezonans cihazı (Nuclear Magnetic Resonance, </w:t>
      </w:r>
      <w:r w:rsidRPr="00A054DF">
        <w:rPr>
          <w:rFonts w:ascii="Times New Roman" w:hAnsi="Times New Roman"/>
          <w:b/>
          <w:sz w:val="24"/>
          <w:szCs w:val="24"/>
        </w:rPr>
        <w:t>NMR</w:t>
      </w:r>
      <w:r w:rsidRPr="00A054DF">
        <w:rPr>
          <w:rFonts w:ascii="Times New Roman" w:hAnsi="Times New Roman"/>
          <w:sz w:val="24"/>
          <w:szCs w:val="24"/>
        </w:rPr>
        <w:t xml:space="preserve">); </w:t>
      </w:r>
      <w:r w:rsidR="009A031F" w:rsidRPr="00A054DF">
        <w:rPr>
          <w:rFonts w:ascii="Times New Roman" w:hAnsi="Times New Roman"/>
          <w:sz w:val="24"/>
          <w:szCs w:val="24"/>
        </w:rPr>
        <w:t xml:space="preserve">kristal yapı tayininde kullanılan bir adet X-ray difraksiyon cihazı (X-ray Diffraction, </w:t>
      </w:r>
      <w:r w:rsidR="009A031F" w:rsidRPr="00A054DF">
        <w:rPr>
          <w:rFonts w:ascii="Times New Roman" w:hAnsi="Times New Roman"/>
          <w:b/>
          <w:sz w:val="24"/>
          <w:szCs w:val="24"/>
        </w:rPr>
        <w:t>XRD</w:t>
      </w:r>
      <w:r w:rsidR="009A031F">
        <w:rPr>
          <w:rFonts w:ascii="Times New Roman" w:hAnsi="Times New Roman"/>
          <w:sz w:val="24"/>
          <w:szCs w:val="24"/>
        </w:rPr>
        <w:t xml:space="preserve">); </w:t>
      </w:r>
      <w:r>
        <w:rPr>
          <w:rFonts w:ascii="Times New Roman" w:hAnsi="Times New Roman"/>
          <w:sz w:val="24"/>
          <w:szCs w:val="24"/>
        </w:rPr>
        <w:t xml:space="preserve">detaylı yüzey ve metal oksidasyon seviyesi analizinde kullanılan </w:t>
      </w:r>
      <w:r w:rsidR="004119CE">
        <w:rPr>
          <w:rFonts w:ascii="Times New Roman" w:hAnsi="Times New Roman"/>
          <w:sz w:val="24"/>
          <w:szCs w:val="24"/>
        </w:rPr>
        <w:t xml:space="preserve">bir adet </w:t>
      </w:r>
      <w:r>
        <w:rPr>
          <w:rFonts w:ascii="Times New Roman" w:hAnsi="Times New Roman"/>
          <w:sz w:val="24"/>
          <w:szCs w:val="24"/>
        </w:rPr>
        <w:t xml:space="preserve">X-ray fotoelektron sepktroskopisi (X-ray Photoelectron Spectroscopy, </w:t>
      </w:r>
      <w:r w:rsidRPr="00BA5DC1">
        <w:rPr>
          <w:rFonts w:ascii="Times New Roman" w:hAnsi="Times New Roman"/>
          <w:b/>
          <w:sz w:val="24"/>
          <w:szCs w:val="24"/>
        </w:rPr>
        <w:t>XPS</w:t>
      </w:r>
      <w:r w:rsidR="0094367C">
        <w:rPr>
          <w:rFonts w:ascii="Times New Roman" w:hAnsi="Times New Roman"/>
          <w:sz w:val="24"/>
          <w:szCs w:val="24"/>
        </w:rPr>
        <w:t>)</w:t>
      </w:r>
      <w:r w:rsidR="004119CE">
        <w:rPr>
          <w:rFonts w:ascii="Times New Roman" w:hAnsi="Times New Roman"/>
          <w:sz w:val="24"/>
          <w:szCs w:val="24"/>
        </w:rPr>
        <w:t>;</w:t>
      </w:r>
      <w:r>
        <w:rPr>
          <w:rFonts w:ascii="Times New Roman" w:hAnsi="Times New Roman"/>
          <w:sz w:val="24"/>
          <w:szCs w:val="24"/>
        </w:rPr>
        <w:t xml:space="preserve"> yapısal karakterizasyonda kullanılan </w:t>
      </w:r>
      <w:r w:rsidR="004119CE">
        <w:rPr>
          <w:rFonts w:ascii="Times New Roman" w:hAnsi="Times New Roman"/>
          <w:sz w:val="24"/>
          <w:szCs w:val="24"/>
        </w:rPr>
        <w:t xml:space="preserve">bir adet </w:t>
      </w:r>
      <w:r>
        <w:rPr>
          <w:rFonts w:ascii="Times New Roman" w:hAnsi="Times New Roman"/>
          <w:sz w:val="24"/>
          <w:szCs w:val="24"/>
        </w:rPr>
        <w:t>RAMAN cihazı</w:t>
      </w:r>
      <w:r w:rsidR="004119CE">
        <w:rPr>
          <w:rFonts w:ascii="Times New Roman" w:hAnsi="Times New Roman"/>
          <w:sz w:val="24"/>
          <w:szCs w:val="24"/>
        </w:rPr>
        <w:t>nın</w:t>
      </w:r>
      <w:r>
        <w:rPr>
          <w:rFonts w:ascii="Times New Roman" w:hAnsi="Times New Roman"/>
          <w:sz w:val="24"/>
          <w:szCs w:val="24"/>
        </w:rPr>
        <w:t xml:space="preserve"> (Raman Spectroscopy, </w:t>
      </w:r>
      <w:r w:rsidRPr="00E611E6">
        <w:rPr>
          <w:rFonts w:ascii="Times New Roman" w:hAnsi="Times New Roman"/>
          <w:b/>
          <w:sz w:val="24"/>
          <w:szCs w:val="24"/>
        </w:rPr>
        <w:t>RAMAN</w:t>
      </w:r>
      <w:r w:rsidR="004119CE">
        <w:rPr>
          <w:rFonts w:ascii="Times New Roman" w:hAnsi="Times New Roman"/>
          <w:sz w:val="24"/>
          <w:szCs w:val="24"/>
        </w:rPr>
        <w:t>)</w:t>
      </w:r>
      <w:r>
        <w:rPr>
          <w:rFonts w:ascii="Times New Roman" w:hAnsi="Times New Roman"/>
          <w:sz w:val="24"/>
          <w:szCs w:val="24"/>
        </w:rPr>
        <w:t xml:space="preserve"> </w:t>
      </w:r>
      <w:r w:rsidR="004119CE">
        <w:rPr>
          <w:rFonts w:ascii="Times New Roman" w:hAnsi="Times New Roman"/>
          <w:sz w:val="24"/>
          <w:szCs w:val="24"/>
        </w:rPr>
        <w:t xml:space="preserve">yanı sıra; </w:t>
      </w:r>
      <w:r w:rsidR="009A031F" w:rsidRPr="00A054DF">
        <w:rPr>
          <w:rFonts w:ascii="Times New Roman" w:hAnsi="Times New Roman"/>
          <w:sz w:val="24"/>
          <w:szCs w:val="24"/>
        </w:rPr>
        <w:t xml:space="preserve">mikro düzeyde yüzey topografik analizde kullanılan bir adet atomik kuvvet mikroskobu (Atomic Force Microscopy, </w:t>
      </w:r>
      <w:r w:rsidR="009A031F" w:rsidRPr="00A054DF">
        <w:rPr>
          <w:rFonts w:ascii="Times New Roman" w:hAnsi="Times New Roman"/>
          <w:b/>
          <w:sz w:val="24"/>
          <w:szCs w:val="24"/>
        </w:rPr>
        <w:t>AFM</w:t>
      </w:r>
      <w:r w:rsidR="009A031F">
        <w:rPr>
          <w:rFonts w:ascii="Times New Roman" w:hAnsi="Times New Roman"/>
          <w:sz w:val="24"/>
          <w:szCs w:val="24"/>
        </w:rPr>
        <w:t xml:space="preserve">); </w:t>
      </w:r>
      <w:r w:rsidRPr="00A054DF">
        <w:rPr>
          <w:rFonts w:ascii="Times New Roman" w:hAnsi="Times New Roman"/>
          <w:sz w:val="24"/>
          <w:szCs w:val="24"/>
        </w:rPr>
        <w:t>örneklerin parçacık boyutu ve yüzey yükü analizlerinde kullanılan bir adet nano-boyut analiz cihazı (</w:t>
      </w:r>
      <w:r w:rsidRPr="00C4528F">
        <w:rPr>
          <w:rFonts w:ascii="Times New Roman" w:hAnsi="Times New Roman"/>
          <w:sz w:val="24"/>
          <w:szCs w:val="24"/>
        </w:rPr>
        <w:t>Nano-particle sizer/Zeta Potential</w:t>
      </w:r>
      <w:r w:rsidR="00C4528F">
        <w:rPr>
          <w:rFonts w:ascii="Times New Roman" w:hAnsi="Times New Roman"/>
          <w:b/>
          <w:sz w:val="24"/>
          <w:szCs w:val="24"/>
        </w:rPr>
        <w:t>, NPS</w:t>
      </w:r>
      <w:r w:rsidR="00111F54">
        <w:rPr>
          <w:rFonts w:ascii="Times New Roman" w:hAnsi="Times New Roman"/>
          <w:sz w:val="24"/>
          <w:szCs w:val="24"/>
        </w:rPr>
        <w:t>) ile</w:t>
      </w:r>
      <w:r w:rsidRPr="00A054DF">
        <w:rPr>
          <w:rFonts w:ascii="Times New Roman" w:hAnsi="Times New Roman"/>
          <w:sz w:val="24"/>
          <w:szCs w:val="24"/>
        </w:rPr>
        <w:t xml:space="preserve"> yukarıda belirtilen cihazlara örnek hazırlanmasında ve ön analizlerde kullanılan, güçlü optik mikroskoplara </w:t>
      </w:r>
      <w:r>
        <w:rPr>
          <w:rFonts w:ascii="Times New Roman" w:hAnsi="Times New Roman"/>
          <w:sz w:val="24"/>
          <w:szCs w:val="24"/>
        </w:rPr>
        <w:t>ve</w:t>
      </w:r>
      <w:r w:rsidRPr="00A054DF">
        <w:rPr>
          <w:rFonts w:ascii="Times New Roman" w:hAnsi="Times New Roman"/>
          <w:sz w:val="24"/>
          <w:szCs w:val="24"/>
        </w:rPr>
        <w:t xml:space="preserve"> </w:t>
      </w:r>
      <w:r w:rsidRPr="00A054DF">
        <w:rPr>
          <w:rFonts w:ascii="Times New Roman" w:hAnsi="Times New Roman"/>
          <w:b/>
          <w:sz w:val="24"/>
          <w:szCs w:val="24"/>
        </w:rPr>
        <w:t>ultra-microtom</w:t>
      </w:r>
      <w:r w:rsidRPr="00A054DF">
        <w:rPr>
          <w:rFonts w:ascii="Times New Roman" w:hAnsi="Times New Roman"/>
          <w:sz w:val="24"/>
          <w:szCs w:val="24"/>
        </w:rPr>
        <w:t xml:space="preserve"> örnek kesme cihazına sahip, bir </w:t>
      </w:r>
      <w:r w:rsidRPr="00A054DF">
        <w:rPr>
          <w:rFonts w:ascii="Times New Roman" w:hAnsi="Times New Roman"/>
          <w:b/>
          <w:sz w:val="24"/>
          <w:szCs w:val="24"/>
        </w:rPr>
        <w:t>örnek hazırlama ve ön analiz laboratuarı</w:t>
      </w:r>
      <w:r w:rsidRPr="00A054DF">
        <w:rPr>
          <w:rFonts w:ascii="Times New Roman" w:hAnsi="Times New Roman"/>
          <w:sz w:val="24"/>
          <w:szCs w:val="24"/>
        </w:rPr>
        <w:t xml:space="preserve"> </w:t>
      </w:r>
      <w:r w:rsidR="00111F54">
        <w:rPr>
          <w:rFonts w:ascii="Times New Roman" w:hAnsi="Times New Roman"/>
          <w:sz w:val="24"/>
          <w:szCs w:val="24"/>
        </w:rPr>
        <w:t xml:space="preserve">ve </w:t>
      </w:r>
      <w:r w:rsidR="00111F54" w:rsidRPr="00981677">
        <w:rPr>
          <w:rFonts w:ascii="Times New Roman" w:hAnsi="Times New Roman"/>
          <w:b/>
          <w:sz w:val="24"/>
          <w:szCs w:val="24"/>
        </w:rPr>
        <w:t>sıvı azot üretim ünitesi</w:t>
      </w:r>
      <w:r w:rsidR="00B760C2">
        <w:rPr>
          <w:rFonts w:ascii="Times New Roman" w:hAnsi="Times New Roman"/>
          <w:sz w:val="24"/>
          <w:szCs w:val="24"/>
        </w:rPr>
        <w:t xml:space="preserve"> </w:t>
      </w:r>
      <w:r w:rsidRPr="00A054DF">
        <w:rPr>
          <w:rFonts w:ascii="Times New Roman" w:hAnsi="Times New Roman"/>
          <w:sz w:val="24"/>
          <w:szCs w:val="24"/>
        </w:rPr>
        <w:t xml:space="preserve">ile hizmet sunmuştur.  </w:t>
      </w:r>
      <w:r w:rsidR="00894624">
        <w:rPr>
          <w:rFonts w:ascii="Times New Roman" w:hAnsi="Times New Roman"/>
          <w:sz w:val="24"/>
          <w:szCs w:val="24"/>
        </w:rPr>
        <w:t>Söz konusu</w:t>
      </w:r>
      <w:r w:rsidR="0094367C" w:rsidRPr="00A054DF">
        <w:rPr>
          <w:rFonts w:ascii="Times New Roman" w:hAnsi="Times New Roman"/>
          <w:sz w:val="24"/>
          <w:szCs w:val="24"/>
        </w:rPr>
        <w:t xml:space="preserve"> birimler</w:t>
      </w:r>
      <w:r w:rsidR="001A7FE7">
        <w:rPr>
          <w:rFonts w:ascii="Times New Roman" w:hAnsi="Times New Roman"/>
          <w:sz w:val="24"/>
          <w:szCs w:val="24"/>
        </w:rPr>
        <w:t xml:space="preserve"> 2017 </w:t>
      </w:r>
      <w:r w:rsidR="0094367C">
        <w:rPr>
          <w:rFonts w:ascii="Times New Roman" w:hAnsi="Times New Roman"/>
          <w:sz w:val="24"/>
          <w:szCs w:val="24"/>
        </w:rPr>
        <w:t xml:space="preserve">yılı süresince, cihazların rutin bakım, kalibrasyon, </w:t>
      </w:r>
      <w:r w:rsidR="00E95C98">
        <w:rPr>
          <w:rFonts w:ascii="Times New Roman" w:hAnsi="Times New Roman"/>
          <w:sz w:val="24"/>
          <w:szCs w:val="24"/>
        </w:rPr>
        <w:t xml:space="preserve">arıza ve </w:t>
      </w:r>
      <w:r w:rsidR="009A031F">
        <w:rPr>
          <w:rFonts w:ascii="Times New Roman" w:hAnsi="Times New Roman"/>
          <w:sz w:val="24"/>
          <w:szCs w:val="24"/>
        </w:rPr>
        <w:t>ataşman onarımı</w:t>
      </w:r>
      <w:r w:rsidR="00443512">
        <w:rPr>
          <w:rFonts w:ascii="Times New Roman" w:hAnsi="Times New Roman"/>
          <w:sz w:val="24"/>
          <w:szCs w:val="24"/>
        </w:rPr>
        <w:t xml:space="preserve"> sırasında durma</w:t>
      </w:r>
      <w:r w:rsidR="009A031F">
        <w:rPr>
          <w:rFonts w:ascii="Times New Roman" w:hAnsi="Times New Roman"/>
          <w:sz w:val="24"/>
          <w:szCs w:val="24"/>
        </w:rPr>
        <w:t xml:space="preserve">, </w:t>
      </w:r>
      <w:r w:rsidR="0094367C">
        <w:rPr>
          <w:rFonts w:ascii="Times New Roman" w:hAnsi="Times New Roman"/>
          <w:sz w:val="24"/>
          <w:szCs w:val="24"/>
        </w:rPr>
        <w:t xml:space="preserve">vb. süreleri hariç, </w:t>
      </w:r>
      <w:r w:rsidR="00894624">
        <w:rPr>
          <w:rFonts w:ascii="Times New Roman" w:hAnsi="Times New Roman"/>
          <w:sz w:val="24"/>
          <w:szCs w:val="24"/>
        </w:rPr>
        <w:t>kesintisiz olarak hizmet vermiş</w:t>
      </w:r>
      <w:r w:rsidR="009A031F">
        <w:rPr>
          <w:rFonts w:ascii="Times New Roman" w:hAnsi="Times New Roman"/>
          <w:sz w:val="24"/>
          <w:szCs w:val="24"/>
        </w:rPr>
        <w:t>lerdir</w:t>
      </w:r>
      <w:r w:rsidR="00894624">
        <w:rPr>
          <w:rFonts w:ascii="Times New Roman" w:hAnsi="Times New Roman"/>
          <w:sz w:val="24"/>
          <w:szCs w:val="24"/>
        </w:rPr>
        <w:t>.</w:t>
      </w:r>
      <w:r w:rsidR="00B760C2">
        <w:rPr>
          <w:rFonts w:ascii="Times New Roman" w:hAnsi="Times New Roman"/>
          <w:sz w:val="24"/>
          <w:szCs w:val="24"/>
        </w:rPr>
        <w:t xml:space="preserve"> </w:t>
      </w:r>
      <w:r w:rsidR="00440B94">
        <w:rPr>
          <w:rFonts w:ascii="Times New Roman" w:hAnsi="Times New Roman"/>
          <w:sz w:val="24"/>
          <w:szCs w:val="24"/>
        </w:rPr>
        <w:t xml:space="preserve">2017 süresince arızalanan ESEM ve RAMAN’a ait ataşmanlar da yenilenmişlerdir; söz konusu ataşmanlar raporun yazım tarihi itibarıyla tam kapasiteyle hizmet vermektedir. </w:t>
      </w:r>
      <w:r w:rsidRPr="00A054DF">
        <w:rPr>
          <w:rFonts w:ascii="Times New Roman" w:hAnsi="Times New Roman"/>
          <w:sz w:val="24"/>
          <w:szCs w:val="24"/>
        </w:rPr>
        <w:t xml:space="preserve">Merkez Laboratuarları’nda gerçekleştirilen analizler için hizmet alanlar tarafından, B.Ü. Üniversite Yönetim Kurulu tarafınca onaylanmış fiyat listeleri bazında, B.Ü. Döner Sermaye İşletmeleri’nde bulunan Analiz Projesi hesabına ödeme yapılmaktadır. </w:t>
      </w:r>
    </w:p>
    <w:p w14:paraId="3CAA85C8" w14:textId="50E8E86A" w:rsidR="00E611E6" w:rsidRPr="00A054DF" w:rsidRDefault="00E611E6" w:rsidP="00E611E6">
      <w:pPr>
        <w:jc w:val="both"/>
        <w:rPr>
          <w:rFonts w:ascii="Times New Roman" w:hAnsi="Times New Roman"/>
          <w:sz w:val="24"/>
          <w:szCs w:val="24"/>
        </w:rPr>
      </w:pPr>
      <w:r w:rsidRPr="00A054DF">
        <w:rPr>
          <w:rFonts w:ascii="Times New Roman" w:hAnsi="Times New Roman"/>
          <w:b/>
          <w:sz w:val="24"/>
          <w:szCs w:val="24"/>
        </w:rPr>
        <w:t xml:space="preserve">1. </w:t>
      </w:r>
      <w:r w:rsidR="00894624">
        <w:rPr>
          <w:rFonts w:ascii="Times New Roman" w:hAnsi="Times New Roman"/>
          <w:b/>
          <w:sz w:val="24"/>
          <w:szCs w:val="24"/>
        </w:rPr>
        <w:t xml:space="preserve">Merkez Laboratuarları’nın </w:t>
      </w:r>
      <w:r w:rsidR="00443512">
        <w:rPr>
          <w:rFonts w:ascii="Times New Roman" w:hAnsi="Times New Roman"/>
          <w:b/>
          <w:sz w:val="24"/>
          <w:szCs w:val="24"/>
        </w:rPr>
        <w:t>2017</w:t>
      </w:r>
      <w:r w:rsidRPr="00A054DF">
        <w:rPr>
          <w:rFonts w:ascii="Times New Roman" w:hAnsi="Times New Roman"/>
          <w:b/>
          <w:sz w:val="24"/>
          <w:szCs w:val="24"/>
        </w:rPr>
        <w:t xml:space="preserve"> yılındaki faaliyetleri</w:t>
      </w:r>
      <w:r w:rsidR="00983665">
        <w:rPr>
          <w:rFonts w:ascii="Times New Roman" w:hAnsi="Times New Roman"/>
          <w:b/>
          <w:sz w:val="24"/>
          <w:szCs w:val="24"/>
        </w:rPr>
        <w:t xml:space="preserve"> </w:t>
      </w:r>
    </w:p>
    <w:p w14:paraId="0124AA0B" w14:textId="22E45CC2" w:rsidR="00E611E6" w:rsidRPr="00A054DF" w:rsidRDefault="00CE0FEE" w:rsidP="00E611E6">
      <w:pPr>
        <w:jc w:val="both"/>
        <w:rPr>
          <w:rFonts w:ascii="Times New Roman" w:hAnsi="Times New Roman"/>
          <w:sz w:val="24"/>
          <w:szCs w:val="24"/>
        </w:rPr>
      </w:pPr>
      <w:r>
        <w:rPr>
          <w:rFonts w:ascii="Times New Roman" w:hAnsi="Times New Roman"/>
          <w:b/>
          <w:sz w:val="24"/>
          <w:szCs w:val="24"/>
        </w:rPr>
        <w:t>(i</w:t>
      </w:r>
      <w:r w:rsidR="00E611E6" w:rsidRPr="00A054DF">
        <w:rPr>
          <w:rFonts w:ascii="Times New Roman" w:hAnsi="Times New Roman"/>
          <w:b/>
          <w:sz w:val="24"/>
          <w:szCs w:val="24"/>
        </w:rPr>
        <w:t xml:space="preserve">) ESEM-FEG </w:t>
      </w:r>
      <w:r w:rsidR="00E611E6">
        <w:rPr>
          <w:rFonts w:ascii="Times New Roman" w:hAnsi="Times New Roman"/>
          <w:b/>
          <w:sz w:val="24"/>
          <w:szCs w:val="24"/>
        </w:rPr>
        <w:t>laboratuarı</w:t>
      </w:r>
      <w:r w:rsidR="00E611E6" w:rsidRPr="00A054DF">
        <w:rPr>
          <w:rFonts w:ascii="Times New Roman" w:hAnsi="Times New Roman"/>
          <w:b/>
          <w:sz w:val="24"/>
          <w:szCs w:val="24"/>
        </w:rPr>
        <w:t xml:space="preserve">: </w:t>
      </w:r>
      <w:r w:rsidR="00E611E6" w:rsidRPr="00A054DF">
        <w:rPr>
          <w:rFonts w:ascii="Times New Roman" w:hAnsi="Times New Roman"/>
          <w:sz w:val="24"/>
          <w:szCs w:val="24"/>
        </w:rPr>
        <w:t xml:space="preserve">  Cihazda gerçekleştirilen analizlere ait detaylı döküm, ikişer aylık dilimler halinde, </w:t>
      </w:r>
      <w:r w:rsidR="00E611E6" w:rsidRPr="00A054DF">
        <w:rPr>
          <w:rFonts w:ascii="Times New Roman" w:hAnsi="Times New Roman"/>
          <w:b/>
          <w:sz w:val="24"/>
          <w:szCs w:val="24"/>
        </w:rPr>
        <w:t>Ek.</w:t>
      </w:r>
      <w:r>
        <w:rPr>
          <w:rFonts w:ascii="Times New Roman" w:hAnsi="Times New Roman"/>
          <w:b/>
          <w:sz w:val="24"/>
          <w:szCs w:val="24"/>
        </w:rPr>
        <w:t>1</w:t>
      </w:r>
      <w:r w:rsidR="00E611E6" w:rsidRPr="00A054DF">
        <w:rPr>
          <w:rFonts w:ascii="Times New Roman" w:hAnsi="Times New Roman"/>
          <w:sz w:val="24"/>
          <w:szCs w:val="24"/>
        </w:rPr>
        <w:t xml:space="preserve">’de sunulmuştur. </w:t>
      </w:r>
      <w:r w:rsidR="00543FE7">
        <w:rPr>
          <w:rFonts w:ascii="Times New Roman" w:hAnsi="Times New Roman"/>
          <w:sz w:val="24"/>
          <w:szCs w:val="24"/>
        </w:rPr>
        <w:t>ESEM cihazı</w:t>
      </w:r>
      <w:r w:rsidR="00420734">
        <w:rPr>
          <w:rFonts w:ascii="Times New Roman" w:hAnsi="Times New Roman"/>
          <w:sz w:val="24"/>
          <w:szCs w:val="24"/>
        </w:rPr>
        <w:t xml:space="preserve"> </w:t>
      </w:r>
      <w:r w:rsidR="00443512">
        <w:rPr>
          <w:rFonts w:ascii="Times New Roman" w:hAnsi="Times New Roman"/>
          <w:sz w:val="24"/>
          <w:szCs w:val="24"/>
        </w:rPr>
        <w:t>2017</w:t>
      </w:r>
      <w:r w:rsidR="00E611E6" w:rsidRPr="00A054DF">
        <w:rPr>
          <w:rFonts w:ascii="Times New Roman" w:hAnsi="Times New Roman"/>
          <w:sz w:val="24"/>
          <w:szCs w:val="24"/>
        </w:rPr>
        <w:t xml:space="preserve"> yılında</w:t>
      </w:r>
      <w:r w:rsidR="00E611E6">
        <w:rPr>
          <w:rFonts w:ascii="Times New Roman" w:hAnsi="Times New Roman"/>
          <w:sz w:val="24"/>
          <w:szCs w:val="24"/>
        </w:rPr>
        <w:t xml:space="preserve">, cihazın </w:t>
      </w:r>
      <w:r w:rsidR="00543FE7">
        <w:rPr>
          <w:rFonts w:ascii="Times New Roman" w:hAnsi="Times New Roman"/>
          <w:sz w:val="24"/>
          <w:szCs w:val="24"/>
        </w:rPr>
        <w:t>bakımları sırasında ve/veya</w:t>
      </w:r>
      <w:r w:rsidR="00E611E6">
        <w:rPr>
          <w:rFonts w:ascii="Times New Roman" w:hAnsi="Times New Roman"/>
          <w:sz w:val="24"/>
          <w:szCs w:val="24"/>
        </w:rPr>
        <w:t xml:space="preserve"> oluşan arızalar </w:t>
      </w:r>
      <w:r w:rsidR="00543FE7">
        <w:rPr>
          <w:rFonts w:ascii="Times New Roman" w:hAnsi="Times New Roman"/>
          <w:sz w:val="24"/>
          <w:szCs w:val="24"/>
        </w:rPr>
        <w:t>nedeniyle</w:t>
      </w:r>
      <w:r w:rsidR="00E95C98">
        <w:rPr>
          <w:rFonts w:ascii="Times New Roman" w:hAnsi="Times New Roman"/>
          <w:sz w:val="24"/>
          <w:szCs w:val="24"/>
        </w:rPr>
        <w:t>, yıla yayılmış kısa sürelerle,</w:t>
      </w:r>
      <w:r w:rsidR="00AD16C7">
        <w:rPr>
          <w:rFonts w:ascii="Times New Roman" w:hAnsi="Times New Roman"/>
          <w:sz w:val="24"/>
          <w:szCs w:val="24"/>
        </w:rPr>
        <w:t xml:space="preserve"> toplam yaklaşık </w:t>
      </w:r>
      <w:r w:rsidR="00E95C98">
        <w:rPr>
          <w:rFonts w:ascii="Times New Roman" w:hAnsi="Times New Roman"/>
          <w:sz w:val="24"/>
          <w:szCs w:val="24"/>
        </w:rPr>
        <w:t>2.5</w:t>
      </w:r>
      <w:r w:rsidR="00AD16C7">
        <w:rPr>
          <w:rFonts w:ascii="Times New Roman" w:hAnsi="Times New Roman"/>
          <w:sz w:val="24"/>
          <w:szCs w:val="24"/>
        </w:rPr>
        <w:t xml:space="preserve"> </w:t>
      </w:r>
      <w:r w:rsidR="00E611E6">
        <w:rPr>
          <w:rFonts w:ascii="Times New Roman" w:hAnsi="Times New Roman"/>
          <w:sz w:val="24"/>
          <w:szCs w:val="24"/>
        </w:rPr>
        <w:t>ay devre dışı kalması hariç,</w:t>
      </w:r>
      <w:r w:rsidR="00E611E6" w:rsidRPr="00A054DF">
        <w:rPr>
          <w:rFonts w:ascii="Times New Roman" w:hAnsi="Times New Roman"/>
          <w:sz w:val="24"/>
          <w:szCs w:val="24"/>
        </w:rPr>
        <w:t xml:space="preserve"> </w:t>
      </w:r>
      <w:r w:rsidR="00E611E6">
        <w:rPr>
          <w:rFonts w:ascii="Times New Roman" w:hAnsi="Times New Roman"/>
          <w:sz w:val="24"/>
          <w:szCs w:val="24"/>
        </w:rPr>
        <w:t xml:space="preserve">kesintisiz olarak hizmet vermiştir. </w:t>
      </w:r>
      <w:r w:rsidR="00443512">
        <w:rPr>
          <w:rFonts w:ascii="Times New Roman" w:hAnsi="Times New Roman"/>
          <w:sz w:val="24"/>
          <w:szCs w:val="24"/>
        </w:rPr>
        <w:t xml:space="preserve">Cihazın 2017 Sonbahar döneminden itibaren arızalanan EDS ataşmanı da bu raporun yazım tarihi itibarıyla devreye alınmış ve hizmet vermektedir. </w:t>
      </w:r>
    </w:p>
    <w:p w14:paraId="769C2848" w14:textId="77777777" w:rsidR="00E611E6" w:rsidRPr="00A054DF" w:rsidRDefault="00E611E6" w:rsidP="00E611E6">
      <w:pPr>
        <w:jc w:val="both"/>
        <w:rPr>
          <w:rFonts w:ascii="Times New Roman" w:hAnsi="Times New Roman"/>
          <w:sz w:val="24"/>
          <w:szCs w:val="24"/>
        </w:rPr>
      </w:pPr>
      <w:r w:rsidRPr="00A054DF">
        <w:rPr>
          <w:rFonts w:ascii="Times New Roman" w:hAnsi="Times New Roman"/>
          <w:sz w:val="24"/>
          <w:szCs w:val="24"/>
        </w:rPr>
        <w:tab/>
        <w:t xml:space="preserve">ESEM cihazından hemen tüm mühendislik ve uygulamalı temel bilim çalışması yapılan B.Ü. ve diğer üniversitelerin bölümleri  faydalanmaktadır. </w:t>
      </w:r>
    </w:p>
    <w:p w14:paraId="5FC24C84" w14:textId="237E1FEE" w:rsidR="00E611E6" w:rsidRDefault="00E611E6" w:rsidP="00E611E6">
      <w:pPr>
        <w:jc w:val="both"/>
        <w:rPr>
          <w:rFonts w:ascii="Times New Roman" w:hAnsi="Times New Roman"/>
          <w:sz w:val="24"/>
          <w:szCs w:val="24"/>
        </w:rPr>
      </w:pPr>
      <w:r w:rsidRPr="00A054DF">
        <w:rPr>
          <w:rFonts w:ascii="Times New Roman" w:hAnsi="Times New Roman"/>
          <w:b/>
          <w:sz w:val="24"/>
          <w:szCs w:val="24"/>
        </w:rPr>
        <w:tab/>
      </w:r>
      <w:r w:rsidR="00443512">
        <w:rPr>
          <w:rFonts w:ascii="Times New Roman" w:hAnsi="Times New Roman"/>
          <w:sz w:val="24"/>
          <w:szCs w:val="24"/>
        </w:rPr>
        <w:t>2017</w:t>
      </w:r>
      <w:r w:rsidRPr="00A054DF">
        <w:rPr>
          <w:rFonts w:ascii="Times New Roman" w:hAnsi="Times New Roman"/>
          <w:sz w:val="24"/>
          <w:szCs w:val="24"/>
        </w:rPr>
        <w:t xml:space="preserve"> yılı boyunca ESEM cihazında </w:t>
      </w:r>
      <w:r w:rsidRPr="005C59DE">
        <w:rPr>
          <w:rFonts w:ascii="Times New Roman" w:hAnsi="Times New Roman"/>
          <w:b/>
          <w:sz w:val="24"/>
          <w:szCs w:val="24"/>
        </w:rPr>
        <w:t xml:space="preserve">toplam </w:t>
      </w:r>
      <w:r w:rsidR="00E95C98">
        <w:rPr>
          <w:rFonts w:ascii="Times New Roman" w:hAnsi="Times New Roman"/>
          <w:b/>
          <w:sz w:val="24"/>
          <w:szCs w:val="24"/>
        </w:rPr>
        <w:t>185</w:t>
      </w:r>
      <w:r w:rsidRPr="005C59DE">
        <w:rPr>
          <w:rFonts w:ascii="Times New Roman" w:hAnsi="Times New Roman"/>
          <w:b/>
          <w:sz w:val="24"/>
          <w:szCs w:val="24"/>
        </w:rPr>
        <w:t xml:space="preserve"> net analiz saatlik çalışma</w:t>
      </w:r>
      <w:r w:rsidRPr="00A054DF">
        <w:rPr>
          <w:rFonts w:ascii="Times New Roman" w:hAnsi="Times New Roman"/>
          <w:sz w:val="24"/>
          <w:szCs w:val="24"/>
        </w:rPr>
        <w:t xml:space="preserve"> gerçekleştirilmiş olup bu analizlerin toplam </w:t>
      </w:r>
      <w:r>
        <w:rPr>
          <w:rFonts w:ascii="Times New Roman" w:hAnsi="Times New Roman"/>
          <w:sz w:val="24"/>
          <w:szCs w:val="24"/>
        </w:rPr>
        <w:t>tutarı</w:t>
      </w:r>
      <w:r w:rsidRPr="00A054DF">
        <w:rPr>
          <w:rFonts w:ascii="Times New Roman" w:hAnsi="Times New Roman"/>
          <w:sz w:val="24"/>
          <w:szCs w:val="24"/>
        </w:rPr>
        <w:t xml:space="preserve"> </w:t>
      </w:r>
      <w:r w:rsidRPr="005C59DE">
        <w:rPr>
          <w:rFonts w:ascii="Times New Roman" w:hAnsi="Times New Roman"/>
          <w:b/>
          <w:sz w:val="24"/>
          <w:szCs w:val="24"/>
        </w:rPr>
        <w:t xml:space="preserve">KDV dahil </w:t>
      </w:r>
      <w:r w:rsidR="00E95C98">
        <w:rPr>
          <w:rFonts w:ascii="Times New Roman" w:hAnsi="Times New Roman"/>
          <w:b/>
          <w:sz w:val="24"/>
          <w:szCs w:val="24"/>
        </w:rPr>
        <w:t>44,530.82</w:t>
      </w:r>
      <w:r w:rsidRPr="005C59DE">
        <w:rPr>
          <w:rFonts w:ascii="Times New Roman" w:hAnsi="Times New Roman"/>
          <w:b/>
          <w:sz w:val="24"/>
          <w:szCs w:val="24"/>
        </w:rPr>
        <w:t xml:space="preserve"> TL</w:t>
      </w:r>
      <w:r>
        <w:rPr>
          <w:rFonts w:ascii="Times New Roman" w:hAnsi="Times New Roman"/>
          <w:b/>
          <w:sz w:val="24"/>
          <w:szCs w:val="24"/>
        </w:rPr>
        <w:t>’dir.</w:t>
      </w:r>
      <w:r w:rsidRPr="005C59DE">
        <w:rPr>
          <w:rFonts w:ascii="Times New Roman" w:hAnsi="Times New Roman"/>
          <w:b/>
          <w:sz w:val="24"/>
          <w:szCs w:val="24"/>
        </w:rPr>
        <w:t xml:space="preserve"> </w:t>
      </w:r>
    </w:p>
    <w:p w14:paraId="3BFE3ACC" w14:textId="6BF76FB7" w:rsidR="00E611E6" w:rsidRDefault="00E611E6" w:rsidP="00E611E6">
      <w:pPr>
        <w:jc w:val="both"/>
        <w:rPr>
          <w:rFonts w:ascii="Times New Roman" w:hAnsi="Times New Roman"/>
          <w:sz w:val="24"/>
          <w:szCs w:val="24"/>
        </w:rPr>
      </w:pPr>
      <w:r>
        <w:rPr>
          <w:rFonts w:ascii="Times New Roman" w:hAnsi="Times New Roman"/>
          <w:sz w:val="24"/>
          <w:szCs w:val="24"/>
        </w:rPr>
        <w:tab/>
        <w:t>ESEM</w:t>
      </w:r>
      <w:r w:rsidRPr="00A054DF">
        <w:rPr>
          <w:rFonts w:ascii="Times New Roman" w:hAnsi="Times New Roman"/>
          <w:sz w:val="24"/>
          <w:szCs w:val="24"/>
        </w:rPr>
        <w:t xml:space="preserve"> cihazında gerçekleştirilen toplam analizler içinde, </w:t>
      </w:r>
      <w:r>
        <w:rPr>
          <w:rFonts w:ascii="Times New Roman" w:hAnsi="Times New Roman"/>
          <w:b/>
          <w:sz w:val="24"/>
          <w:szCs w:val="24"/>
        </w:rPr>
        <w:t xml:space="preserve">Üniversitemiz dışındaki kurumların </w:t>
      </w:r>
      <w:r w:rsidRPr="00A054DF">
        <w:rPr>
          <w:rFonts w:ascii="Times New Roman" w:hAnsi="Times New Roman"/>
          <w:b/>
          <w:sz w:val="24"/>
          <w:szCs w:val="24"/>
        </w:rPr>
        <w:t xml:space="preserve"> aldığı hizmetin payı</w:t>
      </w:r>
      <w:r>
        <w:rPr>
          <w:rFonts w:ascii="Times New Roman" w:hAnsi="Times New Roman"/>
          <w:b/>
          <w:sz w:val="24"/>
          <w:szCs w:val="24"/>
        </w:rPr>
        <w:t>, analiz tutarı</w:t>
      </w:r>
      <w:r w:rsidRPr="00A054DF">
        <w:rPr>
          <w:rFonts w:ascii="Times New Roman" w:hAnsi="Times New Roman"/>
          <w:b/>
          <w:sz w:val="24"/>
          <w:szCs w:val="24"/>
        </w:rPr>
        <w:t xml:space="preserve"> bazında</w:t>
      </w:r>
      <w:r>
        <w:rPr>
          <w:rFonts w:ascii="Times New Roman" w:hAnsi="Times New Roman"/>
          <w:b/>
          <w:sz w:val="24"/>
          <w:szCs w:val="24"/>
        </w:rPr>
        <w:t xml:space="preserve">, </w:t>
      </w:r>
      <w:r w:rsidRPr="00A054DF">
        <w:rPr>
          <w:rFonts w:ascii="Times New Roman" w:hAnsi="Times New Roman"/>
          <w:b/>
          <w:sz w:val="24"/>
          <w:szCs w:val="24"/>
        </w:rPr>
        <w:t xml:space="preserve"> %</w:t>
      </w:r>
      <w:r w:rsidR="00E95C98">
        <w:rPr>
          <w:rFonts w:ascii="Times New Roman" w:hAnsi="Times New Roman"/>
          <w:b/>
          <w:sz w:val="24"/>
          <w:szCs w:val="24"/>
        </w:rPr>
        <w:t>67</w:t>
      </w:r>
      <w:r w:rsidRPr="00A054DF">
        <w:rPr>
          <w:rFonts w:ascii="Times New Roman" w:hAnsi="Times New Roman"/>
          <w:sz w:val="24"/>
          <w:szCs w:val="24"/>
        </w:rPr>
        <w:t>’</w:t>
      </w:r>
      <w:r w:rsidR="00E95C98">
        <w:rPr>
          <w:rFonts w:ascii="Times New Roman" w:hAnsi="Times New Roman"/>
          <w:sz w:val="24"/>
          <w:szCs w:val="24"/>
        </w:rPr>
        <w:t>di</w:t>
      </w:r>
      <w:r>
        <w:rPr>
          <w:rFonts w:ascii="Times New Roman" w:hAnsi="Times New Roman"/>
          <w:sz w:val="24"/>
          <w:szCs w:val="24"/>
        </w:rPr>
        <w:t>r</w:t>
      </w:r>
      <w:r w:rsidRPr="00A054DF">
        <w:rPr>
          <w:rFonts w:ascii="Times New Roman" w:hAnsi="Times New Roman"/>
          <w:sz w:val="24"/>
          <w:szCs w:val="24"/>
        </w:rPr>
        <w:t>.</w:t>
      </w:r>
    </w:p>
    <w:p w14:paraId="6F22012D" w14:textId="77777777" w:rsidR="00E611E6" w:rsidRPr="00A054DF" w:rsidRDefault="00E611E6" w:rsidP="00E611E6">
      <w:pPr>
        <w:jc w:val="both"/>
        <w:rPr>
          <w:rFonts w:ascii="Times New Roman" w:hAnsi="Times New Roman"/>
          <w:sz w:val="24"/>
          <w:szCs w:val="24"/>
        </w:rPr>
      </w:pPr>
      <w:r w:rsidRPr="00A054DF">
        <w:rPr>
          <w:rFonts w:ascii="Times New Roman" w:hAnsi="Times New Roman"/>
          <w:b/>
          <w:sz w:val="24"/>
          <w:szCs w:val="24"/>
        </w:rPr>
        <w:lastRenderedPageBreak/>
        <w:t xml:space="preserve">(ii) NMR </w:t>
      </w:r>
      <w:r>
        <w:rPr>
          <w:rFonts w:ascii="Times New Roman" w:hAnsi="Times New Roman"/>
          <w:b/>
          <w:sz w:val="24"/>
          <w:szCs w:val="24"/>
        </w:rPr>
        <w:t>laboratuarı</w:t>
      </w:r>
      <w:r w:rsidRPr="00A054DF">
        <w:rPr>
          <w:rFonts w:ascii="Times New Roman" w:hAnsi="Times New Roman"/>
          <w:b/>
          <w:sz w:val="24"/>
          <w:szCs w:val="24"/>
        </w:rPr>
        <w:t xml:space="preserve">: </w:t>
      </w:r>
      <w:r w:rsidRPr="00A054DF">
        <w:rPr>
          <w:rFonts w:ascii="Times New Roman" w:hAnsi="Times New Roman"/>
          <w:sz w:val="24"/>
          <w:szCs w:val="24"/>
        </w:rPr>
        <w:t xml:space="preserve">  Cihazda gerçekleştirilen analizlere ait detaylı döküm, ikişer aylık dilimler halinde, </w:t>
      </w:r>
      <w:r w:rsidRPr="00A054DF">
        <w:rPr>
          <w:rFonts w:ascii="Times New Roman" w:hAnsi="Times New Roman"/>
          <w:b/>
          <w:sz w:val="24"/>
          <w:szCs w:val="24"/>
        </w:rPr>
        <w:t>Ek.2</w:t>
      </w:r>
      <w:r w:rsidRPr="00A054DF">
        <w:rPr>
          <w:rFonts w:ascii="Times New Roman" w:hAnsi="Times New Roman"/>
          <w:sz w:val="24"/>
          <w:szCs w:val="24"/>
        </w:rPr>
        <w:t>’de sunulmuştur. Dökümden takip edilebileceği gibi;</w:t>
      </w:r>
    </w:p>
    <w:p w14:paraId="069415C9" w14:textId="77777777" w:rsidR="00E611E6" w:rsidRPr="00A054DF" w:rsidRDefault="00E611E6" w:rsidP="00E611E6">
      <w:pPr>
        <w:jc w:val="both"/>
        <w:rPr>
          <w:rFonts w:ascii="Times New Roman" w:hAnsi="Times New Roman"/>
          <w:sz w:val="24"/>
          <w:szCs w:val="24"/>
        </w:rPr>
      </w:pPr>
      <w:r w:rsidRPr="00A054DF">
        <w:rPr>
          <w:rFonts w:ascii="Times New Roman" w:hAnsi="Times New Roman"/>
          <w:sz w:val="24"/>
          <w:szCs w:val="24"/>
        </w:rPr>
        <w:tab/>
        <w:t>NMR cihazından yoğunlukla B.Ü. Kimya bölümü, diğer üniversitelerin Kimya bölümleri ve  bazı ilaç firmaları yararlanmaktadır.</w:t>
      </w:r>
    </w:p>
    <w:p w14:paraId="7A146C00" w14:textId="0B50E64B" w:rsidR="00E611E6" w:rsidRPr="00A054DF" w:rsidRDefault="00420734" w:rsidP="00E611E6">
      <w:pPr>
        <w:jc w:val="both"/>
        <w:rPr>
          <w:rFonts w:ascii="Times New Roman" w:hAnsi="Times New Roman"/>
          <w:sz w:val="24"/>
          <w:szCs w:val="24"/>
        </w:rPr>
      </w:pPr>
      <w:r>
        <w:rPr>
          <w:rFonts w:ascii="Times New Roman" w:hAnsi="Times New Roman"/>
          <w:sz w:val="24"/>
          <w:szCs w:val="24"/>
        </w:rPr>
        <w:tab/>
      </w:r>
      <w:r w:rsidR="00443512">
        <w:rPr>
          <w:rFonts w:ascii="Times New Roman" w:hAnsi="Times New Roman"/>
          <w:sz w:val="24"/>
          <w:szCs w:val="24"/>
        </w:rPr>
        <w:t>2017</w:t>
      </w:r>
      <w:r w:rsidR="00E611E6" w:rsidRPr="00A054DF">
        <w:rPr>
          <w:rFonts w:ascii="Times New Roman" w:hAnsi="Times New Roman"/>
          <w:sz w:val="24"/>
          <w:szCs w:val="24"/>
        </w:rPr>
        <w:t xml:space="preserve"> yılı boyunca NMR cihazında </w:t>
      </w:r>
      <w:r w:rsidR="00E611E6" w:rsidRPr="005C59DE">
        <w:rPr>
          <w:rFonts w:ascii="Times New Roman" w:hAnsi="Times New Roman"/>
          <w:b/>
          <w:sz w:val="24"/>
          <w:szCs w:val="24"/>
        </w:rPr>
        <w:t xml:space="preserve">toplam </w:t>
      </w:r>
      <w:r w:rsidR="00E95C98">
        <w:rPr>
          <w:rFonts w:ascii="Times New Roman" w:hAnsi="Times New Roman"/>
          <w:b/>
          <w:sz w:val="24"/>
          <w:szCs w:val="24"/>
        </w:rPr>
        <w:t>171.25</w:t>
      </w:r>
      <w:r w:rsidR="00E611E6" w:rsidRPr="005C59DE">
        <w:rPr>
          <w:rFonts w:ascii="Times New Roman" w:hAnsi="Times New Roman"/>
          <w:b/>
          <w:sz w:val="24"/>
          <w:szCs w:val="24"/>
        </w:rPr>
        <w:t xml:space="preserve"> net analiz saatlik çalışma</w:t>
      </w:r>
      <w:r w:rsidR="00E611E6" w:rsidRPr="00A054DF">
        <w:rPr>
          <w:rFonts w:ascii="Times New Roman" w:hAnsi="Times New Roman"/>
          <w:sz w:val="24"/>
          <w:szCs w:val="24"/>
        </w:rPr>
        <w:t xml:space="preserve"> gerçekleştirilmiş olup bu analizlerin toplam </w:t>
      </w:r>
      <w:r w:rsidR="00E611E6">
        <w:rPr>
          <w:rFonts w:ascii="Times New Roman" w:hAnsi="Times New Roman"/>
          <w:sz w:val="24"/>
          <w:szCs w:val="24"/>
        </w:rPr>
        <w:t>tutarı</w:t>
      </w:r>
      <w:r w:rsidR="00E611E6" w:rsidRPr="00A054DF">
        <w:rPr>
          <w:rFonts w:ascii="Times New Roman" w:hAnsi="Times New Roman"/>
          <w:sz w:val="24"/>
          <w:szCs w:val="24"/>
        </w:rPr>
        <w:t xml:space="preserve">  </w:t>
      </w:r>
      <w:r w:rsidR="00E611E6" w:rsidRPr="005C59DE">
        <w:rPr>
          <w:rFonts w:ascii="Times New Roman" w:hAnsi="Times New Roman"/>
          <w:b/>
          <w:sz w:val="24"/>
          <w:szCs w:val="24"/>
        </w:rPr>
        <w:t xml:space="preserve">KDV dahil </w:t>
      </w:r>
      <w:r w:rsidR="00E95C98">
        <w:rPr>
          <w:rFonts w:ascii="Times New Roman" w:hAnsi="Times New Roman"/>
          <w:b/>
          <w:sz w:val="24"/>
          <w:szCs w:val="24"/>
        </w:rPr>
        <w:t>38,408.20</w:t>
      </w:r>
      <w:r w:rsidR="00E611E6" w:rsidRPr="005C59DE">
        <w:rPr>
          <w:rFonts w:ascii="Times New Roman" w:hAnsi="Times New Roman"/>
          <w:b/>
          <w:sz w:val="24"/>
          <w:szCs w:val="24"/>
        </w:rPr>
        <w:t xml:space="preserve"> TL</w:t>
      </w:r>
      <w:r w:rsidR="00E611E6">
        <w:rPr>
          <w:rFonts w:ascii="Times New Roman" w:hAnsi="Times New Roman"/>
          <w:b/>
          <w:sz w:val="24"/>
          <w:szCs w:val="24"/>
        </w:rPr>
        <w:t>’dir.</w:t>
      </w:r>
      <w:r w:rsidR="00E611E6" w:rsidRPr="005C59DE">
        <w:rPr>
          <w:rFonts w:ascii="Times New Roman" w:hAnsi="Times New Roman"/>
          <w:b/>
          <w:sz w:val="24"/>
          <w:szCs w:val="24"/>
        </w:rPr>
        <w:t xml:space="preserve"> </w:t>
      </w:r>
    </w:p>
    <w:p w14:paraId="7C802DBD" w14:textId="1DDD03B9" w:rsidR="00E611E6" w:rsidRPr="00A054DF" w:rsidRDefault="00E611E6" w:rsidP="00E611E6">
      <w:pPr>
        <w:jc w:val="both"/>
        <w:rPr>
          <w:rFonts w:ascii="Times New Roman" w:hAnsi="Times New Roman"/>
          <w:sz w:val="24"/>
          <w:szCs w:val="24"/>
        </w:rPr>
      </w:pPr>
      <w:r w:rsidRPr="00A054DF">
        <w:rPr>
          <w:rFonts w:ascii="Times New Roman" w:hAnsi="Times New Roman"/>
          <w:sz w:val="24"/>
          <w:szCs w:val="24"/>
        </w:rPr>
        <w:tab/>
        <w:t xml:space="preserve">NMR cihazında gerçekleştirilen toplam analizler içinde, </w:t>
      </w:r>
      <w:r w:rsidRPr="00A054DF">
        <w:rPr>
          <w:rFonts w:ascii="Times New Roman" w:hAnsi="Times New Roman"/>
          <w:b/>
          <w:sz w:val="24"/>
          <w:szCs w:val="24"/>
        </w:rPr>
        <w:t>B.Ü. Kimya bölümünün aldığı hizmetin payı</w:t>
      </w:r>
      <w:r>
        <w:rPr>
          <w:rFonts w:ascii="Times New Roman" w:hAnsi="Times New Roman"/>
          <w:b/>
          <w:sz w:val="24"/>
          <w:szCs w:val="24"/>
        </w:rPr>
        <w:t>, analiz tutarı bazında,</w:t>
      </w:r>
      <w:r w:rsidRPr="00A054DF">
        <w:rPr>
          <w:rFonts w:ascii="Times New Roman" w:hAnsi="Times New Roman"/>
          <w:b/>
          <w:sz w:val="24"/>
          <w:szCs w:val="24"/>
        </w:rPr>
        <w:t xml:space="preserve"> %7</w:t>
      </w:r>
      <w:r w:rsidR="00E95C98">
        <w:rPr>
          <w:rFonts w:ascii="Times New Roman" w:hAnsi="Times New Roman"/>
          <w:b/>
          <w:sz w:val="24"/>
          <w:szCs w:val="24"/>
        </w:rPr>
        <w:t>4</w:t>
      </w:r>
      <w:r w:rsidRPr="00A054DF">
        <w:rPr>
          <w:rFonts w:ascii="Times New Roman" w:hAnsi="Times New Roman"/>
          <w:sz w:val="24"/>
          <w:szCs w:val="24"/>
        </w:rPr>
        <w:t>’</w:t>
      </w:r>
      <w:r w:rsidR="00692930">
        <w:rPr>
          <w:rFonts w:ascii="Times New Roman" w:hAnsi="Times New Roman"/>
          <w:sz w:val="24"/>
          <w:szCs w:val="24"/>
        </w:rPr>
        <w:t>d</w:t>
      </w:r>
      <w:r w:rsidR="00E95C98">
        <w:rPr>
          <w:rFonts w:ascii="Times New Roman" w:hAnsi="Times New Roman"/>
          <w:sz w:val="24"/>
          <w:szCs w:val="24"/>
        </w:rPr>
        <w:t>ü</w:t>
      </w:r>
      <w:r w:rsidR="0004158D">
        <w:rPr>
          <w:rFonts w:ascii="Times New Roman" w:hAnsi="Times New Roman"/>
          <w:sz w:val="24"/>
          <w:szCs w:val="24"/>
        </w:rPr>
        <w:t>r</w:t>
      </w:r>
      <w:r w:rsidRPr="00A054DF">
        <w:rPr>
          <w:rFonts w:ascii="Times New Roman" w:hAnsi="Times New Roman"/>
          <w:sz w:val="24"/>
          <w:szCs w:val="24"/>
        </w:rPr>
        <w:t xml:space="preserve">. </w:t>
      </w:r>
    </w:p>
    <w:p w14:paraId="39D11684" w14:textId="4B3AD650" w:rsidR="00443512" w:rsidRPr="00A054DF" w:rsidRDefault="00E611E6" w:rsidP="00443512">
      <w:pPr>
        <w:jc w:val="both"/>
        <w:rPr>
          <w:rFonts w:ascii="Times New Roman" w:hAnsi="Times New Roman"/>
          <w:sz w:val="24"/>
          <w:szCs w:val="24"/>
        </w:rPr>
      </w:pPr>
      <w:r w:rsidRPr="00A054DF">
        <w:rPr>
          <w:rFonts w:ascii="Times New Roman" w:hAnsi="Times New Roman"/>
          <w:b/>
          <w:sz w:val="24"/>
          <w:szCs w:val="24"/>
        </w:rPr>
        <w:t>(i</w:t>
      </w:r>
      <w:r w:rsidR="00CE0FEE">
        <w:rPr>
          <w:rFonts w:ascii="Times New Roman" w:hAnsi="Times New Roman"/>
          <w:b/>
          <w:sz w:val="24"/>
          <w:szCs w:val="24"/>
        </w:rPr>
        <w:t>ii</w:t>
      </w:r>
      <w:r w:rsidRPr="00A054DF">
        <w:rPr>
          <w:rFonts w:ascii="Times New Roman" w:hAnsi="Times New Roman"/>
          <w:b/>
          <w:sz w:val="24"/>
          <w:szCs w:val="24"/>
        </w:rPr>
        <w:t xml:space="preserve">) </w:t>
      </w:r>
      <w:r w:rsidR="004119CE">
        <w:rPr>
          <w:rFonts w:ascii="Times New Roman" w:hAnsi="Times New Roman"/>
          <w:b/>
          <w:sz w:val="24"/>
          <w:szCs w:val="24"/>
        </w:rPr>
        <w:t xml:space="preserve">XRD Laboratuarı: </w:t>
      </w:r>
      <w:r w:rsidR="00443512" w:rsidRPr="00A054DF">
        <w:rPr>
          <w:rFonts w:ascii="Times New Roman" w:hAnsi="Times New Roman"/>
          <w:sz w:val="24"/>
          <w:szCs w:val="24"/>
        </w:rPr>
        <w:t xml:space="preserve">Cihazda gerçekleştirilen analizlere ait detaylı döküm, ikişer aylık dilimler halinde, </w:t>
      </w:r>
      <w:r w:rsidR="00443512" w:rsidRPr="00A054DF">
        <w:rPr>
          <w:rFonts w:ascii="Times New Roman" w:hAnsi="Times New Roman"/>
          <w:b/>
          <w:sz w:val="24"/>
          <w:szCs w:val="24"/>
        </w:rPr>
        <w:t>Ek.</w:t>
      </w:r>
      <w:r w:rsidR="00443512">
        <w:rPr>
          <w:rFonts w:ascii="Times New Roman" w:hAnsi="Times New Roman"/>
          <w:b/>
          <w:sz w:val="24"/>
          <w:szCs w:val="24"/>
        </w:rPr>
        <w:t>3</w:t>
      </w:r>
      <w:r w:rsidR="00443512" w:rsidRPr="00A054DF">
        <w:rPr>
          <w:rFonts w:ascii="Times New Roman" w:hAnsi="Times New Roman"/>
          <w:sz w:val="24"/>
          <w:szCs w:val="24"/>
        </w:rPr>
        <w:t>’de sunulmuştur. Dökümden takip edilebileceği gibi;</w:t>
      </w:r>
    </w:p>
    <w:p w14:paraId="25598E69" w14:textId="77777777" w:rsidR="00443512" w:rsidRPr="00A054DF" w:rsidRDefault="00443512" w:rsidP="00443512">
      <w:pPr>
        <w:jc w:val="both"/>
        <w:rPr>
          <w:rFonts w:ascii="Times New Roman" w:hAnsi="Times New Roman"/>
          <w:sz w:val="24"/>
          <w:szCs w:val="24"/>
        </w:rPr>
      </w:pPr>
      <w:r w:rsidRPr="00A054DF">
        <w:rPr>
          <w:rFonts w:ascii="Times New Roman" w:hAnsi="Times New Roman"/>
          <w:sz w:val="24"/>
          <w:szCs w:val="24"/>
        </w:rPr>
        <w:tab/>
        <w:t xml:space="preserve">XRD cihazından yoğunlukla ilaç firmaları, B.Ü. Mühendislik bölümleri ve B.Ü. Kimya bölümü yararlanmaktadır. </w:t>
      </w:r>
    </w:p>
    <w:p w14:paraId="77B91E6B" w14:textId="60737765" w:rsidR="00443512" w:rsidRPr="00A054DF" w:rsidRDefault="00443512" w:rsidP="00443512">
      <w:pPr>
        <w:jc w:val="both"/>
        <w:rPr>
          <w:rFonts w:ascii="Times New Roman" w:hAnsi="Times New Roman"/>
          <w:sz w:val="24"/>
          <w:szCs w:val="24"/>
        </w:rPr>
      </w:pPr>
      <w:r w:rsidRPr="00A054DF">
        <w:rPr>
          <w:rFonts w:ascii="Times New Roman" w:hAnsi="Times New Roman"/>
          <w:sz w:val="24"/>
          <w:szCs w:val="24"/>
        </w:rPr>
        <w:tab/>
      </w:r>
      <w:r>
        <w:rPr>
          <w:rFonts w:ascii="Times New Roman" w:hAnsi="Times New Roman"/>
          <w:sz w:val="24"/>
          <w:szCs w:val="24"/>
        </w:rPr>
        <w:t>2017</w:t>
      </w:r>
      <w:r w:rsidRPr="00A054DF">
        <w:rPr>
          <w:rFonts w:ascii="Times New Roman" w:hAnsi="Times New Roman"/>
          <w:sz w:val="24"/>
          <w:szCs w:val="24"/>
        </w:rPr>
        <w:t xml:space="preserve"> yılı boyunca cihazda gerçekleştirilen </w:t>
      </w:r>
      <w:r w:rsidRPr="005C59DE">
        <w:rPr>
          <w:rFonts w:ascii="Times New Roman" w:hAnsi="Times New Roman"/>
          <w:b/>
          <w:sz w:val="24"/>
          <w:szCs w:val="24"/>
        </w:rPr>
        <w:t xml:space="preserve">toplam analiz adedi </w:t>
      </w:r>
      <w:r w:rsidR="00E95C98">
        <w:rPr>
          <w:rFonts w:ascii="Times New Roman" w:hAnsi="Times New Roman"/>
          <w:b/>
          <w:sz w:val="24"/>
          <w:szCs w:val="24"/>
        </w:rPr>
        <w:t xml:space="preserve">152 </w:t>
      </w:r>
      <w:r w:rsidRPr="00A054DF">
        <w:rPr>
          <w:rFonts w:ascii="Times New Roman" w:hAnsi="Times New Roman"/>
          <w:sz w:val="24"/>
          <w:szCs w:val="24"/>
        </w:rPr>
        <w:t xml:space="preserve">olup bu analizlerin toplam </w:t>
      </w:r>
      <w:r>
        <w:rPr>
          <w:rFonts w:ascii="Times New Roman" w:hAnsi="Times New Roman"/>
          <w:sz w:val="24"/>
          <w:szCs w:val="24"/>
        </w:rPr>
        <w:t>tutarı</w:t>
      </w:r>
      <w:r w:rsidRPr="00A054DF">
        <w:rPr>
          <w:rFonts w:ascii="Times New Roman" w:hAnsi="Times New Roman"/>
          <w:sz w:val="24"/>
          <w:szCs w:val="24"/>
        </w:rPr>
        <w:t xml:space="preserve"> </w:t>
      </w:r>
      <w:r w:rsidRPr="005C59DE">
        <w:rPr>
          <w:rFonts w:ascii="Times New Roman" w:hAnsi="Times New Roman"/>
          <w:b/>
          <w:sz w:val="24"/>
          <w:szCs w:val="24"/>
        </w:rPr>
        <w:t xml:space="preserve">KDV dahil </w:t>
      </w:r>
      <w:r w:rsidR="00E95C98">
        <w:rPr>
          <w:rFonts w:ascii="Times New Roman" w:hAnsi="Times New Roman"/>
          <w:b/>
          <w:sz w:val="24"/>
          <w:szCs w:val="24"/>
        </w:rPr>
        <w:t>21,004.00</w:t>
      </w:r>
      <w:r w:rsidRPr="005C59DE">
        <w:rPr>
          <w:rFonts w:ascii="Times New Roman" w:hAnsi="Times New Roman"/>
          <w:b/>
          <w:sz w:val="24"/>
          <w:szCs w:val="24"/>
        </w:rPr>
        <w:t xml:space="preserve"> TL</w:t>
      </w:r>
      <w:r>
        <w:rPr>
          <w:rFonts w:ascii="Times New Roman" w:hAnsi="Times New Roman"/>
          <w:b/>
          <w:sz w:val="24"/>
          <w:szCs w:val="24"/>
        </w:rPr>
        <w:t>’dir.</w:t>
      </w:r>
      <w:r w:rsidRPr="00A054DF">
        <w:rPr>
          <w:rFonts w:ascii="Times New Roman" w:hAnsi="Times New Roman"/>
          <w:sz w:val="24"/>
          <w:szCs w:val="24"/>
        </w:rPr>
        <w:t xml:space="preserve"> </w:t>
      </w:r>
    </w:p>
    <w:p w14:paraId="13D0EBA1" w14:textId="62F9D85B" w:rsidR="00443512" w:rsidRPr="00297027" w:rsidRDefault="00443512" w:rsidP="00443512">
      <w:pPr>
        <w:jc w:val="both"/>
        <w:rPr>
          <w:rFonts w:ascii="Times New Roman" w:hAnsi="Times New Roman"/>
          <w:b/>
          <w:sz w:val="24"/>
          <w:szCs w:val="24"/>
        </w:rPr>
      </w:pPr>
      <w:r w:rsidRPr="00A054DF">
        <w:rPr>
          <w:rFonts w:ascii="Times New Roman" w:hAnsi="Times New Roman"/>
          <w:sz w:val="24"/>
          <w:szCs w:val="24"/>
        </w:rPr>
        <w:tab/>
        <w:t xml:space="preserve">Merkezde gerçekleştirilen XRD analizlerinin, ödeme bazında incelendiğinde, </w:t>
      </w:r>
      <w:r>
        <w:rPr>
          <w:rFonts w:ascii="Times New Roman" w:hAnsi="Times New Roman"/>
          <w:sz w:val="24"/>
          <w:szCs w:val="24"/>
        </w:rPr>
        <w:t xml:space="preserve">yaklaşık </w:t>
      </w:r>
      <w:r>
        <w:rPr>
          <w:rFonts w:ascii="Times New Roman" w:hAnsi="Times New Roman"/>
          <w:b/>
          <w:sz w:val="24"/>
          <w:szCs w:val="24"/>
        </w:rPr>
        <w:t>%</w:t>
      </w:r>
      <w:r w:rsidR="00791345">
        <w:rPr>
          <w:rFonts w:ascii="Times New Roman" w:hAnsi="Times New Roman"/>
          <w:b/>
          <w:sz w:val="24"/>
          <w:szCs w:val="24"/>
        </w:rPr>
        <w:t>41</w:t>
      </w:r>
      <w:r>
        <w:rPr>
          <w:rFonts w:ascii="Times New Roman" w:hAnsi="Times New Roman"/>
          <w:b/>
          <w:sz w:val="24"/>
          <w:szCs w:val="24"/>
        </w:rPr>
        <w:t>’i</w:t>
      </w:r>
      <w:r w:rsidRPr="00A054DF">
        <w:rPr>
          <w:rFonts w:ascii="Times New Roman" w:hAnsi="Times New Roman"/>
          <w:b/>
          <w:sz w:val="24"/>
          <w:szCs w:val="24"/>
        </w:rPr>
        <w:t xml:space="preserve"> Boğaziçi Üniversitesi araştırmacıları, %</w:t>
      </w:r>
      <w:r w:rsidR="00791345">
        <w:rPr>
          <w:rFonts w:ascii="Times New Roman" w:hAnsi="Times New Roman"/>
          <w:b/>
          <w:sz w:val="24"/>
          <w:szCs w:val="24"/>
        </w:rPr>
        <w:t>38</w:t>
      </w:r>
      <w:r w:rsidRPr="00A054DF">
        <w:rPr>
          <w:rFonts w:ascii="Times New Roman" w:hAnsi="Times New Roman"/>
          <w:b/>
          <w:sz w:val="24"/>
          <w:szCs w:val="24"/>
        </w:rPr>
        <w:t>’</w:t>
      </w:r>
      <w:r w:rsidR="00791345">
        <w:rPr>
          <w:rFonts w:ascii="Times New Roman" w:hAnsi="Times New Roman"/>
          <w:b/>
          <w:sz w:val="24"/>
          <w:szCs w:val="24"/>
        </w:rPr>
        <w:t>i</w:t>
      </w:r>
      <w:r w:rsidRPr="00A054DF">
        <w:rPr>
          <w:rFonts w:ascii="Times New Roman" w:hAnsi="Times New Roman"/>
          <w:b/>
          <w:sz w:val="24"/>
          <w:szCs w:val="24"/>
        </w:rPr>
        <w:t xml:space="preserve"> </w:t>
      </w:r>
      <w:r>
        <w:rPr>
          <w:rFonts w:ascii="Times New Roman" w:hAnsi="Times New Roman"/>
          <w:b/>
          <w:sz w:val="24"/>
          <w:szCs w:val="24"/>
        </w:rPr>
        <w:t>ilaç sektörü</w:t>
      </w:r>
      <w:r>
        <w:rPr>
          <w:rFonts w:ascii="Times New Roman" w:hAnsi="Times New Roman"/>
          <w:sz w:val="24"/>
          <w:szCs w:val="24"/>
        </w:rPr>
        <w:t xml:space="preserve">, </w:t>
      </w:r>
      <w:r w:rsidRPr="00BE4E22">
        <w:rPr>
          <w:rFonts w:ascii="Times New Roman" w:hAnsi="Times New Roman"/>
          <w:b/>
          <w:sz w:val="24"/>
          <w:szCs w:val="24"/>
        </w:rPr>
        <w:t xml:space="preserve">kalan </w:t>
      </w:r>
      <w:r w:rsidR="00791345">
        <w:rPr>
          <w:rFonts w:ascii="Times New Roman" w:hAnsi="Times New Roman"/>
          <w:b/>
          <w:sz w:val="24"/>
          <w:szCs w:val="24"/>
        </w:rPr>
        <w:t>%21’i</w:t>
      </w:r>
      <w:r w:rsidRPr="00BE4E22">
        <w:rPr>
          <w:rFonts w:ascii="Times New Roman" w:hAnsi="Times New Roman"/>
          <w:b/>
          <w:sz w:val="24"/>
          <w:szCs w:val="24"/>
        </w:rPr>
        <w:t xml:space="preserve"> ise diğer üniversiteler ve araştırma kurumları</w:t>
      </w:r>
      <w:r>
        <w:rPr>
          <w:rFonts w:ascii="Times New Roman" w:hAnsi="Times New Roman"/>
          <w:sz w:val="24"/>
          <w:szCs w:val="24"/>
        </w:rPr>
        <w:t xml:space="preserve"> tarafınca</w:t>
      </w:r>
      <w:r w:rsidRPr="00A054DF">
        <w:rPr>
          <w:rFonts w:ascii="Times New Roman" w:hAnsi="Times New Roman"/>
          <w:sz w:val="24"/>
          <w:szCs w:val="24"/>
        </w:rPr>
        <w:t xml:space="preserve"> yaptırılmıştır.   </w:t>
      </w:r>
    </w:p>
    <w:p w14:paraId="3B2117F7" w14:textId="3A9E1CC8" w:rsidR="00E611E6" w:rsidRPr="00A054DF" w:rsidRDefault="00420734" w:rsidP="00420734">
      <w:pPr>
        <w:jc w:val="both"/>
        <w:rPr>
          <w:rFonts w:ascii="Times New Roman" w:hAnsi="Times New Roman"/>
          <w:sz w:val="24"/>
          <w:szCs w:val="24"/>
        </w:rPr>
      </w:pPr>
      <w:r>
        <w:rPr>
          <w:rFonts w:ascii="Times New Roman" w:hAnsi="Times New Roman"/>
          <w:sz w:val="24"/>
          <w:szCs w:val="24"/>
        </w:rPr>
        <w:t xml:space="preserve"> </w:t>
      </w:r>
      <w:r w:rsidR="00E611E6" w:rsidRPr="00562303">
        <w:rPr>
          <w:rFonts w:ascii="Times New Roman" w:hAnsi="Times New Roman"/>
          <w:b/>
          <w:sz w:val="24"/>
          <w:szCs w:val="24"/>
        </w:rPr>
        <w:t>(iv) XPS laboratuarı</w:t>
      </w:r>
      <w:r w:rsidR="00E611E6">
        <w:rPr>
          <w:rFonts w:ascii="Times New Roman" w:hAnsi="Times New Roman"/>
          <w:b/>
          <w:sz w:val="24"/>
          <w:szCs w:val="24"/>
        </w:rPr>
        <w:t xml:space="preserve">: </w:t>
      </w:r>
      <w:r w:rsidR="00E611E6" w:rsidRPr="005A54FA">
        <w:rPr>
          <w:rFonts w:ascii="Times New Roman" w:hAnsi="Times New Roman"/>
          <w:sz w:val="24"/>
          <w:szCs w:val="24"/>
        </w:rPr>
        <w:t xml:space="preserve"> </w:t>
      </w:r>
      <w:r w:rsidR="00E611E6" w:rsidRPr="00A054DF">
        <w:rPr>
          <w:rFonts w:ascii="Times New Roman" w:hAnsi="Times New Roman"/>
          <w:sz w:val="24"/>
          <w:szCs w:val="24"/>
        </w:rPr>
        <w:t xml:space="preserve">Cihazda gerçekleştirilen analizlere ait detaylı döküm, ikişer aylık dilimler halinde, </w:t>
      </w:r>
      <w:r w:rsidR="00E611E6" w:rsidRPr="00A054DF">
        <w:rPr>
          <w:rFonts w:ascii="Times New Roman" w:hAnsi="Times New Roman"/>
          <w:b/>
          <w:sz w:val="24"/>
          <w:szCs w:val="24"/>
        </w:rPr>
        <w:t>Ek.</w:t>
      </w:r>
      <w:r w:rsidR="0063698A">
        <w:rPr>
          <w:rFonts w:ascii="Times New Roman" w:hAnsi="Times New Roman"/>
          <w:b/>
          <w:sz w:val="24"/>
          <w:szCs w:val="24"/>
        </w:rPr>
        <w:t>4</w:t>
      </w:r>
      <w:r w:rsidR="00E611E6" w:rsidRPr="00A054DF">
        <w:rPr>
          <w:rFonts w:ascii="Times New Roman" w:hAnsi="Times New Roman"/>
          <w:sz w:val="24"/>
          <w:szCs w:val="24"/>
        </w:rPr>
        <w:t xml:space="preserve">’de sunulmuştur. </w:t>
      </w:r>
      <w:r w:rsidR="00204505">
        <w:rPr>
          <w:rFonts w:ascii="Times New Roman" w:hAnsi="Times New Roman"/>
          <w:sz w:val="24"/>
          <w:szCs w:val="24"/>
        </w:rPr>
        <w:t xml:space="preserve">XPS cihazı </w:t>
      </w:r>
      <w:r w:rsidR="00443512">
        <w:rPr>
          <w:rFonts w:ascii="Times New Roman" w:hAnsi="Times New Roman"/>
          <w:sz w:val="24"/>
          <w:szCs w:val="24"/>
        </w:rPr>
        <w:t>2017</w:t>
      </w:r>
      <w:r w:rsidR="00E611E6" w:rsidRPr="00A054DF">
        <w:rPr>
          <w:rFonts w:ascii="Times New Roman" w:hAnsi="Times New Roman"/>
          <w:sz w:val="24"/>
          <w:szCs w:val="24"/>
        </w:rPr>
        <w:t xml:space="preserve"> yılında</w:t>
      </w:r>
      <w:r w:rsidR="00BA148F">
        <w:rPr>
          <w:rFonts w:ascii="Times New Roman" w:hAnsi="Times New Roman"/>
          <w:sz w:val="24"/>
          <w:szCs w:val="24"/>
        </w:rPr>
        <w:t xml:space="preserve"> ba</w:t>
      </w:r>
      <w:r w:rsidR="00F42B17">
        <w:rPr>
          <w:rFonts w:ascii="Times New Roman" w:hAnsi="Times New Roman"/>
          <w:sz w:val="24"/>
          <w:szCs w:val="24"/>
        </w:rPr>
        <w:t>kımlar ve kalibrasyon</w:t>
      </w:r>
      <w:r w:rsidR="00BA148F">
        <w:rPr>
          <w:rFonts w:ascii="Times New Roman" w:hAnsi="Times New Roman"/>
          <w:sz w:val="24"/>
          <w:szCs w:val="24"/>
        </w:rPr>
        <w:t xml:space="preserve"> </w:t>
      </w:r>
      <w:r w:rsidR="00F42B17">
        <w:rPr>
          <w:rFonts w:ascii="Times New Roman" w:hAnsi="Times New Roman"/>
          <w:sz w:val="24"/>
          <w:szCs w:val="24"/>
        </w:rPr>
        <w:t xml:space="preserve">nedeniyle yaklaşık </w:t>
      </w:r>
      <w:r w:rsidR="00204505">
        <w:rPr>
          <w:rFonts w:ascii="Times New Roman" w:hAnsi="Times New Roman"/>
          <w:sz w:val="24"/>
          <w:szCs w:val="24"/>
        </w:rPr>
        <w:t>15 gün</w:t>
      </w:r>
      <w:r w:rsidR="00E611E6">
        <w:rPr>
          <w:rFonts w:ascii="Times New Roman" w:hAnsi="Times New Roman"/>
          <w:sz w:val="24"/>
          <w:szCs w:val="24"/>
        </w:rPr>
        <w:t xml:space="preserve"> devre dışı kalması haricinde,</w:t>
      </w:r>
      <w:r w:rsidR="00E611E6" w:rsidRPr="00A054DF">
        <w:rPr>
          <w:rFonts w:ascii="Times New Roman" w:hAnsi="Times New Roman"/>
          <w:sz w:val="24"/>
          <w:szCs w:val="24"/>
        </w:rPr>
        <w:t xml:space="preserve"> </w:t>
      </w:r>
      <w:r w:rsidR="00E611E6">
        <w:rPr>
          <w:rFonts w:ascii="Times New Roman" w:hAnsi="Times New Roman"/>
          <w:sz w:val="24"/>
          <w:szCs w:val="24"/>
        </w:rPr>
        <w:t xml:space="preserve">kesintisiz olarak hizmet vermiştir. </w:t>
      </w:r>
    </w:p>
    <w:p w14:paraId="7FA13AE4" w14:textId="77777777" w:rsidR="00E611E6" w:rsidRPr="00A054DF" w:rsidRDefault="00E611E6" w:rsidP="00E611E6">
      <w:pPr>
        <w:jc w:val="both"/>
        <w:rPr>
          <w:rFonts w:ascii="Times New Roman" w:hAnsi="Times New Roman"/>
          <w:sz w:val="24"/>
          <w:szCs w:val="24"/>
        </w:rPr>
      </w:pPr>
      <w:r w:rsidRPr="00A054DF">
        <w:rPr>
          <w:rFonts w:ascii="Times New Roman" w:hAnsi="Times New Roman"/>
          <w:sz w:val="24"/>
          <w:szCs w:val="24"/>
        </w:rPr>
        <w:tab/>
      </w:r>
      <w:r>
        <w:rPr>
          <w:rFonts w:ascii="Times New Roman" w:hAnsi="Times New Roman"/>
          <w:sz w:val="24"/>
          <w:szCs w:val="24"/>
        </w:rPr>
        <w:t>XPS</w:t>
      </w:r>
      <w:r w:rsidRPr="00A054DF">
        <w:rPr>
          <w:rFonts w:ascii="Times New Roman" w:hAnsi="Times New Roman"/>
          <w:sz w:val="24"/>
          <w:szCs w:val="24"/>
        </w:rPr>
        <w:t xml:space="preserve"> cihazından hemen tüm mühendislik ve uygulamalı temel bilim çalışması yapılan B.Ü. ve diğer üniversitelerin bölümleri  faydalanmaktadır. </w:t>
      </w:r>
    </w:p>
    <w:p w14:paraId="675D26B3" w14:textId="56AA4C66" w:rsidR="00E611E6" w:rsidRDefault="00E611E6" w:rsidP="00E611E6">
      <w:pPr>
        <w:jc w:val="both"/>
        <w:rPr>
          <w:rFonts w:ascii="Times New Roman" w:hAnsi="Times New Roman"/>
          <w:sz w:val="24"/>
          <w:szCs w:val="24"/>
        </w:rPr>
      </w:pPr>
      <w:r w:rsidRPr="00A054DF">
        <w:rPr>
          <w:rFonts w:ascii="Times New Roman" w:hAnsi="Times New Roman"/>
          <w:b/>
          <w:sz w:val="24"/>
          <w:szCs w:val="24"/>
        </w:rPr>
        <w:tab/>
      </w:r>
      <w:r w:rsidR="00443512">
        <w:rPr>
          <w:rFonts w:ascii="Times New Roman" w:hAnsi="Times New Roman"/>
          <w:sz w:val="24"/>
          <w:szCs w:val="24"/>
        </w:rPr>
        <w:t>2017</w:t>
      </w:r>
      <w:r w:rsidRPr="00A054DF">
        <w:rPr>
          <w:rFonts w:ascii="Times New Roman" w:hAnsi="Times New Roman"/>
          <w:sz w:val="24"/>
          <w:szCs w:val="24"/>
        </w:rPr>
        <w:t xml:space="preserve"> yılı boyunca </w:t>
      </w:r>
      <w:r>
        <w:rPr>
          <w:rFonts w:ascii="Times New Roman" w:hAnsi="Times New Roman"/>
          <w:sz w:val="24"/>
          <w:szCs w:val="24"/>
        </w:rPr>
        <w:t>XPS</w:t>
      </w:r>
      <w:r w:rsidRPr="00A054DF">
        <w:rPr>
          <w:rFonts w:ascii="Times New Roman" w:hAnsi="Times New Roman"/>
          <w:sz w:val="24"/>
          <w:szCs w:val="24"/>
        </w:rPr>
        <w:t xml:space="preserve"> cihazında </w:t>
      </w:r>
      <w:r w:rsidRPr="005C59DE">
        <w:rPr>
          <w:rFonts w:ascii="Times New Roman" w:hAnsi="Times New Roman"/>
          <w:b/>
          <w:sz w:val="24"/>
          <w:szCs w:val="24"/>
        </w:rPr>
        <w:t xml:space="preserve">toplam </w:t>
      </w:r>
      <w:r w:rsidR="00791345">
        <w:rPr>
          <w:rFonts w:ascii="Times New Roman" w:hAnsi="Times New Roman"/>
          <w:b/>
          <w:sz w:val="24"/>
          <w:szCs w:val="24"/>
        </w:rPr>
        <w:t>326</w:t>
      </w:r>
      <w:r>
        <w:rPr>
          <w:rFonts w:ascii="Times New Roman" w:hAnsi="Times New Roman"/>
          <w:b/>
          <w:sz w:val="24"/>
          <w:szCs w:val="24"/>
        </w:rPr>
        <w:t xml:space="preserve"> adet </w:t>
      </w:r>
      <w:r w:rsidRPr="005C59DE">
        <w:rPr>
          <w:rFonts w:ascii="Times New Roman" w:hAnsi="Times New Roman"/>
          <w:b/>
          <w:sz w:val="24"/>
          <w:szCs w:val="24"/>
        </w:rPr>
        <w:t xml:space="preserve"> </w:t>
      </w:r>
      <w:r>
        <w:rPr>
          <w:rFonts w:ascii="Times New Roman" w:hAnsi="Times New Roman"/>
          <w:b/>
          <w:sz w:val="24"/>
          <w:szCs w:val="24"/>
        </w:rPr>
        <w:t xml:space="preserve">analiz </w:t>
      </w:r>
      <w:r w:rsidRPr="00A054DF">
        <w:rPr>
          <w:rFonts w:ascii="Times New Roman" w:hAnsi="Times New Roman"/>
          <w:sz w:val="24"/>
          <w:szCs w:val="24"/>
        </w:rPr>
        <w:t xml:space="preserve">gerçekleştirilmiş olup bu analizlerin toplam </w:t>
      </w:r>
      <w:r>
        <w:rPr>
          <w:rFonts w:ascii="Times New Roman" w:hAnsi="Times New Roman"/>
          <w:sz w:val="24"/>
          <w:szCs w:val="24"/>
        </w:rPr>
        <w:t>tutarı</w:t>
      </w:r>
      <w:r w:rsidRPr="00A054DF">
        <w:rPr>
          <w:rFonts w:ascii="Times New Roman" w:hAnsi="Times New Roman"/>
          <w:sz w:val="24"/>
          <w:szCs w:val="24"/>
        </w:rPr>
        <w:t xml:space="preserve"> </w:t>
      </w:r>
      <w:r w:rsidRPr="005C59DE">
        <w:rPr>
          <w:rFonts w:ascii="Times New Roman" w:hAnsi="Times New Roman"/>
          <w:b/>
          <w:sz w:val="24"/>
          <w:szCs w:val="24"/>
        </w:rPr>
        <w:t xml:space="preserve">KDV dahil </w:t>
      </w:r>
      <w:r w:rsidR="00791345">
        <w:rPr>
          <w:rFonts w:ascii="Times New Roman" w:hAnsi="Times New Roman"/>
          <w:b/>
          <w:sz w:val="24"/>
          <w:szCs w:val="24"/>
        </w:rPr>
        <w:t>56,083.26</w:t>
      </w:r>
      <w:r w:rsidRPr="005C59DE">
        <w:rPr>
          <w:rFonts w:ascii="Times New Roman" w:hAnsi="Times New Roman"/>
          <w:b/>
          <w:sz w:val="24"/>
          <w:szCs w:val="24"/>
        </w:rPr>
        <w:t xml:space="preserve"> TL</w:t>
      </w:r>
      <w:r>
        <w:rPr>
          <w:rFonts w:ascii="Times New Roman" w:hAnsi="Times New Roman"/>
          <w:b/>
          <w:sz w:val="24"/>
          <w:szCs w:val="24"/>
        </w:rPr>
        <w:t>’dir.</w:t>
      </w:r>
      <w:r w:rsidRPr="005C59DE">
        <w:rPr>
          <w:rFonts w:ascii="Times New Roman" w:hAnsi="Times New Roman"/>
          <w:b/>
          <w:sz w:val="24"/>
          <w:szCs w:val="24"/>
        </w:rPr>
        <w:t xml:space="preserve"> </w:t>
      </w:r>
    </w:p>
    <w:p w14:paraId="7BA29430" w14:textId="4E5F6B6D" w:rsidR="00E611E6" w:rsidRPr="00A054DF" w:rsidRDefault="00E611E6" w:rsidP="00E611E6">
      <w:pPr>
        <w:jc w:val="both"/>
        <w:rPr>
          <w:rFonts w:ascii="Times New Roman" w:hAnsi="Times New Roman"/>
          <w:sz w:val="24"/>
          <w:szCs w:val="24"/>
        </w:rPr>
      </w:pPr>
      <w:r>
        <w:rPr>
          <w:rFonts w:ascii="Times New Roman" w:hAnsi="Times New Roman"/>
          <w:sz w:val="24"/>
          <w:szCs w:val="24"/>
        </w:rPr>
        <w:tab/>
        <w:t>XPS</w:t>
      </w:r>
      <w:r w:rsidRPr="00A054DF">
        <w:rPr>
          <w:rFonts w:ascii="Times New Roman" w:hAnsi="Times New Roman"/>
          <w:sz w:val="24"/>
          <w:szCs w:val="24"/>
        </w:rPr>
        <w:t xml:space="preserve"> cihazında gerçekleştirilen analizler</w:t>
      </w:r>
      <w:r w:rsidR="00BA148F">
        <w:rPr>
          <w:rFonts w:ascii="Times New Roman" w:hAnsi="Times New Roman"/>
          <w:sz w:val="24"/>
          <w:szCs w:val="24"/>
        </w:rPr>
        <w:t>in</w:t>
      </w:r>
      <w:r>
        <w:rPr>
          <w:rFonts w:ascii="Times New Roman" w:hAnsi="Times New Roman"/>
          <w:sz w:val="24"/>
          <w:szCs w:val="24"/>
        </w:rPr>
        <w:t xml:space="preserve"> </w:t>
      </w:r>
      <w:r w:rsidR="00791345">
        <w:rPr>
          <w:rFonts w:ascii="Times New Roman" w:hAnsi="Times New Roman"/>
          <w:b/>
          <w:sz w:val="24"/>
          <w:szCs w:val="24"/>
        </w:rPr>
        <w:t>yaklaşık %57’si</w:t>
      </w:r>
      <w:r w:rsidRPr="000C5A69">
        <w:rPr>
          <w:rFonts w:ascii="Times New Roman" w:hAnsi="Times New Roman"/>
          <w:b/>
          <w:sz w:val="24"/>
          <w:szCs w:val="24"/>
        </w:rPr>
        <w:t xml:space="preserve"> </w:t>
      </w:r>
      <w:r>
        <w:rPr>
          <w:rFonts w:ascii="Times New Roman" w:hAnsi="Times New Roman"/>
          <w:b/>
          <w:sz w:val="24"/>
          <w:szCs w:val="24"/>
        </w:rPr>
        <w:t>Üniversitemiz araştırmacıları</w:t>
      </w:r>
      <w:r w:rsidR="00791345">
        <w:rPr>
          <w:rFonts w:ascii="Times New Roman" w:hAnsi="Times New Roman"/>
          <w:b/>
          <w:sz w:val="24"/>
          <w:szCs w:val="24"/>
        </w:rPr>
        <w:t xml:space="preserve">, %43’ü ise diğer Üniversiteler ve araştırma birimleri </w:t>
      </w:r>
      <w:r>
        <w:rPr>
          <w:rFonts w:ascii="Times New Roman" w:hAnsi="Times New Roman"/>
          <w:b/>
          <w:sz w:val="24"/>
          <w:szCs w:val="24"/>
        </w:rPr>
        <w:t xml:space="preserve"> için yapılmıştır</w:t>
      </w:r>
      <w:r w:rsidRPr="00A054DF">
        <w:rPr>
          <w:rFonts w:ascii="Times New Roman" w:hAnsi="Times New Roman"/>
          <w:sz w:val="24"/>
          <w:szCs w:val="24"/>
        </w:rPr>
        <w:t>.</w:t>
      </w:r>
    </w:p>
    <w:p w14:paraId="32C691EC" w14:textId="340C4EFB" w:rsidR="00BA148F" w:rsidRPr="00A054DF" w:rsidRDefault="00E611E6" w:rsidP="00BA148F">
      <w:pPr>
        <w:jc w:val="both"/>
        <w:rPr>
          <w:rFonts w:ascii="Times New Roman" w:hAnsi="Times New Roman"/>
          <w:sz w:val="24"/>
          <w:szCs w:val="24"/>
        </w:rPr>
      </w:pPr>
      <w:r w:rsidRPr="00A054DF">
        <w:rPr>
          <w:rFonts w:ascii="Times New Roman" w:hAnsi="Times New Roman"/>
          <w:b/>
          <w:sz w:val="24"/>
          <w:szCs w:val="24"/>
        </w:rPr>
        <w:t xml:space="preserve">(v) </w:t>
      </w:r>
      <w:r>
        <w:rPr>
          <w:rFonts w:ascii="Times New Roman" w:hAnsi="Times New Roman"/>
          <w:b/>
          <w:sz w:val="24"/>
          <w:szCs w:val="24"/>
        </w:rPr>
        <w:t>RAMAN</w:t>
      </w:r>
      <w:r w:rsidRPr="00A054DF">
        <w:rPr>
          <w:rFonts w:ascii="Times New Roman" w:hAnsi="Times New Roman"/>
          <w:b/>
          <w:sz w:val="24"/>
          <w:szCs w:val="24"/>
        </w:rPr>
        <w:t xml:space="preserve"> </w:t>
      </w:r>
      <w:r>
        <w:rPr>
          <w:rFonts w:ascii="Times New Roman" w:hAnsi="Times New Roman"/>
          <w:b/>
          <w:sz w:val="24"/>
          <w:szCs w:val="24"/>
        </w:rPr>
        <w:t>laboratuarı</w:t>
      </w:r>
      <w:r w:rsidRPr="00A054DF">
        <w:rPr>
          <w:rFonts w:ascii="Times New Roman" w:hAnsi="Times New Roman"/>
          <w:b/>
          <w:sz w:val="24"/>
          <w:szCs w:val="24"/>
        </w:rPr>
        <w:t xml:space="preserve">: </w:t>
      </w:r>
      <w:r w:rsidRPr="00A054DF">
        <w:rPr>
          <w:rFonts w:ascii="Times New Roman" w:hAnsi="Times New Roman"/>
          <w:sz w:val="24"/>
          <w:szCs w:val="24"/>
        </w:rPr>
        <w:t xml:space="preserve">  </w:t>
      </w:r>
      <w:r w:rsidR="00BA148F" w:rsidRPr="00A054DF">
        <w:rPr>
          <w:rFonts w:ascii="Times New Roman" w:hAnsi="Times New Roman"/>
          <w:sz w:val="24"/>
          <w:szCs w:val="24"/>
        </w:rPr>
        <w:t xml:space="preserve">Cihazda gerçekleştirilen analizlere ait detaylı döküm, ikişer aylık dilimler halinde, </w:t>
      </w:r>
      <w:r w:rsidR="00BA148F" w:rsidRPr="00A054DF">
        <w:rPr>
          <w:rFonts w:ascii="Times New Roman" w:hAnsi="Times New Roman"/>
          <w:b/>
          <w:sz w:val="24"/>
          <w:szCs w:val="24"/>
        </w:rPr>
        <w:t>Ek.</w:t>
      </w:r>
      <w:r w:rsidR="0063698A">
        <w:rPr>
          <w:rFonts w:ascii="Times New Roman" w:hAnsi="Times New Roman"/>
          <w:b/>
          <w:sz w:val="24"/>
          <w:szCs w:val="24"/>
        </w:rPr>
        <w:t>5</w:t>
      </w:r>
      <w:r w:rsidR="00BA148F" w:rsidRPr="00A054DF">
        <w:rPr>
          <w:rFonts w:ascii="Times New Roman" w:hAnsi="Times New Roman"/>
          <w:sz w:val="24"/>
          <w:szCs w:val="24"/>
        </w:rPr>
        <w:t xml:space="preserve">’de sunulmuştur. </w:t>
      </w:r>
      <w:r w:rsidR="008E36D2">
        <w:rPr>
          <w:rFonts w:ascii="Times New Roman" w:hAnsi="Times New Roman"/>
          <w:sz w:val="24"/>
          <w:szCs w:val="24"/>
        </w:rPr>
        <w:t xml:space="preserve">RAMAN cihazı </w:t>
      </w:r>
      <w:r w:rsidR="00443512">
        <w:rPr>
          <w:rFonts w:ascii="Times New Roman" w:hAnsi="Times New Roman"/>
          <w:sz w:val="24"/>
          <w:szCs w:val="24"/>
        </w:rPr>
        <w:t>2017</w:t>
      </w:r>
      <w:r w:rsidR="00941CD7">
        <w:rPr>
          <w:rFonts w:ascii="Times New Roman" w:hAnsi="Times New Roman"/>
          <w:sz w:val="24"/>
          <w:szCs w:val="24"/>
        </w:rPr>
        <w:t xml:space="preserve"> yılı süresince, </w:t>
      </w:r>
      <w:r w:rsidR="0063698A">
        <w:rPr>
          <w:rFonts w:ascii="Times New Roman" w:hAnsi="Times New Roman"/>
          <w:sz w:val="24"/>
          <w:szCs w:val="24"/>
        </w:rPr>
        <w:t xml:space="preserve">ataşmanların onarımları ertesi takılmaları süreci ve </w:t>
      </w:r>
      <w:r w:rsidR="00941CD7">
        <w:rPr>
          <w:rFonts w:ascii="Times New Roman" w:hAnsi="Times New Roman"/>
          <w:sz w:val="24"/>
          <w:szCs w:val="24"/>
        </w:rPr>
        <w:t>bakım periyodları dışında,</w:t>
      </w:r>
      <w:r w:rsidR="00BA148F">
        <w:rPr>
          <w:rFonts w:ascii="Times New Roman" w:hAnsi="Times New Roman"/>
          <w:sz w:val="24"/>
          <w:szCs w:val="24"/>
        </w:rPr>
        <w:t xml:space="preserve"> kesintisiz olarak </w:t>
      </w:r>
      <w:r w:rsidR="00897125">
        <w:rPr>
          <w:rFonts w:ascii="Times New Roman" w:hAnsi="Times New Roman"/>
          <w:sz w:val="24"/>
          <w:szCs w:val="24"/>
        </w:rPr>
        <w:t>hizmet vermiştir</w:t>
      </w:r>
      <w:r w:rsidR="00BA148F">
        <w:rPr>
          <w:rFonts w:ascii="Times New Roman" w:hAnsi="Times New Roman"/>
          <w:sz w:val="24"/>
          <w:szCs w:val="24"/>
        </w:rPr>
        <w:t xml:space="preserve">. </w:t>
      </w:r>
    </w:p>
    <w:p w14:paraId="06D8D032" w14:textId="3C7E6DF7" w:rsidR="00BA148F" w:rsidRPr="00A054DF" w:rsidRDefault="00BA148F" w:rsidP="00BA148F">
      <w:pPr>
        <w:jc w:val="both"/>
        <w:rPr>
          <w:rFonts w:ascii="Times New Roman" w:hAnsi="Times New Roman"/>
          <w:sz w:val="24"/>
          <w:szCs w:val="24"/>
        </w:rPr>
      </w:pPr>
      <w:r w:rsidRPr="00A054DF">
        <w:rPr>
          <w:rFonts w:ascii="Times New Roman" w:hAnsi="Times New Roman"/>
          <w:sz w:val="24"/>
          <w:szCs w:val="24"/>
        </w:rPr>
        <w:tab/>
      </w:r>
      <w:r>
        <w:rPr>
          <w:rFonts w:ascii="Times New Roman" w:hAnsi="Times New Roman"/>
          <w:sz w:val="24"/>
          <w:szCs w:val="24"/>
        </w:rPr>
        <w:t>RAMAN</w:t>
      </w:r>
      <w:r w:rsidRPr="00A054DF">
        <w:rPr>
          <w:rFonts w:ascii="Times New Roman" w:hAnsi="Times New Roman"/>
          <w:sz w:val="24"/>
          <w:szCs w:val="24"/>
        </w:rPr>
        <w:t xml:space="preserve"> cihazından hemen tüm mühendislik ve uygulamalı temel bilim çalışması yapılan </w:t>
      </w:r>
      <w:r w:rsidR="004D479D">
        <w:rPr>
          <w:rFonts w:ascii="Times New Roman" w:hAnsi="Times New Roman"/>
          <w:sz w:val="24"/>
          <w:szCs w:val="24"/>
        </w:rPr>
        <w:t>üniversite ve endüstriyel Ar-Ge</w:t>
      </w:r>
      <w:r w:rsidRPr="00A054DF">
        <w:rPr>
          <w:rFonts w:ascii="Times New Roman" w:hAnsi="Times New Roman"/>
          <w:sz w:val="24"/>
          <w:szCs w:val="24"/>
        </w:rPr>
        <w:t xml:space="preserve"> </w:t>
      </w:r>
      <w:r w:rsidR="004D479D">
        <w:rPr>
          <w:rFonts w:ascii="Times New Roman" w:hAnsi="Times New Roman"/>
          <w:sz w:val="24"/>
          <w:szCs w:val="24"/>
        </w:rPr>
        <w:t>birimleri/</w:t>
      </w:r>
      <w:r w:rsidRPr="00A054DF">
        <w:rPr>
          <w:rFonts w:ascii="Times New Roman" w:hAnsi="Times New Roman"/>
          <w:sz w:val="24"/>
          <w:szCs w:val="24"/>
        </w:rPr>
        <w:t xml:space="preserve">bölümleri  faydalanmaktadır. </w:t>
      </w:r>
    </w:p>
    <w:p w14:paraId="5ABB5C25" w14:textId="26BEE0FE" w:rsidR="00E611E6" w:rsidRDefault="00BA148F" w:rsidP="00E611E6">
      <w:pPr>
        <w:jc w:val="both"/>
        <w:rPr>
          <w:rFonts w:ascii="Times New Roman" w:hAnsi="Times New Roman"/>
          <w:sz w:val="24"/>
          <w:szCs w:val="24"/>
        </w:rPr>
      </w:pPr>
      <w:r w:rsidRPr="00A054DF">
        <w:rPr>
          <w:rFonts w:ascii="Times New Roman" w:hAnsi="Times New Roman"/>
          <w:b/>
          <w:sz w:val="24"/>
          <w:szCs w:val="24"/>
        </w:rPr>
        <w:tab/>
      </w:r>
      <w:r>
        <w:rPr>
          <w:rFonts w:ascii="Times New Roman" w:hAnsi="Times New Roman"/>
          <w:sz w:val="24"/>
          <w:szCs w:val="24"/>
        </w:rPr>
        <w:t>RAMAN</w:t>
      </w:r>
      <w:r w:rsidRPr="00A054DF">
        <w:rPr>
          <w:rFonts w:ascii="Times New Roman" w:hAnsi="Times New Roman"/>
          <w:sz w:val="24"/>
          <w:szCs w:val="24"/>
        </w:rPr>
        <w:t xml:space="preserve"> cihazında</w:t>
      </w:r>
      <w:r w:rsidR="008E36D2">
        <w:rPr>
          <w:rFonts w:ascii="Times New Roman" w:hAnsi="Times New Roman"/>
          <w:sz w:val="24"/>
          <w:szCs w:val="24"/>
        </w:rPr>
        <w:t xml:space="preserve"> </w:t>
      </w:r>
      <w:r w:rsidR="00443512">
        <w:rPr>
          <w:rFonts w:ascii="Times New Roman" w:hAnsi="Times New Roman"/>
          <w:sz w:val="24"/>
          <w:szCs w:val="24"/>
        </w:rPr>
        <w:t>2017</w:t>
      </w:r>
      <w:r w:rsidR="00897125">
        <w:rPr>
          <w:rFonts w:ascii="Times New Roman" w:hAnsi="Times New Roman"/>
          <w:sz w:val="24"/>
          <w:szCs w:val="24"/>
        </w:rPr>
        <w:t xml:space="preserve"> yılı boyunca</w:t>
      </w:r>
      <w:r>
        <w:rPr>
          <w:rFonts w:ascii="Times New Roman" w:hAnsi="Times New Roman"/>
          <w:sz w:val="24"/>
          <w:szCs w:val="24"/>
        </w:rPr>
        <w:t xml:space="preserve"> </w:t>
      </w:r>
      <w:r w:rsidRPr="005C59DE">
        <w:rPr>
          <w:rFonts w:ascii="Times New Roman" w:hAnsi="Times New Roman"/>
          <w:b/>
          <w:sz w:val="24"/>
          <w:szCs w:val="24"/>
        </w:rPr>
        <w:t xml:space="preserve">toplam </w:t>
      </w:r>
      <w:r w:rsidR="00791345">
        <w:rPr>
          <w:rFonts w:ascii="Times New Roman" w:hAnsi="Times New Roman"/>
          <w:b/>
          <w:sz w:val="24"/>
          <w:szCs w:val="24"/>
        </w:rPr>
        <w:t>248</w:t>
      </w:r>
      <w:r>
        <w:rPr>
          <w:rFonts w:ascii="Times New Roman" w:hAnsi="Times New Roman"/>
          <w:b/>
          <w:sz w:val="24"/>
          <w:szCs w:val="24"/>
        </w:rPr>
        <w:t xml:space="preserve"> adet </w:t>
      </w:r>
      <w:r w:rsidRPr="005C59DE">
        <w:rPr>
          <w:rFonts w:ascii="Times New Roman" w:hAnsi="Times New Roman"/>
          <w:b/>
          <w:sz w:val="24"/>
          <w:szCs w:val="24"/>
        </w:rPr>
        <w:t xml:space="preserve"> </w:t>
      </w:r>
      <w:r>
        <w:rPr>
          <w:rFonts w:ascii="Times New Roman" w:hAnsi="Times New Roman"/>
          <w:b/>
          <w:sz w:val="24"/>
          <w:szCs w:val="24"/>
        </w:rPr>
        <w:t xml:space="preserve">analiz </w:t>
      </w:r>
      <w:r w:rsidRPr="00A054DF">
        <w:rPr>
          <w:rFonts w:ascii="Times New Roman" w:hAnsi="Times New Roman"/>
          <w:sz w:val="24"/>
          <w:szCs w:val="24"/>
        </w:rPr>
        <w:t xml:space="preserve">gerçekleştirilmiş olup bu analizlerin toplam </w:t>
      </w:r>
      <w:r>
        <w:rPr>
          <w:rFonts w:ascii="Times New Roman" w:hAnsi="Times New Roman"/>
          <w:sz w:val="24"/>
          <w:szCs w:val="24"/>
        </w:rPr>
        <w:t>tutarı</w:t>
      </w:r>
      <w:r w:rsidRPr="00A054DF">
        <w:rPr>
          <w:rFonts w:ascii="Times New Roman" w:hAnsi="Times New Roman"/>
          <w:sz w:val="24"/>
          <w:szCs w:val="24"/>
        </w:rPr>
        <w:t xml:space="preserve"> </w:t>
      </w:r>
      <w:r w:rsidRPr="005C59DE">
        <w:rPr>
          <w:rFonts w:ascii="Times New Roman" w:hAnsi="Times New Roman"/>
          <w:b/>
          <w:sz w:val="24"/>
          <w:szCs w:val="24"/>
        </w:rPr>
        <w:t xml:space="preserve">KDV dahil </w:t>
      </w:r>
      <w:r w:rsidR="00791345">
        <w:rPr>
          <w:rFonts w:ascii="Times New Roman" w:hAnsi="Times New Roman"/>
          <w:b/>
          <w:sz w:val="24"/>
          <w:szCs w:val="24"/>
        </w:rPr>
        <w:t>23,629.60</w:t>
      </w:r>
      <w:r w:rsidRPr="005C59DE">
        <w:rPr>
          <w:rFonts w:ascii="Times New Roman" w:hAnsi="Times New Roman"/>
          <w:b/>
          <w:sz w:val="24"/>
          <w:szCs w:val="24"/>
        </w:rPr>
        <w:t xml:space="preserve"> TL</w:t>
      </w:r>
      <w:r>
        <w:rPr>
          <w:rFonts w:ascii="Times New Roman" w:hAnsi="Times New Roman"/>
          <w:b/>
          <w:sz w:val="24"/>
          <w:szCs w:val="24"/>
        </w:rPr>
        <w:t>’dir.</w:t>
      </w:r>
      <w:r w:rsidRPr="005C59DE">
        <w:rPr>
          <w:rFonts w:ascii="Times New Roman" w:hAnsi="Times New Roman"/>
          <w:b/>
          <w:sz w:val="24"/>
          <w:szCs w:val="24"/>
        </w:rPr>
        <w:t xml:space="preserve"> </w:t>
      </w:r>
    </w:p>
    <w:p w14:paraId="041B5F6C" w14:textId="4C2AD042" w:rsidR="00897125" w:rsidRPr="00A054DF" w:rsidRDefault="00897125" w:rsidP="00897125">
      <w:pPr>
        <w:jc w:val="both"/>
        <w:rPr>
          <w:rFonts w:ascii="Times New Roman" w:hAnsi="Times New Roman"/>
          <w:sz w:val="24"/>
          <w:szCs w:val="24"/>
        </w:rPr>
      </w:pPr>
      <w:r>
        <w:rPr>
          <w:rFonts w:ascii="Times New Roman" w:hAnsi="Times New Roman"/>
          <w:sz w:val="24"/>
          <w:szCs w:val="24"/>
        </w:rPr>
        <w:tab/>
        <w:t xml:space="preserve">RAMAN </w:t>
      </w:r>
      <w:r w:rsidRPr="00A054DF">
        <w:rPr>
          <w:rFonts w:ascii="Times New Roman" w:hAnsi="Times New Roman"/>
          <w:sz w:val="24"/>
          <w:szCs w:val="24"/>
        </w:rPr>
        <w:t>cihazında gerçekleştirilen analizler</w:t>
      </w:r>
      <w:r>
        <w:rPr>
          <w:rFonts w:ascii="Times New Roman" w:hAnsi="Times New Roman"/>
          <w:sz w:val="24"/>
          <w:szCs w:val="24"/>
        </w:rPr>
        <w:t>in çok büyük bölümü</w:t>
      </w:r>
      <w:r w:rsidRPr="00A054DF">
        <w:rPr>
          <w:rFonts w:ascii="Times New Roman" w:hAnsi="Times New Roman"/>
          <w:sz w:val="24"/>
          <w:szCs w:val="24"/>
        </w:rPr>
        <w:t xml:space="preserve"> </w:t>
      </w:r>
      <w:r w:rsidR="00791345">
        <w:rPr>
          <w:rFonts w:ascii="Times New Roman" w:hAnsi="Times New Roman"/>
          <w:b/>
          <w:sz w:val="24"/>
          <w:szCs w:val="24"/>
        </w:rPr>
        <w:t>(yaklaşık %95</w:t>
      </w:r>
      <w:r w:rsidRPr="000C5A69">
        <w:rPr>
          <w:rFonts w:ascii="Times New Roman" w:hAnsi="Times New Roman"/>
          <w:b/>
          <w:sz w:val="24"/>
          <w:szCs w:val="24"/>
        </w:rPr>
        <w:t xml:space="preserve">) </w:t>
      </w:r>
      <w:r w:rsidR="00791345">
        <w:rPr>
          <w:rFonts w:ascii="Times New Roman" w:hAnsi="Times New Roman"/>
          <w:b/>
          <w:sz w:val="24"/>
          <w:szCs w:val="24"/>
        </w:rPr>
        <w:t xml:space="preserve">üniversitemiz </w:t>
      </w:r>
      <w:r>
        <w:rPr>
          <w:rFonts w:ascii="Times New Roman" w:hAnsi="Times New Roman"/>
          <w:b/>
          <w:sz w:val="24"/>
          <w:szCs w:val="24"/>
        </w:rPr>
        <w:t xml:space="preserve"> araştırmacılar</w:t>
      </w:r>
      <w:r w:rsidR="00791345">
        <w:rPr>
          <w:rFonts w:ascii="Times New Roman" w:hAnsi="Times New Roman"/>
          <w:b/>
          <w:sz w:val="24"/>
          <w:szCs w:val="24"/>
        </w:rPr>
        <w:t>ı</w:t>
      </w:r>
      <w:r>
        <w:rPr>
          <w:rFonts w:ascii="Times New Roman" w:hAnsi="Times New Roman"/>
          <w:b/>
          <w:sz w:val="24"/>
          <w:szCs w:val="24"/>
        </w:rPr>
        <w:t xml:space="preserve"> için yapılmıştır</w:t>
      </w:r>
      <w:r w:rsidRPr="00A054DF">
        <w:rPr>
          <w:rFonts w:ascii="Times New Roman" w:hAnsi="Times New Roman"/>
          <w:sz w:val="24"/>
          <w:szCs w:val="24"/>
        </w:rPr>
        <w:t>.</w:t>
      </w:r>
    </w:p>
    <w:p w14:paraId="090FA8B3" w14:textId="6F844FDC" w:rsidR="00E611E6" w:rsidRDefault="00E611E6" w:rsidP="00E611E6">
      <w:pPr>
        <w:jc w:val="both"/>
        <w:rPr>
          <w:rFonts w:ascii="Times New Roman" w:hAnsi="Times New Roman"/>
          <w:b/>
          <w:sz w:val="24"/>
          <w:szCs w:val="24"/>
        </w:rPr>
      </w:pPr>
    </w:p>
    <w:p w14:paraId="466A3C11" w14:textId="2B3C9FC5" w:rsidR="0063698A" w:rsidRDefault="00E611E6" w:rsidP="0063698A">
      <w:pPr>
        <w:spacing w:after="0" w:line="240" w:lineRule="auto"/>
        <w:jc w:val="both"/>
        <w:rPr>
          <w:rFonts w:ascii="Times New Roman" w:hAnsi="Times New Roman" w:cs="Times New Roman"/>
          <w:sz w:val="24"/>
          <w:szCs w:val="24"/>
        </w:rPr>
      </w:pPr>
      <w:r w:rsidRPr="00A054DF">
        <w:rPr>
          <w:rFonts w:ascii="Times New Roman" w:hAnsi="Times New Roman"/>
          <w:b/>
          <w:sz w:val="24"/>
          <w:szCs w:val="24"/>
        </w:rPr>
        <w:lastRenderedPageBreak/>
        <w:t>(v</w:t>
      </w:r>
      <w:r w:rsidR="00CE0FEE">
        <w:rPr>
          <w:rFonts w:ascii="Times New Roman" w:hAnsi="Times New Roman"/>
          <w:b/>
          <w:sz w:val="24"/>
          <w:szCs w:val="24"/>
        </w:rPr>
        <w:t>i</w:t>
      </w:r>
      <w:r w:rsidRPr="00A054DF">
        <w:rPr>
          <w:rFonts w:ascii="Times New Roman" w:hAnsi="Times New Roman"/>
          <w:b/>
          <w:sz w:val="24"/>
          <w:szCs w:val="24"/>
        </w:rPr>
        <w:t xml:space="preserve">) </w:t>
      </w:r>
      <w:r w:rsidR="00443512">
        <w:rPr>
          <w:rFonts w:ascii="Times New Roman" w:hAnsi="Times New Roman"/>
          <w:b/>
          <w:sz w:val="24"/>
          <w:szCs w:val="24"/>
        </w:rPr>
        <w:t>AFM laboratuarı</w:t>
      </w:r>
      <w:r w:rsidR="00443512" w:rsidRPr="00A054DF">
        <w:rPr>
          <w:rFonts w:ascii="Times New Roman" w:hAnsi="Times New Roman"/>
          <w:b/>
          <w:sz w:val="24"/>
          <w:szCs w:val="24"/>
        </w:rPr>
        <w:t xml:space="preserve">: </w:t>
      </w:r>
      <w:r w:rsidR="00443512" w:rsidRPr="00A054DF">
        <w:rPr>
          <w:rFonts w:ascii="Times New Roman" w:hAnsi="Times New Roman"/>
          <w:sz w:val="24"/>
          <w:szCs w:val="24"/>
        </w:rPr>
        <w:t xml:space="preserve">  </w:t>
      </w:r>
      <w:r w:rsidR="0063698A" w:rsidRPr="0063698A">
        <w:rPr>
          <w:rFonts w:ascii="Times New Roman" w:hAnsi="Times New Roman" w:cs="Times New Roman"/>
          <w:sz w:val="24"/>
          <w:szCs w:val="24"/>
        </w:rPr>
        <w:t xml:space="preserve">AFM cihazı, gerek </w:t>
      </w:r>
      <w:r w:rsidR="0063698A" w:rsidRPr="0063698A">
        <w:rPr>
          <w:rFonts w:ascii="Times New Roman" w:hAnsi="Times New Roman" w:cs="Times New Roman"/>
          <w:i/>
          <w:sz w:val="24"/>
          <w:szCs w:val="24"/>
        </w:rPr>
        <w:t>tip</w:t>
      </w:r>
      <w:r w:rsidR="0063698A" w:rsidRPr="0063698A">
        <w:rPr>
          <w:rFonts w:ascii="Times New Roman" w:hAnsi="Times New Roman" w:cs="Times New Roman"/>
          <w:sz w:val="24"/>
          <w:szCs w:val="24"/>
        </w:rPr>
        <w:t xml:space="preserve">’indeki gerekse sistemindeki </w:t>
      </w:r>
      <w:r w:rsidR="004119CE">
        <w:rPr>
          <w:rFonts w:ascii="Times New Roman" w:hAnsi="Times New Roman" w:cs="Times New Roman"/>
          <w:sz w:val="24"/>
          <w:szCs w:val="24"/>
        </w:rPr>
        <w:t xml:space="preserve">görece küçük </w:t>
      </w:r>
      <w:r w:rsidR="0063698A" w:rsidRPr="0063698A">
        <w:rPr>
          <w:rFonts w:ascii="Times New Roman" w:hAnsi="Times New Roman" w:cs="Times New Roman"/>
          <w:sz w:val="24"/>
          <w:szCs w:val="24"/>
        </w:rPr>
        <w:t xml:space="preserve">problemler sebebiyle 2017 süresince uzun kesintilerle hizmet verebilmiştir. </w:t>
      </w:r>
      <w:r w:rsidR="0063698A">
        <w:rPr>
          <w:rFonts w:ascii="Times New Roman" w:hAnsi="Times New Roman" w:cs="Times New Roman"/>
          <w:sz w:val="24"/>
          <w:szCs w:val="24"/>
        </w:rPr>
        <w:t xml:space="preserve">(bkz. </w:t>
      </w:r>
      <w:r w:rsidR="0063698A" w:rsidRPr="0063698A">
        <w:rPr>
          <w:rFonts w:ascii="Times New Roman" w:hAnsi="Times New Roman" w:cs="Times New Roman"/>
          <w:b/>
          <w:sz w:val="24"/>
          <w:szCs w:val="24"/>
        </w:rPr>
        <w:t>Ek.6</w:t>
      </w:r>
      <w:r w:rsidR="0063698A">
        <w:rPr>
          <w:rFonts w:ascii="Times New Roman" w:hAnsi="Times New Roman" w:cs="Times New Roman"/>
          <w:sz w:val="24"/>
          <w:szCs w:val="24"/>
        </w:rPr>
        <w:t>)</w:t>
      </w:r>
      <w:r w:rsidR="0063698A" w:rsidRPr="0063698A">
        <w:rPr>
          <w:rFonts w:ascii="Times New Roman" w:hAnsi="Times New Roman" w:cs="Times New Roman"/>
          <w:sz w:val="24"/>
          <w:szCs w:val="24"/>
        </w:rPr>
        <w:t>.</w:t>
      </w:r>
    </w:p>
    <w:p w14:paraId="5026C23B" w14:textId="77777777" w:rsidR="0063698A" w:rsidRDefault="0063698A" w:rsidP="0063698A">
      <w:pPr>
        <w:spacing w:after="0" w:line="240" w:lineRule="auto"/>
        <w:jc w:val="both"/>
        <w:rPr>
          <w:rFonts w:ascii="Times New Roman" w:hAnsi="Times New Roman" w:cs="Times New Roman"/>
          <w:sz w:val="24"/>
          <w:szCs w:val="24"/>
        </w:rPr>
      </w:pPr>
    </w:p>
    <w:p w14:paraId="5BD72D85" w14:textId="61B638C6" w:rsidR="0063698A" w:rsidRDefault="0063698A" w:rsidP="0063698A">
      <w:pPr>
        <w:jc w:val="both"/>
        <w:rPr>
          <w:rFonts w:ascii="Times New Roman" w:hAnsi="Times New Roman"/>
          <w:sz w:val="24"/>
          <w:szCs w:val="24"/>
        </w:rPr>
      </w:pPr>
      <w:r>
        <w:rPr>
          <w:rFonts w:ascii="Times New Roman" w:hAnsi="Times New Roman"/>
          <w:sz w:val="24"/>
          <w:szCs w:val="24"/>
        </w:rPr>
        <w:tab/>
        <w:t>2017</w:t>
      </w:r>
      <w:r w:rsidRPr="00A054DF">
        <w:rPr>
          <w:rFonts w:ascii="Times New Roman" w:hAnsi="Times New Roman"/>
          <w:sz w:val="24"/>
          <w:szCs w:val="24"/>
        </w:rPr>
        <w:t xml:space="preserve"> yılı boyunca AFM cihazında toplam </w:t>
      </w:r>
      <w:r>
        <w:rPr>
          <w:rFonts w:ascii="Times New Roman" w:hAnsi="Times New Roman"/>
          <w:b/>
          <w:sz w:val="24"/>
          <w:szCs w:val="24"/>
        </w:rPr>
        <w:t>35 adet analiz</w:t>
      </w:r>
      <w:r w:rsidRPr="00A054DF">
        <w:rPr>
          <w:rFonts w:ascii="Times New Roman" w:hAnsi="Times New Roman"/>
          <w:sz w:val="24"/>
          <w:szCs w:val="24"/>
        </w:rPr>
        <w:t xml:space="preserve"> gerçekleştirilmiş olup bu analizlerin toplam </w:t>
      </w:r>
      <w:r>
        <w:rPr>
          <w:rFonts w:ascii="Times New Roman" w:hAnsi="Times New Roman"/>
          <w:sz w:val="24"/>
          <w:szCs w:val="24"/>
        </w:rPr>
        <w:t>tutarı</w:t>
      </w:r>
      <w:r w:rsidRPr="00A054DF">
        <w:rPr>
          <w:rFonts w:ascii="Times New Roman" w:hAnsi="Times New Roman"/>
          <w:sz w:val="24"/>
          <w:szCs w:val="24"/>
        </w:rPr>
        <w:t xml:space="preserve">  </w:t>
      </w:r>
      <w:r w:rsidRPr="005C59DE">
        <w:rPr>
          <w:rFonts w:ascii="Times New Roman" w:hAnsi="Times New Roman"/>
          <w:b/>
          <w:sz w:val="24"/>
          <w:szCs w:val="24"/>
        </w:rPr>
        <w:t xml:space="preserve">KDV </w:t>
      </w:r>
      <w:r>
        <w:rPr>
          <w:rFonts w:ascii="Times New Roman" w:hAnsi="Times New Roman"/>
          <w:b/>
          <w:sz w:val="24"/>
          <w:szCs w:val="24"/>
        </w:rPr>
        <w:t>dahil 5,988.50</w:t>
      </w:r>
      <w:r w:rsidRPr="005C59DE">
        <w:rPr>
          <w:rFonts w:ascii="Times New Roman" w:hAnsi="Times New Roman"/>
          <w:b/>
          <w:sz w:val="24"/>
          <w:szCs w:val="24"/>
        </w:rPr>
        <w:t xml:space="preserve"> TL</w:t>
      </w:r>
      <w:r>
        <w:rPr>
          <w:rFonts w:ascii="Times New Roman" w:hAnsi="Times New Roman"/>
          <w:b/>
          <w:sz w:val="24"/>
          <w:szCs w:val="24"/>
        </w:rPr>
        <w:t>’dir.</w:t>
      </w:r>
      <w:r w:rsidRPr="00A054DF">
        <w:rPr>
          <w:rFonts w:ascii="Times New Roman" w:hAnsi="Times New Roman"/>
          <w:sz w:val="24"/>
          <w:szCs w:val="24"/>
        </w:rPr>
        <w:t xml:space="preserve"> </w:t>
      </w:r>
    </w:p>
    <w:p w14:paraId="657F19A1" w14:textId="1F84D849" w:rsidR="00CE0FEE" w:rsidRDefault="00CE0FEE" w:rsidP="0063698A">
      <w:pPr>
        <w:jc w:val="both"/>
        <w:rPr>
          <w:rFonts w:ascii="Times New Roman" w:hAnsi="Times New Roman"/>
          <w:b/>
          <w:sz w:val="24"/>
          <w:szCs w:val="24"/>
        </w:rPr>
      </w:pPr>
    </w:p>
    <w:p w14:paraId="25987083" w14:textId="4FCA00D6" w:rsidR="00CE0FEE" w:rsidRPr="00A054DF" w:rsidRDefault="00CE0FEE" w:rsidP="00CE0FEE">
      <w:pPr>
        <w:jc w:val="both"/>
        <w:rPr>
          <w:rFonts w:ascii="Times New Roman" w:hAnsi="Times New Roman"/>
          <w:sz w:val="24"/>
          <w:szCs w:val="24"/>
        </w:rPr>
      </w:pPr>
      <w:r w:rsidRPr="00A054DF">
        <w:rPr>
          <w:rFonts w:ascii="Times New Roman" w:hAnsi="Times New Roman"/>
          <w:b/>
          <w:sz w:val="24"/>
          <w:szCs w:val="24"/>
        </w:rPr>
        <w:t>(vi</w:t>
      </w:r>
      <w:r>
        <w:rPr>
          <w:rFonts w:ascii="Times New Roman" w:hAnsi="Times New Roman"/>
          <w:b/>
          <w:sz w:val="24"/>
          <w:szCs w:val="24"/>
        </w:rPr>
        <w:t>i</w:t>
      </w:r>
      <w:r w:rsidRPr="00A054DF">
        <w:rPr>
          <w:rFonts w:ascii="Times New Roman" w:hAnsi="Times New Roman"/>
          <w:b/>
          <w:sz w:val="24"/>
          <w:szCs w:val="24"/>
        </w:rPr>
        <w:t xml:space="preserve">) Nano-particle sizer/Zeta Potential </w:t>
      </w:r>
      <w:r w:rsidR="004119CE">
        <w:rPr>
          <w:rFonts w:ascii="Times New Roman" w:hAnsi="Times New Roman"/>
          <w:b/>
          <w:sz w:val="24"/>
          <w:szCs w:val="24"/>
        </w:rPr>
        <w:t xml:space="preserve">(NPS) </w:t>
      </w:r>
      <w:r w:rsidRPr="00A054DF">
        <w:rPr>
          <w:rFonts w:ascii="Times New Roman" w:hAnsi="Times New Roman"/>
          <w:b/>
          <w:sz w:val="24"/>
          <w:szCs w:val="24"/>
        </w:rPr>
        <w:t xml:space="preserve">cihazı: </w:t>
      </w:r>
      <w:r w:rsidRPr="00A054DF">
        <w:rPr>
          <w:rFonts w:ascii="Times New Roman" w:hAnsi="Times New Roman"/>
          <w:sz w:val="24"/>
          <w:szCs w:val="24"/>
        </w:rPr>
        <w:t xml:space="preserve">Cihazda gerçekleştirilen analizlere ait detaylı döküm, ikişer aylık dilimler halinde, </w:t>
      </w:r>
      <w:r w:rsidRPr="00A054DF">
        <w:rPr>
          <w:rFonts w:ascii="Times New Roman" w:hAnsi="Times New Roman"/>
          <w:b/>
          <w:sz w:val="24"/>
          <w:szCs w:val="24"/>
        </w:rPr>
        <w:t>Ek.</w:t>
      </w:r>
      <w:r w:rsidR="0063698A">
        <w:rPr>
          <w:rFonts w:ascii="Times New Roman" w:hAnsi="Times New Roman"/>
          <w:b/>
          <w:sz w:val="24"/>
          <w:szCs w:val="24"/>
        </w:rPr>
        <w:t>7</w:t>
      </w:r>
      <w:r>
        <w:rPr>
          <w:rFonts w:ascii="Times New Roman" w:hAnsi="Times New Roman"/>
          <w:sz w:val="24"/>
          <w:szCs w:val="24"/>
        </w:rPr>
        <w:t>’de</w:t>
      </w:r>
      <w:r w:rsidRPr="00A054DF">
        <w:rPr>
          <w:rFonts w:ascii="Times New Roman" w:hAnsi="Times New Roman"/>
          <w:sz w:val="24"/>
          <w:szCs w:val="24"/>
        </w:rPr>
        <w:t xml:space="preserve"> sunulmuştur. Dökümden takip edilebileceği gibi; </w:t>
      </w:r>
    </w:p>
    <w:p w14:paraId="642119BE" w14:textId="33DE968E" w:rsidR="00CE0FEE" w:rsidRPr="00A054DF" w:rsidRDefault="008E36D2" w:rsidP="00CE0FEE">
      <w:pPr>
        <w:jc w:val="both"/>
        <w:rPr>
          <w:rFonts w:ascii="Times New Roman" w:hAnsi="Times New Roman"/>
          <w:b/>
          <w:sz w:val="24"/>
          <w:szCs w:val="24"/>
        </w:rPr>
      </w:pPr>
      <w:r>
        <w:rPr>
          <w:rFonts w:ascii="Times New Roman" w:hAnsi="Times New Roman"/>
          <w:sz w:val="24"/>
          <w:szCs w:val="24"/>
        </w:rPr>
        <w:tab/>
      </w:r>
      <w:r w:rsidR="00443512">
        <w:rPr>
          <w:rFonts w:ascii="Times New Roman" w:hAnsi="Times New Roman"/>
          <w:sz w:val="24"/>
          <w:szCs w:val="24"/>
        </w:rPr>
        <w:t>2017</w:t>
      </w:r>
      <w:r w:rsidR="00CE0FEE" w:rsidRPr="00A054DF">
        <w:rPr>
          <w:rFonts w:ascii="Times New Roman" w:hAnsi="Times New Roman"/>
          <w:sz w:val="24"/>
          <w:szCs w:val="24"/>
        </w:rPr>
        <w:t xml:space="preserve"> yılı boyunca Nano-particle sizer/Zeta Potential cihazında cihazda </w:t>
      </w:r>
      <w:r w:rsidR="00CE0FEE" w:rsidRPr="005C59DE">
        <w:rPr>
          <w:rFonts w:ascii="Times New Roman" w:hAnsi="Times New Roman"/>
          <w:b/>
          <w:sz w:val="24"/>
          <w:szCs w:val="24"/>
        </w:rPr>
        <w:t xml:space="preserve">toplam </w:t>
      </w:r>
      <w:r w:rsidR="0063698A">
        <w:rPr>
          <w:rFonts w:ascii="Times New Roman" w:hAnsi="Times New Roman"/>
          <w:b/>
          <w:sz w:val="24"/>
          <w:szCs w:val="24"/>
        </w:rPr>
        <w:t>71</w:t>
      </w:r>
      <w:r>
        <w:rPr>
          <w:rFonts w:ascii="Times New Roman" w:hAnsi="Times New Roman"/>
          <w:b/>
          <w:sz w:val="24"/>
          <w:szCs w:val="24"/>
        </w:rPr>
        <w:t xml:space="preserve"> </w:t>
      </w:r>
      <w:r w:rsidR="00CE0FEE" w:rsidRPr="005C59DE">
        <w:rPr>
          <w:rFonts w:ascii="Times New Roman" w:hAnsi="Times New Roman"/>
          <w:b/>
          <w:sz w:val="24"/>
          <w:szCs w:val="24"/>
        </w:rPr>
        <w:t>adet analiz gerçekleştirilmiş</w:t>
      </w:r>
      <w:r w:rsidR="00CE0FEE">
        <w:rPr>
          <w:rFonts w:ascii="Times New Roman" w:hAnsi="Times New Roman"/>
          <w:sz w:val="24"/>
          <w:szCs w:val="24"/>
        </w:rPr>
        <w:t xml:space="preserve"> olup</w:t>
      </w:r>
      <w:r w:rsidR="00CE0FEE" w:rsidRPr="00A054DF">
        <w:rPr>
          <w:rFonts w:ascii="Times New Roman" w:hAnsi="Times New Roman"/>
          <w:sz w:val="24"/>
          <w:szCs w:val="24"/>
        </w:rPr>
        <w:t xml:space="preserve"> bu analizlerin toplam </w:t>
      </w:r>
      <w:r w:rsidR="00CE0FEE">
        <w:rPr>
          <w:rFonts w:ascii="Times New Roman" w:hAnsi="Times New Roman"/>
          <w:sz w:val="24"/>
          <w:szCs w:val="24"/>
        </w:rPr>
        <w:t>tutarı</w:t>
      </w:r>
      <w:r w:rsidR="00CE0FEE" w:rsidRPr="00A054DF">
        <w:rPr>
          <w:rFonts w:ascii="Times New Roman" w:hAnsi="Times New Roman"/>
          <w:sz w:val="24"/>
          <w:szCs w:val="24"/>
        </w:rPr>
        <w:t xml:space="preserve"> </w:t>
      </w:r>
      <w:r w:rsidR="00CE0FEE" w:rsidRPr="005C59DE">
        <w:rPr>
          <w:rFonts w:ascii="Times New Roman" w:hAnsi="Times New Roman"/>
          <w:b/>
          <w:sz w:val="24"/>
          <w:szCs w:val="24"/>
        </w:rPr>
        <w:t xml:space="preserve">KDV dahil </w:t>
      </w:r>
      <w:r w:rsidR="0063698A">
        <w:rPr>
          <w:rFonts w:ascii="Times New Roman" w:hAnsi="Times New Roman"/>
          <w:b/>
          <w:sz w:val="24"/>
          <w:szCs w:val="24"/>
        </w:rPr>
        <w:t>3,917.60</w:t>
      </w:r>
      <w:r w:rsidR="00CE0FEE" w:rsidRPr="005C59DE">
        <w:rPr>
          <w:rFonts w:ascii="Times New Roman" w:hAnsi="Times New Roman"/>
          <w:b/>
          <w:sz w:val="24"/>
          <w:szCs w:val="24"/>
        </w:rPr>
        <w:t xml:space="preserve"> TL</w:t>
      </w:r>
      <w:r w:rsidR="00CE0FEE">
        <w:rPr>
          <w:rFonts w:ascii="Times New Roman" w:hAnsi="Times New Roman"/>
          <w:b/>
          <w:sz w:val="24"/>
          <w:szCs w:val="24"/>
        </w:rPr>
        <w:t>’dir.</w:t>
      </w:r>
      <w:r w:rsidR="00CE0FEE" w:rsidRPr="00A054DF">
        <w:rPr>
          <w:rFonts w:ascii="Times New Roman" w:hAnsi="Times New Roman"/>
          <w:sz w:val="24"/>
          <w:szCs w:val="24"/>
        </w:rPr>
        <w:t xml:space="preserve"> </w:t>
      </w:r>
    </w:p>
    <w:p w14:paraId="5807280D" w14:textId="77777777" w:rsidR="00CE0FEE" w:rsidRDefault="00CE0FEE" w:rsidP="00E611E6">
      <w:pPr>
        <w:jc w:val="both"/>
        <w:rPr>
          <w:rFonts w:ascii="Times New Roman" w:hAnsi="Times New Roman"/>
          <w:b/>
          <w:sz w:val="24"/>
          <w:szCs w:val="24"/>
        </w:rPr>
      </w:pPr>
    </w:p>
    <w:p w14:paraId="3812F679" w14:textId="7C057724" w:rsidR="00E611E6" w:rsidRPr="00A054DF" w:rsidRDefault="00E611E6" w:rsidP="00E611E6">
      <w:pPr>
        <w:jc w:val="both"/>
        <w:rPr>
          <w:rFonts w:ascii="Times New Roman" w:hAnsi="Times New Roman"/>
          <w:sz w:val="24"/>
          <w:szCs w:val="24"/>
        </w:rPr>
      </w:pPr>
      <w:r>
        <w:rPr>
          <w:rFonts w:ascii="Times New Roman" w:hAnsi="Times New Roman"/>
          <w:b/>
          <w:sz w:val="24"/>
          <w:szCs w:val="24"/>
        </w:rPr>
        <w:t>(</w:t>
      </w:r>
      <w:r w:rsidRPr="00A054DF">
        <w:rPr>
          <w:rFonts w:ascii="Times New Roman" w:hAnsi="Times New Roman"/>
          <w:b/>
          <w:sz w:val="24"/>
          <w:szCs w:val="24"/>
        </w:rPr>
        <w:t>v</w:t>
      </w:r>
      <w:r>
        <w:rPr>
          <w:rFonts w:ascii="Times New Roman" w:hAnsi="Times New Roman"/>
          <w:b/>
          <w:sz w:val="24"/>
          <w:szCs w:val="24"/>
        </w:rPr>
        <w:t>i</w:t>
      </w:r>
      <w:r w:rsidR="00CE0FEE">
        <w:rPr>
          <w:rFonts w:ascii="Times New Roman" w:hAnsi="Times New Roman"/>
          <w:b/>
          <w:sz w:val="24"/>
          <w:szCs w:val="24"/>
        </w:rPr>
        <w:t>ii</w:t>
      </w:r>
      <w:r w:rsidRPr="00A054DF">
        <w:rPr>
          <w:rFonts w:ascii="Times New Roman" w:hAnsi="Times New Roman"/>
          <w:b/>
          <w:sz w:val="24"/>
          <w:szCs w:val="24"/>
        </w:rPr>
        <w:t xml:space="preserve">) </w:t>
      </w:r>
      <w:r w:rsidR="0094367C">
        <w:rPr>
          <w:rFonts w:ascii="Times New Roman" w:hAnsi="Times New Roman"/>
          <w:b/>
          <w:sz w:val="24"/>
          <w:szCs w:val="24"/>
        </w:rPr>
        <w:t>Ö</w:t>
      </w:r>
      <w:r w:rsidR="00CE0FEE">
        <w:rPr>
          <w:rFonts w:ascii="Times New Roman" w:hAnsi="Times New Roman"/>
          <w:b/>
          <w:sz w:val="24"/>
          <w:szCs w:val="24"/>
        </w:rPr>
        <w:t>rnek hazırlama/</w:t>
      </w:r>
      <w:r w:rsidRPr="00A054DF">
        <w:rPr>
          <w:rFonts w:ascii="Times New Roman" w:hAnsi="Times New Roman"/>
          <w:b/>
          <w:sz w:val="24"/>
          <w:szCs w:val="24"/>
        </w:rPr>
        <w:t xml:space="preserve">ön analiz laboratuarı: </w:t>
      </w:r>
      <w:r w:rsidRPr="00A054DF">
        <w:rPr>
          <w:rFonts w:ascii="Times New Roman" w:hAnsi="Times New Roman"/>
          <w:sz w:val="24"/>
          <w:szCs w:val="24"/>
        </w:rPr>
        <w:t xml:space="preserve">Bu laboratuarda ESEM, AFM gibi cihazlara örnek hazırlanmasının yanısıra laboratuarda bulunan optik mikroskoplarda görüntü incelemeleri de gerçekleştirilmektedir. Optik mikroskop kullanılarak gerçekleştirilen analizlere ait detaylı döküm, ikişer aylık dilimler halinde, </w:t>
      </w:r>
      <w:r w:rsidRPr="00A054DF">
        <w:rPr>
          <w:rFonts w:ascii="Times New Roman" w:hAnsi="Times New Roman"/>
          <w:b/>
          <w:sz w:val="24"/>
          <w:szCs w:val="24"/>
        </w:rPr>
        <w:t>Ek.</w:t>
      </w:r>
      <w:r w:rsidR="0063698A">
        <w:rPr>
          <w:rFonts w:ascii="Times New Roman" w:hAnsi="Times New Roman"/>
          <w:b/>
          <w:sz w:val="24"/>
          <w:szCs w:val="24"/>
        </w:rPr>
        <w:t>8</w:t>
      </w:r>
      <w:r>
        <w:rPr>
          <w:rFonts w:ascii="Times New Roman" w:hAnsi="Times New Roman"/>
          <w:sz w:val="24"/>
          <w:szCs w:val="24"/>
        </w:rPr>
        <w:t>’d</w:t>
      </w:r>
      <w:r w:rsidRPr="00A054DF">
        <w:rPr>
          <w:rFonts w:ascii="Times New Roman" w:hAnsi="Times New Roman"/>
          <w:sz w:val="24"/>
          <w:szCs w:val="24"/>
        </w:rPr>
        <w:t>e sunulmuştur. Dökümden takip edilebileceği gibi;</w:t>
      </w:r>
    </w:p>
    <w:p w14:paraId="0782054F" w14:textId="2884F044" w:rsidR="00DD619D" w:rsidRDefault="00E611E6" w:rsidP="00E611E6">
      <w:pPr>
        <w:jc w:val="both"/>
        <w:rPr>
          <w:rFonts w:ascii="Times New Roman" w:hAnsi="Times New Roman"/>
          <w:sz w:val="24"/>
          <w:szCs w:val="24"/>
        </w:rPr>
      </w:pPr>
      <w:r w:rsidRPr="00A054DF">
        <w:rPr>
          <w:rFonts w:ascii="Times New Roman" w:hAnsi="Times New Roman"/>
          <w:sz w:val="24"/>
          <w:szCs w:val="24"/>
        </w:rPr>
        <w:tab/>
      </w:r>
      <w:r w:rsidR="00443512">
        <w:rPr>
          <w:rFonts w:ascii="Times New Roman" w:hAnsi="Times New Roman"/>
          <w:sz w:val="24"/>
          <w:szCs w:val="24"/>
        </w:rPr>
        <w:t>2017</w:t>
      </w:r>
      <w:r w:rsidRPr="00A054DF">
        <w:rPr>
          <w:rFonts w:ascii="Times New Roman" w:hAnsi="Times New Roman"/>
          <w:sz w:val="24"/>
          <w:szCs w:val="24"/>
        </w:rPr>
        <w:t xml:space="preserve"> yılı boyunca </w:t>
      </w:r>
      <w:r>
        <w:rPr>
          <w:rFonts w:ascii="Times New Roman" w:hAnsi="Times New Roman"/>
          <w:sz w:val="24"/>
          <w:szCs w:val="24"/>
        </w:rPr>
        <w:t>ön hazırlama ve ön analiz laboratuarında</w:t>
      </w:r>
      <w:r w:rsidRPr="00A054DF">
        <w:rPr>
          <w:rFonts w:ascii="Times New Roman" w:hAnsi="Times New Roman"/>
          <w:sz w:val="24"/>
          <w:szCs w:val="24"/>
        </w:rPr>
        <w:t xml:space="preserve"> </w:t>
      </w:r>
      <w:r w:rsidR="0063698A">
        <w:rPr>
          <w:rFonts w:ascii="Times New Roman" w:hAnsi="Times New Roman"/>
          <w:b/>
          <w:sz w:val="24"/>
          <w:szCs w:val="24"/>
        </w:rPr>
        <w:t>42.5 saat toplam süreli</w:t>
      </w:r>
      <w:r w:rsidR="00706259">
        <w:rPr>
          <w:rFonts w:ascii="Times New Roman" w:hAnsi="Times New Roman"/>
          <w:b/>
          <w:sz w:val="24"/>
          <w:szCs w:val="24"/>
        </w:rPr>
        <w:t xml:space="preserve"> analiz/hazırlama yapılmış</w:t>
      </w:r>
      <w:r>
        <w:rPr>
          <w:rFonts w:ascii="Times New Roman" w:hAnsi="Times New Roman"/>
          <w:b/>
          <w:sz w:val="24"/>
          <w:szCs w:val="24"/>
        </w:rPr>
        <w:t xml:space="preserve"> </w:t>
      </w:r>
      <w:r w:rsidRPr="00C44288">
        <w:rPr>
          <w:rFonts w:ascii="Times New Roman" w:hAnsi="Times New Roman"/>
          <w:sz w:val="24"/>
          <w:szCs w:val="24"/>
        </w:rPr>
        <w:t>olup</w:t>
      </w:r>
      <w:r w:rsidRPr="00A054DF">
        <w:rPr>
          <w:rFonts w:ascii="Times New Roman" w:hAnsi="Times New Roman"/>
          <w:sz w:val="24"/>
          <w:szCs w:val="24"/>
        </w:rPr>
        <w:t xml:space="preserve"> </w:t>
      </w:r>
      <w:r w:rsidR="0063698A">
        <w:rPr>
          <w:rFonts w:ascii="Times New Roman" w:hAnsi="Times New Roman"/>
          <w:sz w:val="24"/>
          <w:szCs w:val="24"/>
        </w:rPr>
        <w:t>söz konusu işlemlerin</w:t>
      </w:r>
      <w:r w:rsidRPr="00A054DF">
        <w:rPr>
          <w:rFonts w:ascii="Times New Roman" w:hAnsi="Times New Roman"/>
          <w:sz w:val="24"/>
          <w:szCs w:val="24"/>
        </w:rPr>
        <w:t xml:space="preserve"> toplam </w:t>
      </w:r>
      <w:r>
        <w:rPr>
          <w:rFonts w:ascii="Times New Roman" w:hAnsi="Times New Roman"/>
          <w:sz w:val="24"/>
          <w:szCs w:val="24"/>
        </w:rPr>
        <w:t>tutarı</w:t>
      </w:r>
      <w:r w:rsidRPr="00A054DF">
        <w:rPr>
          <w:rFonts w:ascii="Times New Roman" w:hAnsi="Times New Roman"/>
          <w:sz w:val="24"/>
          <w:szCs w:val="24"/>
        </w:rPr>
        <w:t xml:space="preserve"> </w:t>
      </w:r>
      <w:r w:rsidR="00897125">
        <w:rPr>
          <w:rFonts w:ascii="Times New Roman" w:hAnsi="Times New Roman"/>
          <w:b/>
          <w:sz w:val="24"/>
          <w:szCs w:val="24"/>
        </w:rPr>
        <w:t xml:space="preserve">KDV dahil </w:t>
      </w:r>
      <w:r w:rsidR="0063698A">
        <w:rPr>
          <w:rFonts w:ascii="Times New Roman" w:hAnsi="Times New Roman"/>
          <w:b/>
          <w:sz w:val="24"/>
          <w:szCs w:val="24"/>
        </w:rPr>
        <w:t>2,035.76</w:t>
      </w:r>
      <w:r w:rsidRPr="005C59DE">
        <w:rPr>
          <w:rFonts w:ascii="Times New Roman" w:hAnsi="Times New Roman"/>
          <w:b/>
          <w:sz w:val="24"/>
          <w:szCs w:val="24"/>
        </w:rPr>
        <w:t xml:space="preserve"> TL</w:t>
      </w:r>
      <w:r>
        <w:rPr>
          <w:rFonts w:ascii="Times New Roman" w:hAnsi="Times New Roman"/>
          <w:b/>
          <w:sz w:val="24"/>
          <w:szCs w:val="24"/>
        </w:rPr>
        <w:t>’dir</w:t>
      </w:r>
      <w:r>
        <w:rPr>
          <w:rFonts w:ascii="Times New Roman" w:hAnsi="Times New Roman"/>
          <w:sz w:val="24"/>
          <w:szCs w:val="24"/>
        </w:rPr>
        <w:t>.</w:t>
      </w:r>
    </w:p>
    <w:p w14:paraId="1AB1B075" w14:textId="77777777" w:rsidR="001F4FA1" w:rsidRDefault="001F4FA1" w:rsidP="00E611E6">
      <w:pPr>
        <w:jc w:val="both"/>
        <w:rPr>
          <w:rFonts w:ascii="Times New Roman" w:hAnsi="Times New Roman"/>
          <w:sz w:val="24"/>
          <w:szCs w:val="24"/>
        </w:rPr>
      </w:pPr>
    </w:p>
    <w:p w14:paraId="6DB3358E" w14:textId="0BB0AC2B" w:rsidR="00897125" w:rsidRPr="00897125" w:rsidRDefault="001F4FA1" w:rsidP="00E611E6">
      <w:pPr>
        <w:jc w:val="both"/>
        <w:rPr>
          <w:rFonts w:ascii="Times New Roman" w:hAnsi="Times New Roman"/>
          <w:sz w:val="24"/>
          <w:szCs w:val="24"/>
        </w:rPr>
      </w:pPr>
      <w:r w:rsidRPr="001F4FA1">
        <w:rPr>
          <w:rFonts w:ascii="Times New Roman" w:hAnsi="Times New Roman"/>
          <w:b/>
          <w:sz w:val="24"/>
          <w:szCs w:val="24"/>
        </w:rPr>
        <w:t>(ix) Sıvı azot üretim ünitesi</w:t>
      </w:r>
      <w:r>
        <w:rPr>
          <w:rFonts w:ascii="Times New Roman" w:hAnsi="Times New Roman"/>
          <w:b/>
          <w:sz w:val="24"/>
          <w:szCs w:val="24"/>
        </w:rPr>
        <w:t xml:space="preserve">: </w:t>
      </w:r>
      <w:r w:rsidR="00897125">
        <w:rPr>
          <w:rFonts w:ascii="Times New Roman" w:hAnsi="Times New Roman"/>
          <w:sz w:val="24"/>
          <w:szCs w:val="24"/>
        </w:rPr>
        <w:t>B.Ü. İleri Teknolojiler Ar-Ge Merkezi bünyesinde</w:t>
      </w:r>
      <w:r w:rsidR="008E36D2">
        <w:rPr>
          <w:rFonts w:ascii="Times New Roman" w:hAnsi="Times New Roman"/>
          <w:sz w:val="24"/>
          <w:szCs w:val="24"/>
        </w:rPr>
        <w:t xml:space="preserve"> yer alan ve </w:t>
      </w:r>
      <w:r w:rsidR="00897125">
        <w:rPr>
          <w:rFonts w:ascii="Times New Roman" w:hAnsi="Times New Roman"/>
          <w:sz w:val="24"/>
          <w:szCs w:val="24"/>
        </w:rPr>
        <w:t xml:space="preserve"> </w:t>
      </w:r>
      <w:r w:rsidR="008E36D2">
        <w:rPr>
          <w:rFonts w:ascii="Times New Roman" w:hAnsi="Times New Roman"/>
          <w:sz w:val="24"/>
          <w:szCs w:val="24"/>
        </w:rPr>
        <w:t>sadece B.Ü.’deki araştırma laboratuarları için sıvı azot üretimi yapan  Sıvı Azot Üretim Ünitesi’n</w:t>
      </w:r>
      <w:r w:rsidR="00897125">
        <w:rPr>
          <w:rFonts w:ascii="Times New Roman" w:hAnsi="Times New Roman"/>
          <w:sz w:val="24"/>
          <w:szCs w:val="24"/>
        </w:rPr>
        <w:t xml:space="preserve">e </w:t>
      </w:r>
      <w:r w:rsidR="00692930">
        <w:rPr>
          <w:rFonts w:ascii="Times New Roman" w:hAnsi="Times New Roman"/>
          <w:sz w:val="24"/>
          <w:szCs w:val="24"/>
        </w:rPr>
        <w:t xml:space="preserve">araştırmacılar/laboratuarlarca </w:t>
      </w:r>
      <w:r w:rsidR="00897125">
        <w:rPr>
          <w:rFonts w:ascii="Times New Roman" w:hAnsi="Times New Roman"/>
          <w:sz w:val="24"/>
          <w:szCs w:val="24"/>
        </w:rPr>
        <w:t xml:space="preserve">yapılan toplam ödeme </w:t>
      </w:r>
      <w:r w:rsidR="00897125" w:rsidRPr="00897125">
        <w:rPr>
          <w:rFonts w:ascii="Times New Roman" w:hAnsi="Times New Roman"/>
          <w:b/>
          <w:sz w:val="24"/>
          <w:szCs w:val="24"/>
        </w:rPr>
        <w:t xml:space="preserve">KDV dahil </w:t>
      </w:r>
      <w:r w:rsidR="0063698A">
        <w:rPr>
          <w:rFonts w:ascii="Times New Roman" w:hAnsi="Times New Roman"/>
          <w:b/>
          <w:sz w:val="24"/>
          <w:szCs w:val="24"/>
        </w:rPr>
        <w:t>21,176.28</w:t>
      </w:r>
      <w:r w:rsidR="00897125">
        <w:rPr>
          <w:rFonts w:ascii="Times New Roman" w:hAnsi="Times New Roman"/>
          <w:sz w:val="24"/>
          <w:szCs w:val="24"/>
        </w:rPr>
        <w:t xml:space="preserve"> TL’dir</w:t>
      </w:r>
      <w:r w:rsidR="00015F5F">
        <w:rPr>
          <w:rFonts w:ascii="Times New Roman" w:hAnsi="Times New Roman"/>
          <w:sz w:val="24"/>
          <w:szCs w:val="24"/>
        </w:rPr>
        <w:t xml:space="preserve"> (</w:t>
      </w:r>
      <w:r w:rsidR="00015F5F" w:rsidRPr="00015F5F">
        <w:rPr>
          <w:rFonts w:ascii="Times New Roman" w:hAnsi="Times New Roman"/>
          <w:b/>
          <w:sz w:val="24"/>
          <w:szCs w:val="24"/>
        </w:rPr>
        <w:t>Ek.9</w:t>
      </w:r>
      <w:r w:rsidR="00015F5F">
        <w:rPr>
          <w:rFonts w:ascii="Times New Roman" w:hAnsi="Times New Roman"/>
          <w:sz w:val="24"/>
          <w:szCs w:val="24"/>
        </w:rPr>
        <w:t xml:space="preserve">) </w:t>
      </w:r>
      <w:r w:rsidR="00897125">
        <w:rPr>
          <w:rFonts w:ascii="Times New Roman" w:hAnsi="Times New Roman"/>
          <w:sz w:val="24"/>
          <w:szCs w:val="24"/>
        </w:rPr>
        <w:t>.</w:t>
      </w:r>
    </w:p>
    <w:p w14:paraId="36E45EE5" w14:textId="77777777" w:rsidR="00DD619D" w:rsidRPr="00DD619D" w:rsidRDefault="00DD619D" w:rsidP="00E611E6">
      <w:pPr>
        <w:jc w:val="both"/>
        <w:rPr>
          <w:rFonts w:ascii="Times New Roman" w:hAnsi="Times New Roman"/>
          <w:sz w:val="24"/>
          <w:szCs w:val="24"/>
        </w:rPr>
      </w:pPr>
    </w:p>
    <w:p w14:paraId="4079B408" w14:textId="2EF37909" w:rsidR="00E611E6" w:rsidRPr="00861BDA" w:rsidRDefault="00E611E6" w:rsidP="00E611E6">
      <w:pPr>
        <w:jc w:val="both"/>
        <w:rPr>
          <w:rFonts w:ascii="Times New Roman" w:hAnsi="Times New Roman"/>
          <w:b/>
          <w:sz w:val="24"/>
          <w:szCs w:val="24"/>
        </w:rPr>
      </w:pPr>
      <w:r w:rsidRPr="00861BDA">
        <w:rPr>
          <w:rFonts w:ascii="Times New Roman" w:hAnsi="Times New Roman"/>
          <w:b/>
          <w:sz w:val="24"/>
          <w:szCs w:val="24"/>
        </w:rPr>
        <w:t>Sonuç: B.Ü. İleri Teknolojiler Ar-Ge Merkez Laboratuarl</w:t>
      </w:r>
      <w:r w:rsidR="00936DC7">
        <w:rPr>
          <w:rFonts w:ascii="Times New Roman" w:hAnsi="Times New Roman"/>
          <w:b/>
          <w:sz w:val="24"/>
          <w:szCs w:val="24"/>
        </w:rPr>
        <w:t xml:space="preserve">arı’nda yer alan birimlerde </w:t>
      </w:r>
      <w:r w:rsidR="00443512">
        <w:rPr>
          <w:rFonts w:ascii="Times New Roman" w:hAnsi="Times New Roman"/>
          <w:b/>
          <w:sz w:val="24"/>
          <w:szCs w:val="24"/>
        </w:rPr>
        <w:t>2017</w:t>
      </w:r>
      <w:r w:rsidRPr="00861BDA">
        <w:rPr>
          <w:rFonts w:ascii="Times New Roman" w:hAnsi="Times New Roman"/>
          <w:b/>
          <w:sz w:val="24"/>
          <w:szCs w:val="24"/>
        </w:rPr>
        <w:t xml:space="preserve"> yılı boyunca gerçekleştiril</w:t>
      </w:r>
      <w:r w:rsidR="00F23E45">
        <w:rPr>
          <w:rFonts w:ascii="Times New Roman" w:hAnsi="Times New Roman"/>
          <w:b/>
          <w:sz w:val="24"/>
          <w:szCs w:val="24"/>
        </w:rPr>
        <w:t xml:space="preserve">en analiz hizmeti ve diğer hizmetlerin </w:t>
      </w:r>
      <w:r w:rsidR="00DD619D">
        <w:rPr>
          <w:rFonts w:ascii="Times New Roman" w:hAnsi="Times New Roman"/>
          <w:b/>
          <w:sz w:val="24"/>
          <w:szCs w:val="24"/>
        </w:rPr>
        <w:t xml:space="preserve">toplam tutarı KDV dahil </w:t>
      </w:r>
      <w:r w:rsidR="0063698A">
        <w:rPr>
          <w:rFonts w:ascii="Times New Roman" w:hAnsi="Times New Roman"/>
          <w:b/>
          <w:sz w:val="24"/>
          <w:szCs w:val="24"/>
        </w:rPr>
        <w:t>216,774.02 TL’dir (bkz. Ek. 10</w:t>
      </w:r>
      <w:r w:rsidRPr="00861BDA">
        <w:rPr>
          <w:rFonts w:ascii="Times New Roman" w:hAnsi="Times New Roman"/>
          <w:b/>
          <w:sz w:val="24"/>
          <w:szCs w:val="24"/>
        </w:rPr>
        <w:t xml:space="preserve">)   </w:t>
      </w:r>
    </w:p>
    <w:p w14:paraId="32DF3A70" w14:textId="77777777" w:rsidR="00DD619D" w:rsidRDefault="00DD619D" w:rsidP="00E611E6">
      <w:pPr>
        <w:jc w:val="both"/>
        <w:rPr>
          <w:rFonts w:ascii="Times New Roman" w:hAnsi="Times New Roman"/>
          <w:b/>
          <w:sz w:val="24"/>
          <w:szCs w:val="24"/>
        </w:rPr>
      </w:pPr>
    </w:p>
    <w:p w14:paraId="17FC7073" w14:textId="77777777" w:rsidR="00E611E6" w:rsidRPr="00A054DF" w:rsidRDefault="00E611E6" w:rsidP="00E611E6">
      <w:pPr>
        <w:jc w:val="both"/>
        <w:rPr>
          <w:rFonts w:ascii="Times New Roman" w:hAnsi="Times New Roman"/>
          <w:b/>
          <w:sz w:val="24"/>
          <w:szCs w:val="24"/>
        </w:rPr>
      </w:pPr>
      <w:r w:rsidRPr="00A054DF">
        <w:rPr>
          <w:rFonts w:ascii="Times New Roman" w:hAnsi="Times New Roman"/>
          <w:b/>
          <w:sz w:val="24"/>
          <w:szCs w:val="24"/>
        </w:rPr>
        <w:t>2. B.Ü. İleri Teknolojiler Ar-Ge Merkez Laboratuarları için gerçekleştirilen alım ve harcamalar:</w:t>
      </w:r>
    </w:p>
    <w:p w14:paraId="4A72A193" w14:textId="58110C79" w:rsidR="00E611E6" w:rsidRPr="00A054DF" w:rsidRDefault="00E611E6" w:rsidP="00E611E6">
      <w:pPr>
        <w:jc w:val="both"/>
        <w:rPr>
          <w:rFonts w:ascii="Times New Roman" w:hAnsi="Times New Roman"/>
          <w:sz w:val="24"/>
          <w:szCs w:val="24"/>
        </w:rPr>
      </w:pPr>
      <w:r w:rsidRPr="00A054DF">
        <w:rPr>
          <w:rFonts w:ascii="Times New Roman" w:hAnsi="Times New Roman"/>
          <w:b/>
          <w:sz w:val="24"/>
          <w:szCs w:val="24"/>
        </w:rPr>
        <w:t xml:space="preserve"> (i)</w:t>
      </w:r>
      <w:r w:rsidRPr="00A054DF">
        <w:rPr>
          <w:rFonts w:ascii="Times New Roman" w:hAnsi="Times New Roman"/>
          <w:sz w:val="24"/>
          <w:szCs w:val="24"/>
        </w:rPr>
        <w:t xml:space="preserve"> </w:t>
      </w:r>
      <w:r w:rsidRPr="00A054DF">
        <w:rPr>
          <w:rFonts w:ascii="Times New Roman" w:hAnsi="Times New Roman"/>
          <w:b/>
          <w:sz w:val="24"/>
          <w:szCs w:val="24"/>
        </w:rPr>
        <w:t xml:space="preserve">B.Ü. İleri Teknolojiler Ar-Ge Merkez Laboratuarları’na ait B.Ü. Döner Sermaye İşletmeleri’nde buluna Analiz Projesi Birim Payı’ndan gerçekleştirilen alım ve harcamalar: </w:t>
      </w:r>
      <w:r w:rsidRPr="00A054DF">
        <w:rPr>
          <w:rFonts w:ascii="Times New Roman" w:hAnsi="Times New Roman"/>
          <w:sz w:val="24"/>
          <w:szCs w:val="24"/>
        </w:rPr>
        <w:t xml:space="preserve"> Merkez Laboratuarları’na ait Analiz Projesi Birim Payı’ndan</w:t>
      </w:r>
      <w:r w:rsidR="00BB70F9">
        <w:rPr>
          <w:rFonts w:ascii="Times New Roman" w:hAnsi="Times New Roman"/>
          <w:sz w:val="24"/>
          <w:szCs w:val="24"/>
        </w:rPr>
        <w:t xml:space="preserve">; XPS ve ESEM cihazları yıllık bakım ücretleri, </w:t>
      </w:r>
      <w:r w:rsidRPr="00A054DF">
        <w:rPr>
          <w:rFonts w:ascii="Times New Roman" w:hAnsi="Times New Roman"/>
          <w:sz w:val="24"/>
          <w:szCs w:val="24"/>
        </w:rPr>
        <w:t xml:space="preserve">Merkez laboratuarları’nda yer alan cihazlar için sıvı helyum ve azot, muhtelif tüketim malzemesi (kimyasal, solvent, vb), </w:t>
      </w:r>
      <w:r w:rsidR="00BB70F9">
        <w:rPr>
          <w:rFonts w:ascii="Times New Roman" w:hAnsi="Times New Roman"/>
          <w:sz w:val="24"/>
          <w:szCs w:val="24"/>
        </w:rPr>
        <w:t xml:space="preserve">AFM cihazı </w:t>
      </w:r>
      <w:r w:rsidR="00B314C7">
        <w:rPr>
          <w:rFonts w:ascii="Times New Roman" w:hAnsi="Times New Roman"/>
          <w:sz w:val="24"/>
          <w:szCs w:val="24"/>
        </w:rPr>
        <w:t>onarım/</w:t>
      </w:r>
      <w:bookmarkStart w:id="0" w:name="_GoBack"/>
      <w:bookmarkEnd w:id="0"/>
      <w:r w:rsidR="00BB70F9">
        <w:rPr>
          <w:rFonts w:ascii="Times New Roman" w:hAnsi="Times New Roman"/>
          <w:sz w:val="24"/>
          <w:szCs w:val="24"/>
        </w:rPr>
        <w:t xml:space="preserve">eğitim bedeli, </w:t>
      </w:r>
      <w:r>
        <w:rPr>
          <w:rFonts w:ascii="Times New Roman" w:hAnsi="Times New Roman"/>
          <w:sz w:val="24"/>
          <w:szCs w:val="24"/>
        </w:rPr>
        <w:t>bilgisayar, klima</w:t>
      </w:r>
      <w:r w:rsidRPr="00A054DF">
        <w:rPr>
          <w:rFonts w:ascii="Times New Roman" w:hAnsi="Times New Roman"/>
          <w:sz w:val="24"/>
          <w:szCs w:val="24"/>
        </w:rPr>
        <w:t xml:space="preserve">, ve muhtelif hizmet alımlarının yanısıra gerekli kırtasiye alımları gerçekleştirilmiştir. Bu kapsamda yapılan alımlara Döner Sermaye hesabından yapılan ödeme toplamı </w:t>
      </w:r>
      <w:r w:rsidRPr="00A054DF">
        <w:rPr>
          <w:rFonts w:ascii="Times New Roman" w:hAnsi="Times New Roman"/>
          <w:b/>
          <w:sz w:val="24"/>
          <w:szCs w:val="24"/>
        </w:rPr>
        <w:t xml:space="preserve">KDV dahil </w:t>
      </w:r>
      <w:r w:rsidR="00BB70F9">
        <w:rPr>
          <w:rFonts w:ascii="Times New Roman" w:hAnsi="Times New Roman"/>
          <w:b/>
          <w:sz w:val="24"/>
          <w:szCs w:val="24"/>
        </w:rPr>
        <w:t>152,237.58</w:t>
      </w:r>
      <w:r w:rsidRPr="00A054DF">
        <w:rPr>
          <w:rFonts w:ascii="Times New Roman" w:hAnsi="Times New Roman"/>
          <w:b/>
          <w:sz w:val="24"/>
          <w:szCs w:val="24"/>
        </w:rPr>
        <w:t xml:space="preserve"> TL</w:t>
      </w:r>
      <w:r w:rsidRPr="00A054DF">
        <w:rPr>
          <w:rFonts w:ascii="Times New Roman" w:hAnsi="Times New Roman"/>
          <w:sz w:val="24"/>
          <w:szCs w:val="24"/>
        </w:rPr>
        <w:t xml:space="preserve">’dir. Yapılan alımlara ait döküm </w:t>
      </w:r>
      <w:r w:rsidRPr="00A054DF">
        <w:rPr>
          <w:rFonts w:ascii="Times New Roman" w:hAnsi="Times New Roman"/>
          <w:b/>
          <w:sz w:val="24"/>
          <w:szCs w:val="24"/>
        </w:rPr>
        <w:t>Ek.</w:t>
      </w:r>
      <w:r w:rsidR="00BB70F9">
        <w:rPr>
          <w:rFonts w:ascii="Times New Roman" w:hAnsi="Times New Roman"/>
          <w:b/>
          <w:sz w:val="24"/>
          <w:szCs w:val="24"/>
        </w:rPr>
        <w:t>11</w:t>
      </w:r>
      <w:r w:rsidR="00F23E45">
        <w:rPr>
          <w:rFonts w:ascii="Times New Roman" w:hAnsi="Times New Roman"/>
          <w:sz w:val="24"/>
          <w:szCs w:val="24"/>
        </w:rPr>
        <w:t>’de</w:t>
      </w:r>
      <w:r w:rsidRPr="00A054DF">
        <w:rPr>
          <w:rFonts w:ascii="Times New Roman" w:hAnsi="Times New Roman"/>
          <w:sz w:val="24"/>
          <w:szCs w:val="24"/>
        </w:rPr>
        <w:t xml:space="preserve"> sunulmuştur. </w:t>
      </w:r>
    </w:p>
    <w:p w14:paraId="2AAD6E47" w14:textId="0CC1C9FC" w:rsidR="00E611E6" w:rsidRPr="00A054DF" w:rsidRDefault="00E611E6" w:rsidP="00E611E6">
      <w:pPr>
        <w:jc w:val="both"/>
        <w:rPr>
          <w:rFonts w:ascii="Times New Roman" w:hAnsi="Times New Roman"/>
          <w:b/>
          <w:sz w:val="24"/>
          <w:szCs w:val="24"/>
        </w:rPr>
      </w:pPr>
      <w:r w:rsidRPr="00A054DF">
        <w:rPr>
          <w:rFonts w:ascii="Times New Roman" w:hAnsi="Times New Roman"/>
          <w:b/>
          <w:sz w:val="24"/>
          <w:szCs w:val="24"/>
        </w:rPr>
        <w:lastRenderedPageBreak/>
        <w:t xml:space="preserve">(ii) B.Ü. İleri Teknolojiler Ar-Ge Merkez Laboratuarları için Rektörlük Bütçesi’nden (Katma Bütçe) yapılan harcamalar: </w:t>
      </w:r>
      <w:r w:rsidRPr="00A054DF">
        <w:rPr>
          <w:rFonts w:ascii="Times New Roman" w:hAnsi="Times New Roman"/>
          <w:sz w:val="24"/>
          <w:szCs w:val="24"/>
        </w:rPr>
        <w:t>B.Ü. İleri Teknolojiler Ar-Ge Merkez</w:t>
      </w:r>
      <w:r w:rsidR="00F23E45">
        <w:rPr>
          <w:rFonts w:ascii="Times New Roman" w:hAnsi="Times New Roman"/>
          <w:sz w:val="24"/>
          <w:szCs w:val="24"/>
        </w:rPr>
        <w:t xml:space="preserve"> Laboratuarları’nda bulunan </w:t>
      </w:r>
      <w:r w:rsidR="00BB70F9">
        <w:rPr>
          <w:rFonts w:ascii="Times New Roman" w:hAnsi="Times New Roman"/>
          <w:sz w:val="24"/>
          <w:szCs w:val="24"/>
        </w:rPr>
        <w:t>XRD, NMR ve</w:t>
      </w:r>
      <w:r w:rsidR="00F23E45">
        <w:rPr>
          <w:rFonts w:ascii="Times New Roman" w:hAnsi="Times New Roman"/>
          <w:sz w:val="24"/>
          <w:szCs w:val="24"/>
        </w:rPr>
        <w:t xml:space="preserve"> </w:t>
      </w:r>
      <w:r w:rsidR="008E36D2">
        <w:rPr>
          <w:rFonts w:ascii="Times New Roman" w:hAnsi="Times New Roman"/>
          <w:sz w:val="24"/>
          <w:szCs w:val="24"/>
        </w:rPr>
        <w:t>RAMAN</w:t>
      </w:r>
      <w:r w:rsidRPr="00A054DF">
        <w:rPr>
          <w:rFonts w:ascii="Times New Roman" w:hAnsi="Times New Roman"/>
          <w:sz w:val="24"/>
          <w:szCs w:val="24"/>
        </w:rPr>
        <w:t xml:space="preserve"> cihaz</w:t>
      </w:r>
      <w:r w:rsidR="00F23E45">
        <w:rPr>
          <w:rFonts w:ascii="Times New Roman" w:hAnsi="Times New Roman"/>
          <w:sz w:val="24"/>
          <w:szCs w:val="24"/>
        </w:rPr>
        <w:t>lar</w:t>
      </w:r>
      <w:r w:rsidRPr="00A054DF">
        <w:rPr>
          <w:rFonts w:ascii="Times New Roman" w:hAnsi="Times New Roman"/>
          <w:sz w:val="24"/>
          <w:szCs w:val="24"/>
        </w:rPr>
        <w:t xml:space="preserve">ının </w:t>
      </w:r>
      <w:r w:rsidR="00BB70F9">
        <w:rPr>
          <w:rFonts w:ascii="Times New Roman" w:hAnsi="Times New Roman"/>
          <w:sz w:val="24"/>
          <w:szCs w:val="24"/>
        </w:rPr>
        <w:t>yıllık</w:t>
      </w:r>
      <w:r w:rsidR="00F23E45">
        <w:rPr>
          <w:rFonts w:ascii="Times New Roman" w:hAnsi="Times New Roman"/>
          <w:sz w:val="24"/>
          <w:szCs w:val="24"/>
        </w:rPr>
        <w:t xml:space="preserve"> </w:t>
      </w:r>
      <w:r w:rsidRPr="00A054DF">
        <w:rPr>
          <w:rFonts w:ascii="Times New Roman" w:hAnsi="Times New Roman"/>
          <w:sz w:val="24"/>
          <w:szCs w:val="24"/>
        </w:rPr>
        <w:t xml:space="preserve">bakım </w:t>
      </w:r>
      <w:r w:rsidR="00F23E45">
        <w:rPr>
          <w:rFonts w:ascii="Times New Roman" w:hAnsi="Times New Roman"/>
          <w:sz w:val="24"/>
          <w:szCs w:val="24"/>
        </w:rPr>
        <w:t>anlaşmaları</w:t>
      </w:r>
      <w:r>
        <w:rPr>
          <w:rFonts w:ascii="Times New Roman" w:hAnsi="Times New Roman"/>
          <w:sz w:val="24"/>
          <w:szCs w:val="24"/>
        </w:rPr>
        <w:t xml:space="preserve"> </w:t>
      </w:r>
      <w:r w:rsidRPr="00A054DF">
        <w:rPr>
          <w:rFonts w:ascii="Times New Roman" w:hAnsi="Times New Roman"/>
          <w:sz w:val="24"/>
          <w:szCs w:val="24"/>
        </w:rPr>
        <w:t xml:space="preserve">için  Katma Bütçe’den toplam </w:t>
      </w:r>
      <w:r w:rsidRPr="00A054DF">
        <w:rPr>
          <w:rFonts w:ascii="Times New Roman" w:hAnsi="Times New Roman"/>
          <w:b/>
          <w:sz w:val="24"/>
          <w:szCs w:val="24"/>
        </w:rPr>
        <w:t xml:space="preserve">KDV dahil </w:t>
      </w:r>
      <w:r w:rsidR="00BB70F9">
        <w:rPr>
          <w:rFonts w:ascii="Times New Roman" w:hAnsi="Times New Roman"/>
          <w:b/>
          <w:sz w:val="24"/>
          <w:szCs w:val="24"/>
        </w:rPr>
        <w:t>243,290.00</w:t>
      </w:r>
      <w:r w:rsidR="00137004">
        <w:rPr>
          <w:rFonts w:ascii="Times New Roman" w:hAnsi="Times New Roman"/>
          <w:b/>
          <w:sz w:val="24"/>
          <w:szCs w:val="24"/>
        </w:rPr>
        <w:t xml:space="preserve"> </w:t>
      </w:r>
      <w:r w:rsidRPr="00A054DF">
        <w:rPr>
          <w:rFonts w:ascii="Times New Roman" w:hAnsi="Times New Roman"/>
          <w:sz w:val="24"/>
          <w:szCs w:val="24"/>
        </w:rPr>
        <w:t>TL ödeme yapılmıştır (</w:t>
      </w:r>
      <w:r w:rsidRPr="00A054DF">
        <w:rPr>
          <w:rFonts w:ascii="Times New Roman" w:hAnsi="Times New Roman"/>
          <w:b/>
          <w:sz w:val="24"/>
          <w:szCs w:val="24"/>
        </w:rPr>
        <w:t>bkz. Ek.</w:t>
      </w:r>
      <w:r w:rsidR="00BB70F9">
        <w:rPr>
          <w:rFonts w:ascii="Times New Roman" w:hAnsi="Times New Roman"/>
          <w:b/>
          <w:sz w:val="24"/>
          <w:szCs w:val="24"/>
        </w:rPr>
        <w:t>12</w:t>
      </w:r>
      <w:r w:rsidRPr="00A054DF">
        <w:rPr>
          <w:rFonts w:ascii="Times New Roman" w:hAnsi="Times New Roman"/>
          <w:sz w:val="24"/>
          <w:szCs w:val="24"/>
        </w:rPr>
        <w:t xml:space="preserve">). </w:t>
      </w:r>
    </w:p>
    <w:p w14:paraId="5A6C6685" w14:textId="2942315C" w:rsidR="00E611E6" w:rsidRDefault="00E611E6" w:rsidP="00E611E6">
      <w:pPr>
        <w:jc w:val="both"/>
        <w:rPr>
          <w:rFonts w:ascii="Times New Roman" w:hAnsi="Times New Roman"/>
          <w:sz w:val="24"/>
          <w:szCs w:val="24"/>
        </w:rPr>
      </w:pPr>
      <w:r w:rsidRPr="00A054DF">
        <w:rPr>
          <w:rFonts w:ascii="Times New Roman" w:hAnsi="Times New Roman"/>
          <w:b/>
          <w:sz w:val="24"/>
          <w:szCs w:val="24"/>
        </w:rPr>
        <w:t>Sonuç:</w:t>
      </w:r>
      <w:r w:rsidRPr="00A054DF">
        <w:rPr>
          <w:rFonts w:ascii="Times New Roman" w:hAnsi="Times New Roman"/>
          <w:sz w:val="24"/>
          <w:szCs w:val="24"/>
        </w:rPr>
        <w:t xml:space="preserve"> B.Ü. İleri Teknolojiler Ar-Ge Merkez Laboratuarları için </w:t>
      </w:r>
      <w:r w:rsidR="00443512">
        <w:rPr>
          <w:rFonts w:ascii="Times New Roman" w:hAnsi="Times New Roman"/>
          <w:b/>
          <w:sz w:val="24"/>
          <w:szCs w:val="24"/>
        </w:rPr>
        <w:t>2017</w:t>
      </w:r>
      <w:r w:rsidRPr="00A054DF">
        <w:rPr>
          <w:rFonts w:ascii="Times New Roman" w:hAnsi="Times New Roman"/>
          <w:b/>
          <w:sz w:val="24"/>
          <w:szCs w:val="24"/>
        </w:rPr>
        <w:t xml:space="preserve"> yılı boyunca </w:t>
      </w:r>
      <w:r>
        <w:rPr>
          <w:rFonts w:ascii="Times New Roman" w:hAnsi="Times New Roman"/>
          <w:b/>
          <w:sz w:val="24"/>
          <w:szCs w:val="24"/>
        </w:rPr>
        <w:t xml:space="preserve">Döner Sermaye İşletmesi’ndeki Merkez projesi Birim Payı hesabından ve Rektörlük bütçesinden </w:t>
      </w:r>
      <w:r w:rsidRPr="00A054DF">
        <w:rPr>
          <w:rFonts w:ascii="Times New Roman" w:hAnsi="Times New Roman"/>
          <w:b/>
          <w:sz w:val="24"/>
          <w:szCs w:val="24"/>
        </w:rPr>
        <w:t xml:space="preserve">gerçekleştirilen alım ve harcamaların toplam tutarı KDV dahil </w:t>
      </w:r>
      <w:r w:rsidR="00BB70F9">
        <w:rPr>
          <w:rFonts w:ascii="Times New Roman" w:hAnsi="Times New Roman"/>
          <w:b/>
          <w:sz w:val="24"/>
          <w:szCs w:val="24"/>
        </w:rPr>
        <w:t>395,527.80</w:t>
      </w:r>
      <w:r w:rsidRPr="00A054DF">
        <w:rPr>
          <w:rFonts w:ascii="Times New Roman" w:hAnsi="Times New Roman"/>
          <w:b/>
          <w:sz w:val="24"/>
          <w:szCs w:val="24"/>
        </w:rPr>
        <w:t xml:space="preserve"> TL</w:t>
      </w:r>
      <w:r w:rsidRPr="00A054DF">
        <w:rPr>
          <w:rFonts w:ascii="Times New Roman" w:hAnsi="Times New Roman"/>
          <w:sz w:val="24"/>
          <w:szCs w:val="24"/>
        </w:rPr>
        <w:t>’dir.</w:t>
      </w:r>
      <w:r>
        <w:rPr>
          <w:rFonts w:ascii="Times New Roman" w:hAnsi="Times New Roman"/>
          <w:sz w:val="24"/>
          <w:szCs w:val="24"/>
        </w:rPr>
        <w:t xml:space="preserve"> </w:t>
      </w:r>
    </w:p>
    <w:p w14:paraId="74158E33" w14:textId="77777777" w:rsidR="00E611E6" w:rsidRPr="00A054DF" w:rsidRDefault="00E611E6" w:rsidP="00E611E6">
      <w:pPr>
        <w:jc w:val="both"/>
        <w:rPr>
          <w:rFonts w:ascii="Times New Roman" w:hAnsi="Times New Roman"/>
          <w:b/>
          <w:sz w:val="24"/>
          <w:szCs w:val="24"/>
        </w:rPr>
      </w:pPr>
      <w:r w:rsidRPr="00A054DF">
        <w:rPr>
          <w:rFonts w:ascii="Times New Roman" w:hAnsi="Times New Roman"/>
          <w:b/>
          <w:sz w:val="24"/>
          <w:szCs w:val="24"/>
        </w:rPr>
        <w:t>3.  B.Ü. İleri Teknolojiler Ar-Ge Merkez Laboratuarları Analiz Projesi hesabına hizmet alan araştırıcılar/birimler tarafınca yapılan ödemeler</w:t>
      </w:r>
    </w:p>
    <w:p w14:paraId="79FD3A47" w14:textId="3C4F6A0F" w:rsidR="00E611E6" w:rsidRPr="00A054DF" w:rsidRDefault="00E611E6" w:rsidP="00E611E6">
      <w:pPr>
        <w:jc w:val="both"/>
        <w:rPr>
          <w:rFonts w:ascii="Times New Roman" w:hAnsi="Times New Roman"/>
          <w:sz w:val="24"/>
          <w:szCs w:val="24"/>
        </w:rPr>
      </w:pPr>
      <w:r w:rsidRPr="00A054DF">
        <w:rPr>
          <w:rFonts w:ascii="Times New Roman" w:hAnsi="Times New Roman"/>
          <w:sz w:val="24"/>
          <w:szCs w:val="24"/>
        </w:rPr>
        <w:t>Merkez Laboratuarları’ndan hizmet alan araştırıcılar/birimler tarafınca  B.Ü. döner Sermaye İşletmeleri’nd</w:t>
      </w:r>
      <w:r w:rsidR="001F01D2">
        <w:rPr>
          <w:rFonts w:ascii="Times New Roman" w:hAnsi="Times New Roman"/>
          <w:sz w:val="24"/>
          <w:szCs w:val="24"/>
        </w:rPr>
        <w:t xml:space="preserve">eki Analiz Projesi hesabına </w:t>
      </w:r>
      <w:r w:rsidR="00443512">
        <w:rPr>
          <w:rFonts w:ascii="Times New Roman" w:hAnsi="Times New Roman"/>
          <w:sz w:val="24"/>
          <w:szCs w:val="24"/>
        </w:rPr>
        <w:t>2017</w:t>
      </w:r>
      <w:r w:rsidRPr="00A054DF">
        <w:rPr>
          <w:rFonts w:ascii="Times New Roman" w:hAnsi="Times New Roman"/>
          <w:sz w:val="24"/>
          <w:szCs w:val="24"/>
        </w:rPr>
        <w:t xml:space="preserve"> yılı boyunca yapılmış olan tüm ödemelerin dökümü</w:t>
      </w:r>
      <w:r w:rsidRPr="00A054DF">
        <w:rPr>
          <w:rFonts w:ascii="Times New Roman" w:hAnsi="Times New Roman"/>
          <w:b/>
          <w:sz w:val="24"/>
          <w:szCs w:val="24"/>
        </w:rPr>
        <w:t xml:space="preserve"> Ek.1</w:t>
      </w:r>
      <w:r w:rsidR="00015F5F">
        <w:rPr>
          <w:rFonts w:ascii="Times New Roman" w:hAnsi="Times New Roman"/>
          <w:b/>
          <w:sz w:val="24"/>
          <w:szCs w:val="24"/>
        </w:rPr>
        <w:t>3</w:t>
      </w:r>
      <w:r w:rsidRPr="00A054DF">
        <w:rPr>
          <w:rFonts w:ascii="Times New Roman" w:hAnsi="Times New Roman"/>
          <w:sz w:val="24"/>
          <w:szCs w:val="24"/>
        </w:rPr>
        <w:t>’d</w:t>
      </w:r>
      <w:r>
        <w:rPr>
          <w:rFonts w:ascii="Times New Roman" w:hAnsi="Times New Roman"/>
          <w:sz w:val="24"/>
          <w:szCs w:val="24"/>
        </w:rPr>
        <w:t>e</w:t>
      </w:r>
      <w:r w:rsidRPr="00A054DF">
        <w:rPr>
          <w:rFonts w:ascii="Times New Roman" w:hAnsi="Times New Roman"/>
          <w:b/>
          <w:sz w:val="24"/>
          <w:szCs w:val="24"/>
        </w:rPr>
        <w:t xml:space="preserve"> </w:t>
      </w:r>
      <w:r w:rsidRPr="00A054DF">
        <w:rPr>
          <w:rFonts w:ascii="Times New Roman" w:hAnsi="Times New Roman"/>
          <w:sz w:val="24"/>
          <w:szCs w:val="24"/>
        </w:rPr>
        <w:t xml:space="preserve">sunulmuştur. Analiz Projesi’ne </w:t>
      </w:r>
      <w:r w:rsidR="00443512">
        <w:rPr>
          <w:rFonts w:ascii="Times New Roman" w:hAnsi="Times New Roman"/>
          <w:b/>
          <w:sz w:val="24"/>
          <w:szCs w:val="24"/>
        </w:rPr>
        <w:t>2017</w:t>
      </w:r>
      <w:r w:rsidRPr="00A054DF">
        <w:rPr>
          <w:rFonts w:ascii="Times New Roman" w:hAnsi="Times New Roman"/>
          <w:b/>
          <w:sz w:val="24"/>
          <w:szCs w:val="24"/>
        </w:rPr>
        <w:t xml:space="preserve"> yılı boyunca yapılan ödemeler toplamı KDV dahil </w:t>
      </w:r>
      <w:r w:rsidR="00BB70F9">
        <w:rPr>
          <w:rFonts w:ascii="Times New Roman" w:hAnsi="Times New Roman"/>
          <w:b/>
          <w:sz w:val="24"/>
          <w:szCs w:val="24"/>
        </w:rPr>
        <w:t>276,447.28</w:t>
      </w:r>
      <w:r w:rsidRPr="00A054DF">
        <w:rPr>
          <w:rFonts w:ascii="Times New Roman" w:hAnsi="Times New Roman"/>
          <w:b/>
          <w:sz w:val="24"/>
          <w:szCs w:val="24"/>
        </w:rPr>
        <w:t xml:space="preserve"> TL’dir</w:t>
      </w:r>
      <w:r w:rsidRPr="00A054DF">
        <w:rPr>
          <w:rFonts w:ascii="Times New Roman" w:hAnsi="Times New Roman"/>
          <w:sz w:val="24"/>
          <w:szCs w:val="24"/>
        </w:rPr>
        <w:t xml:space="preserve">.   </w:t>
      </w:r>
    </w:p>
    <w:p w14:paraId="02B1AA76" w14:textId="29A70D7C" w:rsidR="00E611E6" w:rsidRDefault="00E611E6" w:rsidP="00E611E6">
      <w:pPr>
        <w:jc w:val="both"/>
        <w:rPr>
          <w:rFonts w:ascii="Times New Roman" w:hAnsi="Times New Roman"/>
          <w:b/>
          <w:sz w:val="24"/>
          <w:szCs w:val="24"/>
        </w:rPr>
      </w:pPr>
      <w:r w:rsidRPr="005E380C">
        <w:rPr>
          <w:rFonts w:ascii="Times New Roman" w:hAnsi="Times New Roman"/>
          <w:b/>
          <w:sz w:val="24"/>
          <w:szCs w:val="24"/>
        </w:rPr>
        <w:t>Analiz Projesi’ne yapılan ödemeler toplamı ile yukarıda 1. Bölümün sonuç kısmında belirtilen ‘gerçekleşen analiz bedeli toplamı’ arasındaki farkların nedenleri, (i) Merkez Laboratuarları’ndan hizmet alan araştırıcıların/birimlerin Merkez Laboratuarları hesabına, proje bütçeleri elverdiğince, ön ödeme yapmaları ve kendilerine ait hesaplarında geleceğe yönelik olarak kullan</w:t>
      </w:r>
      <w:r w:rsidR="001F01D2">
        <w:rPr>
          <w:rFonts w:ascii="Times New Roman" w:hAnsi="Times New Roman"/>
          <w:b/>
          <w:sz w:val="24"/>
          <w:szCs w:val="24"/>
        </w:rPr>
        <w:t>ılabilecekleri rezerv tutmalar</w:t>
      </w:r>
      <w:r w:rsidR="004D479D">
        <w:rPr>
          <w:rFonts w:ascii="Times New Roman" w:hAnsi="Times New Roman"/>
          <w:b/>
          <w:sz w:val="24"/>
          <w:szCs w:val="24"/>
        </w:rPr>
        <w:t>ı</w:t>
      </w:r>
      <w:r w:rsidR="001F01D2">
        <w:rPr>
          <w:rFonts w:ascii="Times New Roman" w:hAnsi="Times New Roman"/>
          <w:b/>
          <w:sz w:val="24"/>
          <w:szCs w:val="24"/>
        </w:rPr>
        <w:t xml:space="preserve">, ve (ii) Merkez yönetmeliğinde B.Ü. araştırmacılarına tanınan ‘bir standard BAP projesi bütçesinin  en çok %10’una kadar borçlanarak analiz yaptırabilme’ imkanından bazı B.Ü mensubu araştırmacıların yararlanmasıdır. </w:t>
      </w:r>
    </w:p>
    <w:p w14:paraId="0A87CA27" w14:textId="77777777" w:rsidR="00E611E6" w:rsidRPr="008B5B34" w:rsidRDefault="00E611E6" w:rsidP="008B5B34">
      <w:pPr>
        <w:spacing w:after="0" w:line="240" w:lineRule="auto"/>
        <w:rPr>
          <w:sz w:val="24"/>
          <w:szCs w:val="24"/>
        </w:rPr>
      </w:pPr>
    </w:p>
    <w:p w14:paraId="07D2D65A" w14:textId="77777777" w:rsidR="00887645" w:rsidRPr="008B5B34" w:rsidRDefault="008B5B34" w:rsidP="008B5B34">
      <w:pPr>
        <w:rPr>
          <w:b/>
          <w:sz w:val="24"/>
          <w:szCs w:val="24"/>
        </w:rPr>
      </w:pPr>
      <w:r w:rsidRPr="008B5B34">
        <w:rPr>
          <w:b/>
          <w:sz w:val="24"/>
          <w:szCs w:val="24"/>
        </w:rPr>
        <w:t xml:space="preserve"> </w:t>
      </w:r>
    </w:p>
    <w:p w14:paraId="3E75FAB0" w14:textId="77777777" w:rsidR="00667EE7" w:rsidRPr="008B5B34" w:rsidRDefault="00667EE7">
      <w:pPr>
        <w:rPr>
          <w:sz w:val="24"/>
          <w:szCs w:val="24"/>
        </w:rPr>
      </w:pPr>
    </w:p>
    <w:sectPr w:rsidR="00667EE7" w:rsidRPr="008B5B3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A2"/>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7645"/>
    <w:rsid w:val="00001382"/>
    <w:rsid w:val="00002A2D"/>
    <w:rsid w:val="00003BAF"/>
    <w:rsid w:val="00004CB3"/>
    <w:rsid w:val="000065B8"/>
    <w:rsid w:val="00007991"/>
    <w:rsid w:val="00007A59"/>
    <w:rsid w:val="00012177"/>
    <w:rsid w:val="00015417"/>
    <w:rsid w:val="00015F5F"/>
    <w:rsid w:val="0004158D"/>
    <w:rsid w:val="00045DBE"/>
    <w:rsid w:val="00046479"/>
    <w:rsid w:val="00054012"/>
    <w:rsid w:val="000575FA"/>
    <w:rsid w:val="00064EA7"/>
    <w:rsid w:val="00072562"/>
    <w:rsid w:val="0008048F"/>
    <w:rsid w:val="000847C2"/>
    <w:rsid w:val="000B0826"/>
    <w:rsid w:val="000B7251"/>
    <w:rsid w:val="000E06A3"/>
    <w:rsid w:val="000E39B2"/>
    <w:rsid w:val="000E7556"/>
    <w:rsid w:val="000F3FD6"/>
    <w:rsid w:val="000F5459"/>
    <w:rsid w:val="000F7D91"/>
    <w:rsid w:val="00111F54"/>
    <w:rsid w:val="0012623D"/>
    <w:rsid w:val="00135FAB"/>
    <w:rsid w:val="00137004"/>
    <w:rsid w:val="001375CD"/>
    <w:rsid w:val="001420F5"/>
    <w:rsid w:val="0014321E"/>
    <w:rsid w:val="001436E5"/>
    <w:rsid w:val="00145D8F"/>
    <w:rsid w:val="00146F21"/>
    <w:rsid w:val="00160B1E"/>
    <w:rsid w:val="00173267"/>
    <w:rsid w:val="00185704"/>
    <w:rsid w:val="00191329"/>
    <w:rsid w:val="001968FF"/>
    <w:rsid w:val="00197E26"/>
    <w:rsid w:val="001A6E16"/>
    <w:rsid w:val="001A7FE7"/>
    <w:rsid w:val="001B56EE"/>
    <w:rsid w:val="001C007D"/>
    <w:rsid w:val="001C0F1F"/>
    <w:rsid w:val="001C229E"/>
    <w:rsid w:val="001C2A04"/>
    <w:rsid w:val="001D40AB"/>
    <w:rsid w:val="001F01D2"/>
    <w:rsid w:val="001F4FA1"/>
    <w:rsid w:val="002007A9"/>
    <w:rsid w:val="00204505"/>
    <w:rsid w:val="002105ED"/>
    <w:rsid w:val="002124A0"/>
    <w:rsid w:val="00215F0F"/>
    <w:rsid w:val="002204A6"/>
    <w:rsid w:val="00225220"/>
    <w:rsid w:val="00230491"/>
    <w:rsid w:val="00250531"/>
    <w:rsid w:val="00277BF4"/>
    <w:rsid w:val="00283ED4"/>
    <w:rsid w:val="0029387C"/>
    <w:rsid w:val="00296CD1"/>
    <w:rsid w:val="002C336B"/>
    <w:rsid w:val="002D1C89"/>
    <w:rsid w:val="002E25E8"/>
    <w:rsid w:val="002F6A92"/>
    <w:rsid w:val="0030026E"/>
    <w:rsid w:val="00314FF2"/>
    <w:rsid w:val="00322EDF"/>
    <w:rsid w:val="003263FB"/>
    <w:rsid w:val="00333B81"/>
    <w:rsid w:val="003359F7"/>
    <w:rsid w:val="003415A4"/>
    <w:rsid w:val="0034653B"/>
    <w:rsid w:val="00361DB7"/>
    <w:rsid w:val="00370460"/>
    <w:rsid w:val="00371A8C"/>
    <w:rsid w:val="00374A94"/>
    <w:rsid w:val="0039325D"/>
    <w:rsid w:val="003C0566"/>
    <w:rsid w:val="003D1461"/>
    <w:rsid w:val="003D7287"/>
    <w:rsid w:val="003F699B"/>
    <w:rsid w:val="003F74AA"/>
    <w:rsid w:val="0041033B"/>
    <w:rsid w:val="004119CE"/>
    <w:rsid w:val="00412EC1"/>
    <w:rsid w:val="004206F4"/>
    <w:rsid w:val="00420734"/>
    <w:rsid w:val="004307BC"/>
    <w:rsid w:val="0043198B"/>
    <w:rsid w:val="00436871"/>
    <w:rsid w:val="00440B94"/>
    <w:rsid w:val="00443512"/>
    <w:rsid w:val="00455F79"/>
    <w:rsid w:val="00470E16"/>
    <w:rsid w:val="00482057"/>
    <w:rsid w:val="0048715F"/>
    <w:rsid w:val="0049124F"/>
    <w:rsid w:val="004A47AB"/>
    <w:rsid w:val="004A6197"/>
    <w:rsid w:val="004B2B82"/>
    <w:rsid w:val="004B714D"/>
    <w:rsid w:val="004C1DC7"/>
    <w:rsid w:val="004C2619"/>
    <w:rsid w:val="004D479D"/>
    <w:rsid w:val="004D7820"/>
    <w:rsid w:val="004E22FF"/>
    <w:rsid w:val="004F4142"/>
    <w:rsid w:val="004F57DA"/>
    <w:rsid w:val="004F66DD"/>
    <w:rsid w:val="00516312"/>
    <w:rsid w:val="00521914"/>
    <w:rsid w:val="00521E3A"/>
    <w:rsid w:val="0052416C"/>
    <w:rsid w:val="00532A5C"/>
    <w:rsid w:val="00533D7C"/>
    <w:rsid w:val="00543FE7"/>
    <w:rsid w:val="005446B7"/>
    <w:rsid w:val="005457A2"/>
    <w:rsid w:val="00545CD5"/>
    <w:rsid w:val="00554D38"/>
    <w:rsid w:val="0057007A"/>
    <w:rsid w:val="005761DC"/>
    <w:rsid w:val="00592851"/>
    <w:rsid w:val="00592875"/>
    <w:rsid w:val="005B22A4"/>
    <w:rsid w:val="005B55F2"/>
    <w:rsid w:val="005C2C08"/>
    <w:rsid w:val="005C4DAE"/>
    <w:rsid w:val="005C6576"/>
    <w:rsid w:val="005D0FD8"/>
    <w:rsid w:val="005D461C"/>
    <w:rsid w:val="005D7AEB"/>
    <w:rsid w:val="005E11B9"/>
    <w:rsid w:val="005E14BA"/>
    <w:rsid w:val="005E50AC"/>
    <w:rsid w:val="006004C5"/>
    <w:rsid w:val="006078B5"/>
    <w:rsid w:val="0061108C"/>
    <w:rsid w:val="00615630"/>
    <w:rsid w:val="00621A0F"/>
    <w:rsid w:val="00624B03"/>
    <w:rsid w:val="006252CD"/>
    <w:rsid w:val="00636536"/>
    <w:rsid w:val="0063698A"/>
    <w:rsid w:val="00641AFC"/>
    <w:rsid w:val="00647BD5"/>
    <w:rsid w:val="00667111"/>
    <w:rsid w:val="00667EE7"/>
    <w:rsid w:val="00686B8F"/>
    <w:rsid w:val="00692930"/>
    <w:rsid w:val="00695F42"/>
    <w:rsid w:val="006A1D93"/>
    <w:rsid w:val="006B04DE"/>
    <w:rsid w:val="006B75E2"/>
    <w:rsid w:val="006C2DBB"/>
    <w:rsid w:val="006C7EB0"/>
    <w:rsid w:val="006E13A4"/>
    <w:rsid w:val="006E3488"/>
    <w:rsid w:val="006F0081"/>
    <w:rsid w:val="006F21E6"/>
    <w:rsid w:val="00701321"/>
    <w:rsid w:val="00706259"/>
    <w:rsid w:val="00712070"/>
    <w:rsid w:val="00724444"/>
    <w:rsid w:val="00737A3B"/>
    <w:rsid w:val="00746FE5"/>
    <w:rsid w:val="00751336"/>
    <w:rsid w:val="007708CD"/>
    <w:rsid w:val="0077383E"/>
    <w:rsid w:val="00791345"/>
    <w:rsid w:val="00792D44"/>
    <w:rsid w:val="007A3879"/>
    <w:rsid w:val="007A5F6B"/>
    <w:rsid w:val="007B376B"/>
    <w:rsid w:val="007D0B10"/>
    <w:rsid w:val="007E4B86"/>
    <w:rsid w:val="007F58EF"/>
    <w:rsid w:val="00807253"/>
    <w:rsid w:val="008076CD"/>
    <w:rsid w:val="00812FF2"/>
    <w:rsid w:val="00830DFF"/>
    <w:rsid w:val="008441D7"/>
    <w:rsid w:val="00855D9F"/>
    <w:rsid w:val="00887645"/>
    <w:rsid w:val="00894624"/>
    <w:rsid w:val="00897125"/>
    <w:rsid w:val="008A5DE2"/>
    <w:rsid w:val="008B2742"/>
    <w:rsid w:val="008B5889"/>
    <w:rsid w:val="008B5B34"/>
    <w:rsid w:val="008B7C49"/>
    <w:rsid w:val="008D4058"/>
    <w:rsid w:val="008E36D2"/>
    <w:rsid w:val="008F4F17"/>
    <w:rsid w:val="008F6DC7"/>
    <w:rsid w:val="00901DB8"/>
    <w:rsid w:val="0092533A"/>
    <w:rsid w:val="0092631A"/>
    <w:rsid w:val="00936DC7"/>
    <w:rsid w:val="00941CD7"/>
    <w:rsid w:val="00942D9B"/>
    <w:rsid w:val="0094367C"/>
    <w:rsid w:val="00950D0A"/>
    <w:rsid w:val="00955D8E"/>
    <w:rsid w:val="009672A5"/>
    <w:rsid w:val="00971A9B"/>
    <w:rsid w:val="00981677"/>
    <w:rsid w:val="00983665"/>
    <w:rsid w:val="009A031F"/>
    <w:rsid w:val="009A11A8"/>
    <w:rsid w:val="009B1879"/>
    <w:rsid w:val="009B6F51"/>
    <w:rsid w:val="009C31E5"/>
    <w:rsid w:val="009D2F84"/>
    <w:rsid w:val="009F0985"/>
    <w:rsid w:val="009F3C10"/>
    <w:rsid w:val="00A13378"/>
    <w:rsid w:val="00A13A58"/>
    <w:rsid w:val="00A22101"/>
    <w:rsid w:val="00A327BA"/>
    <w:rsid w:val="00A34CE5"/>
    <w:rsid w:val="00A34FC0"/>
    <w:rsid w:val="00A54488"/>
    <w:rsid w:val="00A548FB"/>
    <w:rsid w:val="00A64737"/>
    <w:rsid w:val="00A7043A"/>
    <w:rsid w:val="00A9036B"/>
    <w:rsid w:val="00AA405A"/>
    <w:rsid w:val="00AA4661"/>
    <w:rsid w:val="00AA58E7"/>
    <w:rsid w:val="00AC01E3"/>
    <w:rsid w:val="00AD16C7"/>
    <w:rsid w:val="00AD4B93"/>
    <w:rsid w:val="00AD5A8E"/>
    <w:rsid w:val="00AF35EF"/>
    <w:rsid w:val="00B01C29"/>
    <w:rsid w:val="00B0296F"/>
    <w:rsid w:val="00B10135"/>
    <w:rsid w:val="00B10BDB"/>
    <w:rsid w:val="00B2165D"/>
    <w:rsid w:val="00B229C7"/>
    <w:rsid w:val="00B314C7"/>
    <w:rsid w:val="00B336AD"/>
    <w:rsid w:val="00B50A67"/>
    <w:rsid w:val="00B60A78"/>
    <w:rsid w:val="00B739BD"/>
    <w:rsid w:val="00B760C2"/>
    <w:rsid w:val="00B7766E"/>
    <w:rsid w:val="00B86E19"/>
    <w:rsid w:val="00B96D91"/>
    <w:rsid w:val="00BA0133"/>
    <w:rsid w:val="00BA148F"/>
    <w:rsid w:val="00BA1B1E"/>
    <w:rsid w:val="00BA5681"/>
    <w:rsid w:val="00BA671D"/>
    <w:rsid w:val="00BB70F9"/>
    <w:rsid w:val="00BD66CA"/>
    <w:rsid w:val="00BD7C70"/>
    <w:rsid w:val="00BE2C22"/>
    <w:rsid w:val="00BF1004"/>
    <w:rsid w:val="00C00CC6"/>
    <w:rsid w:val="00C016F8"/>
    <w:rsid w:val="00C06A2E"/>
    <w:rsid w:val="00C16ACB"/>
    <w:rsid w:val="00C16F9C"/>
    <w:rsid w:val="00C203B5"/>
    <w:rsid w:val="00C269CE"/>
    <w:rsid w:val="00C30CA8"/>
    <w:rsid w:val="00C34809"/>
    <w:rsid w:val="00C35F00"/>
    <w:rsid w:val="00C4144E"/>
    <w:rsid w:val="00C4528F"/>
    <w:rsid w:val="00C500C6"/>
    <w:rsid w:val="00C64346"/>
    <w:rsid w:val="00C7170A"/>
    <w:rsid w:val="00C8291B"/>
    <w:rsid w:val="00C84B3F"/>
    <w:rsid w:val="00CA5A5B"/>
    <w:rsid w:val="00CB2515"/>
    <w:rsid w:val="00CE0FEE"/>
    <w:rsid w:val="00CE42F3"/>
    <w:rsid w:val="00CF5EBB"/>
    <w:rsid w:val="00D0189D"/>
    <w:rsid w:val="00D35212"/>
    <w:rsid w:val="00D40FD3"/>
    <w:rsid w:val="00D52649"/>
    <w:rsid w:val="00D5372A"/>
    <w:rsid w:val="00D71925"/>
    <w:rsid w:val="00DA2BB2"/>
    <w:rsid w:val="00DA2F40"/>
    <w:rsid w:val="00DB7712"/>
    <w:rsid w:val="00DC579B"/>
    <w:rsid w:val="00DD08DC"/>
    <w:rsid w:val="00DD619D"/>
    <w:rsid w:val="00DE5408"/>
    <w:rsid w:val="00DE5DF6"/>
    <w:rsid w:val="00DF11EC"/>
    <w:rsid w:val="00E03C39"/>
    <w:rsid w:val="00E057BA"/>
    <w:rsid w:val="00E0799A"/>
    <w:rsid w:val="00E120E1"/>
    <w:rsid w:val="00E12C16"/>
    <w:rsid w:val="00E233B6"/>
    <w:rsid w:val="00E3061D"/>
    <w:rsid w:val="00E30B5D"/>
    <w:rsid w:val="00E35CCB"/>
    <w:rsid w:val="00E35F48"/>
    <w:rsid w:val="00E425D5"/>
    <w:rsid w:val="00E43B33"/>
    <w:rsid w:val="00E56B40"/>
    <w:rsid w:val="00E603BB"/>
    <w:rsid w:val="00E611E6"/>
    <w:rsid w:val="00E70D21"/>
    <w:rsid w:val="00E70F6D"/>
    <w:rsid w:val="00E724A4"/>
    <w:rsid w:val="00E77887"/>
    <w:rsid w:val="00E91304"/>
    <w:rsid w:val="00E95C98"/>
    <w:rsid w:val="00EA08C0"/>
    <w:rsid w:val="00EA466D"/>
    <w:rsid w:val="00EB1A79"/>
    <w:rsid w:val="00EB2B05"/>
    <w:rsid w:val="00EB75A3"/>
    <w:rsid w:val="00EC073D"/>
    <w:rsid w:val="00EC12CC"/>
    <w:rsid w:val="00EC5330"/>
    <w:rsid w:val="00EC6209"/>
    <w:rsid w:val="00EC6429"/>
    <w:rsid w:val="00EE7CA8"/>
    <w:rsid w:val="00F05190"/>
    <w:rsid w:val="00F13E36"/>
    <w:rsid w:val="00F1525E"/>
    <w:rsid w:val="00F23E45"/>
    <w:rsid w:val="00F3431F"/>
    <w:rsid w:val="00F37796"/>
    <w:rsid w:val="00F42B17"/>
    <w:rsid w:val="00F44AED"/>
    <w:rsid w:val="00F4645F"/>
    <w:rsid w:val="00F54E64"/>
    <w:rsid w:val="00F565AD"/>
    <w:rsid w:val="00F62C1D"/>
    <w:rsid w:val="00F777DC"/>
    <w:rsid w:val="00FA6E7B"/>
    <w:rsid w:val="00FA7EFC"/>
    <w:rsid w:val="00FE3395"/>
    <w:rsid w:val="00FE40B7"/>
    <w:rsid w:val="00FF1E36"/>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3783972"/>
  <w15:docId w15:val="{09EBE6DC-8021-47B3-ABFD-CB2A74EC6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7645"/>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B5B34"/>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8B5B34"/>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sid w:val="006E13A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E13A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4251184">
      <w:bodyDiv w:val="1"/>
      <w:marLeft w:val="0"/>
      <w:marRight w:val="0"/>
      <w:marTop w:val="0"/>
      <w:marBottom w:val="0"/>
      <w:divBdr>
        <w:top w:val="none" w:sz="0" w:space="0" w:color="auto"/>
        <w:left w:val="none" w:sz="0" w:space="0" w:color="auto"/>
        <w:bottom w:val="none" w:sz="0" w:space="0" w:color="auto"/>
        <w:right w:val="none" w:sz="0" w:space="0" w:color="auto"/>
      </w:divBdr>
    </w:div>
    <w:div w:id="1099719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9</Pages>
  <Words>3765</Words>
  <Characters>21464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25179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dc:creator>
  <cp:keywords/>
  <dc:description/>
  <cp:lastModifiedBy>Che</cp:lastModifiedBy>
  <cp:revision>3</cp:revision>
  <cp:lastPrinted>2016-08-01T13:59:00Z</cp:lastPrinted>
  <dcterms:created xsi:type="dcterms:W3CDTF">2018-09-04T16:02:00Z</dcterms:created>
  <dcterms:modified xsi:type="dcterms:W3CDTF">2018-09-04T16:29:00Z</dcterms:modified>
</cp:coreProperties>
</file>